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B97F5" w14:textId="77777777" w:rsidR="00BB17EF" w:rsidRPr="005C41AC" w:rsidRDefault="00BB17EF" w:rsidP="00BB17EF">
      <w:pPr>
        <w:jc w:val="center"/>
        <w:rPr>
          <w:szCs w:val="24"/>
        </w:rPr>
      </w:pPr>
      <w:bookmarkStart w:id="0" w:name="_GoBack"/>
      <w:bookmarkEnd w:id="0"/>
      <w:r>
        <w:rPr>
          <w:noProof/>
          <w:lang w:eastAsia="lt-LT"/>
        </w:rPr>
        <w:drawing>
          <wp:inline distT="0" distB="0" distL="0" distR="0" wp14:anchorId="4FDB9811" wp14:editId="4FDB981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DB97F6" w14:textId="77777777" w:rsidR="00BB17EF" w:rsidRPr="005C41AC" w:rsidRDefault="00BB17EF" w:rsidP="00BB17EF">
      <w:pPr>
        <w:jc w:val="center"/>
        <w:rPr>
          <w:szCs w:val="24"/>
        </w:rPr>
      </w:pPr>
    </w:p>
    <w:p w14:paraId="4FDB97F7" w14:textId="77777777" w:rsidR="00BB17EF" w:rsidRPr="00A562AA" w:rsidRDefault="00BB17EF" w:rsidP="00BB17EF">
      <w:pPr>
        <w:jc w:val="center"/>
        <w:rPr>
          <w:b/>
          <w:sz w:val="28"/>
        </w:rPr>
      </w:pPr>
      <w:r w:rsidRPr="00A562AA">
        <w:rPr>
          <w:b/>
          <w:sz w:val="28"/>
        </w:rPr>
        <w:t xml:space="preserve">PANEVĖŽIO MIESTO SAVIVALDYBĖS </w:t>
      </w:r>
      <w:r>
        <w:rPr>
          <w:b/>
          <w:sz w:val="28"/>
        </w:rPr>
        <w:t>TARYBA</w:t>
      </w:r>
    </w:p>
    <w:p w14:paraId="4FDB97F8" w14:textId="77777777" w:rsidR="00BB17EF" w:rsidRPr="005C41AC" w:rsidRDefault="00BB17EF" w:rsidP="00BB17EF">
      <w:pPr>
        <w:keepNext/>
        <w:jc w:val="center"/>
        <w:outlineLvl w:val="1"/>
      </w:pPr>
    </w:p>
    <w:p w14:paraId="4FDB97F9" w14:textId="77777777" w:rsidR="00BB17EF" w:rsidRPr="005C41AC" w:rsidRDefault="00BB17EF" w:rsidP="00BB17EF">
      <w:pPr>
        <w:keepNext/>
        <w:jc w:val="center"/>
        <w:outlineLvl w:val="1"/>
      </w:pPr>
    </w:p>
    <w:p w14:paraId="4FDB97FA" w14:textId="77777777" w:rsidR="00BB17EF" w:rsidRPr="00A562AA" w:rsidRDefault="00BB17EF" w:rsidP="00BB17EF">
      <w:pPr>
        <w:keepNext/>
        <w:jc w:val="center"/>
        <w:outlineLvl w:val="1"/>
        <w:rPr>
          <w:b/>
        </w:rPr>
      </w:pPr>
      <w:r>
        <w:rPr>
          <w:b/>
        </w:rPr>
        <w:t>SPRENDIMAS</w:t>
      </w:r>
    </w:p>
    <w:p w14:paraId="4FDB97FB" w14:textId="77777777" w:rsidR="00BB17EF" w:rsidRPr="00A562AA" w:rsidRDefault="00BB17EF" w:rsidP="00BB17EF">
      <w:pPr>
        <w:pStyle w:val="Antrat1"/>
      </w:pPr>
      <w:r>
        <w:t>DĖL SAVIVALDYBĖS BŪSTO IŠNUOMOJIMO</w:t>
      </w:r>
    </w:p>
    <w:p w14:paraId="4FDB97FC" w14:textId="77777777" w:rsidR="00BB17EF" w:rsidRDefault="00BB17EF" w:rsidP="00BB17EF">
      <w:pPr>
        <w:jc w:val="center"/>
      </w:pPr>
    </w:p>
    <w:p w14:paraId="4FDB97FD" w14:textId="77777777" w:rsidR="00BB17EF" w:rsidRPr="00A562AA" w:rsidRDefault="00BB17EF" w:rsidP="00BB17E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FDB97FE" w14:textId="77777777" w:rsidR="00BB17EF" w:rsidRPr="00A562AA" w:rsidRDefault="00BB17EF" w:rsidP="00BB17EF">
      <w:pPr>
        <w:keepNext/>
        <w:jc w:val="center"/>
        <w:outlineLvl w:val="2"/>
        <w:rPr>
          <w:b/>
        </w:rPr>
      </w:pPr>
      <w:r w:rsidRPr="00A562AA">
        <w:t>Panevėžys</w:t>
      </w:r>
    </w:p>
    <w:p w14:paraId="4FDB97FF" w14:textId="77777777" w:rsidR="00BB17EF" w:rsidRDefault="00BB17EF" w:rsidP="00BB17EF">
      <w:pPr>
        <w:jc w:val="both"/>
      </w:pPr>
    </w:p>
    <w:p w14:paraId="4FDB9800" w14:textId="77777777" w:rsidR="00BB17EF" w:rsidRPr="00A562AA" w:rsidRDefault="00BB17EF" w:rsidP="00BB17EF">
      <w:pPr>
        <w:ind w:firstLine="851"/>
        <w:jc w:val="both"/>
      </w:pPr>
    </w:p>
    <w:p w14:paraId="4FDB9801" w14:textId="77777777" w:rsidR="00BB17EF" w:rsidRDefault="00BB17EF" w:rsidP="00BB17EF">
      <w:pPr>
        <w:spacing w:line="360" w:lineRule="auto"/>
        <w:ind w:firstLine="840"/>
        <w:jc w:val="both"/>
        <w:rPr>
          <w:szCs w:val="24"/>
        </w:rPr>
      </w:pPr>
    </w:p>
    <w:sdt>
      <w:sdtPr>
        <w:alias w:val="preambule"/>
        <w:tag w:val="part_d2bdd3d52f7440fb9f2fd16ab37becd2"/>
        <w:id w:val="-504439391"/>
      </w:sdtPr>
      <w:sdtEndPr/>
      <w:sdtContent>
        <w:p w14:paraId="4FDB9802" w14:textId="77777777" w:rsidR="00BB17EF" w:rsidRDefault="00BB17EF" w:rsidP="00BB17EF">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ir atsižvelgdama į 2019 m. spalio 11 d. Oksanos Rossol ir Oleksandro Serhiienko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4FDB9803" w14:textId="77777777" w:rsidR="00BB17EF" w:rsidRPr="003C58FF" w:rsidRDefault="00BB17EF" w:rsidP="00BB17EF">
              <w:pPr>
                <w:pStyle w:val="Sraopastraipa"/>
                <w:tabs>
                  <w:tab w:val="left" w:pos="1276"/>
                </w:tabs>
                <w:spacing w:line="360" w:lineRule="auto"/>
                <w:ind w:left="0" w:firstLine="851"/>
                <w:jc w:val="both"/>
                <w:rPr>
                  <w:bCs/>
                  <w:szCs w:val="24"/>
                </w:rPr>
              </w:pPr>
              <w:r>
                <w:rPr>
                  <w:sz w:val="24"/>
                </w:rPr>
                <w:t xml:space="preserve">Išnuomoti </w:t>
              </w:r>
              <w:r w:rsidRPr="009F5DE2">
                <w:rPr>
                  <w:bCs/>
                  <w:sz w:val="24"/>
                  <w:szCs w:val="24"/>
                </w:rPr>
                <w:t>O</w:t>
              </w:r>
              <w:r>
                <w:rPr>
                  <w:bCs/>
                  <w:sz w:val="24"/>
                  <w:szCs w:val="24"/>
                </w:rPr>
                <w:t>.</w:t>
              </w:r>
              <w:r w:rsidRPr="009F5DE2">
                <w:rPr>
                  <w:bCs/>
                  <w:sz w:val="24"/>
                  <w:szCs w:val="24"/>
                </w:rPr>
                <w:t xml:space="preserve"> R</w:t>
              </w:r>
              <w:r>
                <w:rPr>
                  <w:bCs/>
                  <w:sz w:val="24"/>
                  <w:szCs w:val="24"/>
                </w:rPr>
                <w:t xml:space="preserve">. (duomenys neskelbiami) ir O. S. (duomenys neskelbiami), </w:t>
              </w:r>
              <w:r>
                <w:rPr>
                  <w:sz w:val="24"/>
                </w:rPr>
                <w:t>2 kambarių, 50,91 kv. m bendro ploto Savivaldybės būstą (Ramygalos g. 82-17, Panevėžys).</w:t>
              </w:r>
            </w:p>
          </w:sdtContent>
        </w:sdt>
      </w:sdtContent>
    </w:sdt>
    <w:p w14:paraId="4FDB9804" w14:textId="77777777" w:rsidR="00BB17EF" w:rsidRDefault="00BB17EF" w:rsidP="00BB17EF">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DB9805" w14:textId="77777777" w:rsidR="00BB17EF" w:rsidRDefault="00BB17EF" w:rsidP="00BB17EF">
      <w:pPr>
        <w:jc w:val="both"/>
        <w:rPr>
          <w:szCs w:val="24"/>
        </w:rPr>
      </w:pPr>
    </w:p>
    <w:p w14:paraId="4FDB9806" w14:textId="77777777" w:rsidR="00BB17EF" w:rsidRPr="00A562AA" w:rsidRDefault="00BB17EF" w:rsidP="00BB17EF">
      <w:pPr>
        <w:jc w:val="both"/>
        <w:rPr>
          <w:szCs w:val="24"/>
        </w:rPr>
      </w:pPr>
    </w:p>
    <w:p w14:paraId="4FDB9807" w14:textId="77777777" w:rsidR="00BB17EF" w:rsidRDefault="00BB17EF" w:rsidP="00BB17EF">
      <w:pPr>
        <w:jc w:val="both"/>
        <w:rPr>
          <w:szCs w:val="24"/>
        </w:rPr>
      </w:pPr>
    </w:p>
    <w:p w14:paraId="4FDB9808" w14:textId="77777777" w:rsidR="00BB17EF" w:rsidRDefault="00BB17EF" w:rsidP="00BB17EF">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t>Rytis Mykolas Račkauskas</w:t>
      </w:r>
    </w:p>
    <w:p w14:paraId="4FDB9809" w14:textId="77777777" w:rsidR="00BB17EF" w:rsidRDefault="00BB17EF" w:rsidP="00BB17EF"/>
    <w:p w14:paraId="4FDB980A" w14:textId="77777777" w:rsidR="00BB17EF" w:rsidRDefault="00BB17EF" w:rsidP="00BB17EF"/>
    <w:p w14:paraId="4FDB980B" w14:textId="77777777" w:rsidR="00BB17EF" w:rsidRDefault="00BB17EF" w:rsidP="00BB17EF"/>
    <w:p w14:paraId="4FDB980C" w14:textId="77777777" w:rsidR="00BB17EF" w:rsidRDefault="00BB17EF" w:rsidP="00BB17EF"/>
    <w:p w14:paraId="4FDB980D" w14:textId="77777777" w:rsidR="00BB17EF" w:rsidRDefault="00BB17EF" w:rsidP="00BB17EF"/>
    <w:p w14:paraId="4FDB980E" w14:textId="77777777" w:rsidR="00BB17EF" w:rsidRDefault="00BB17EF" w:rsidP="00BB17EF"/>
    <w:p w14:paraId="4FDB980F" w14:textId="77777777" w:rsidR="00BB17EF" w:rsidRDefault="00BB17EF" w:rsidP="00BB17EF"/>
    <w:p w14:paraId="4FDB9810"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B9822" w14:textId="77777777" w:rsidR="00000000" w:rsidRDefault="00102F92">
      <w:r>
        <w:separator/>
      </w:r>
    </w:p>
  </w:endnote>
  <w:endnote w:type="continuationSeparator" w:id="0">
    <w:p w14:paraId="4FDB9824" w14:textId="77777777" w:rsidR="00000000" w:rsidRDefault="0010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9817" w14:textId="77777777" w:rsidR="0062551B" w:rsidRDefault="00BB17EF" w:rsidP="00BE4566">
    <w:pPr>
      <w:tabs>
        <w:tab w:val="left" w:pos="8445"/>
      </w:tabs>
    </w:pPr>
    <w:r>
      <w:tab/>
    </w:r>
  </w:p>
  <w:p w14:paraId="4FDB9818" w14:textId="77777777" w:rsidR="0062551B" w:rsidRDefault="00102F92"/>
  <w:p w14:paraId="4FDB9819" w14:textId="77777777" w:rsidR="0062551B" w:rsidRDefault="00102F9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981A" w14:textId="77777777" w:rsidR="0062551B" w:rsidRDefault="00102F92" w:rsidP="00DD20B8">
    <w:pPr>
      <w:pStyle w:val="Porat"/>
    </w:pPr>
  </w:p>
  <w:p w14:paraId="4FDB981B" w14:textId="77777777" w:rsidR="0062551B" w:rsidRDefault="00102F92" w:rsidP="00DD20B8">
    <w:pPr>
      <w:pStyle w:val="Porat"/>
    </w:pPr>
  </w:p>
  <w:p w14:paraId="4FDB981C" w14:textId="77777777" w:rsidR="0062551B" w:rsidRDefault="00102F92" w:rsidP="00DD20B8">
    <w:pPr>
      <w:pStyle w:val="Porat"/>
    </w:pPr>
  </w:p>
  <w:p w14:paraId="4FDB981D" w14:textId="77777777" w:rsidR="0062551B" w:rsidRDefault="00102F9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B981E" w14:textId="77777777" w:rsidR="00000000" w:rsidRDefault="00102F92">
      <w:r>
        <w:separator/>
      </w:r>
    </w:p>
  </w:footnote>
  <w:footnote w:type="continuationSeparator" w:id="0">
    <w:p w14:paraId="4FDB9820" w14:textId="77777777" w:rsidR="00000000" w:rsidRDefault="0010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9813" w14:textId="77777777" w:rsidR="0062551B" w:rsidRDefault="00102F92">
    <w:pPr>
      <w:pStyle w:val="Antrats"/>
      <w:jc w:val="center"/>
    </w:pPr>
  </w:p>
  <w:p w14:paraId="4FDB9814" w14:textId="77777777" w:rsidR="0062551B" w:rsidRDefault="00102F92">
    <w:pPr>
      <w:pStyle w:val="Antrats"/>
      <w:jc w:val="center"/>
    </w:pPr>
  </w:p>
  <w:p w14:paraId="4FDB9815" w14:textId="77777777" w:rsidR="0062551B" w:rsidRDefault="00BB17EF">
    <w:pPr>
      <w:pStyle w:val="Antrats"/>
      <w:jc w:val="center"/>
    </w:pPr>
    <w:r>
      <w:fldChar w:fldCharType="begin"/>
    </w:r>
    <w:r>
      <w:instrText xml:space="preserve"> PAGE   \* MERGEFORMAT </w:instrText>
    </w:r>
    <w:r>
      <w:fldChar w:fldCharType="separate"/>
    </w:r>
    <w:r>
      <w:rPr>
        <w:noProof/>
      </w:rPr>
      <w:t>2</w:t>
    </w:r>
    <w:r>
      <w:rPr>
        <w:noProof/>
      </w:rPr>
      <w:fldChar w:fldCharType="end"/>
    </w:r>
  </w:p>
  <w:p w14:paraId="4FDB9816" w14:textId="77777777" w:rsidR="0062551B" w:rsidRDefault="00102F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EF"/>
    <w:rsid w:val="00102F92"/>
    <w:rsid w:val="0037357A"/>
    <w:rsid w:val="00880BF2"/>
    <w:rsid w:val="00BB1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97F5"/>
  <w15:chartTrackingRefBased/>
  <w15:docId w15:val="{BA7351E0-40FF-4921-90C0-962092CA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17EF"/>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B17EF"/>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B17EF"/>
    <w:rPr>
      <w:rFonts w:eastAsia="Times New Roman" w:cs="Times New Roman"/>
      <w:b/>
      <w:szCs w:val="20"/>
    </w:rPr>
  </w:style>
  <w:style w:type="paragraph" w:styleId="Antrats">
    <w:name w:val="header"/>
    <w:basedOn w:val="prastasis"/>
    <w:link w:val="AntratsDiagrama"/>
    <w:uiPriority w:val="99"/>
    <w:rsid w:val="00BB17EF"/>
    <w:pPr>
      <w:tabs>
        <w:tab w:val="center" w:pos="4320"/>
        <w:tab w:val="right" w:pos="8640"/>
      </w:tabs>
    </w:pPr>
  </w:style>
  <w:style w:type="character" w:customStyle="1" w:styleId="AntratsDiagrama">
    <w:name w:val="Antraštės Diagrama"/>
    <w:basedOn w:val="Numatytasispastraiposriftas"/>
    <w:link w:val="Antrats"/>
    <w:uiPriority w:val="99"/>
    <w:rsid w:val="00BB17EF"/>
    <w:rPr>
      <w:rFonts w:eastAsia="Times New Roman" w:cs="Times New Roman"/>
      <w:szCs w:val="20"/>
    </w:rPr>
  </w:style>
  <w:style w:type="paragraph" w:styleId="Porat">
    <w:name w:val="footer"/>
    <w:basedOn w:val="prastasis"/>
    <w:link w:val="PoratDiagrama"/>
    <w:uiPriority w:val="99"/>
    <w:rsid w:val="00BB17EF"/>
    <w:pPr>
      <w:tabs>
        <w:tab w:val="center" w:pos="4320"/>
        <w:tab w:val="right" w:pos="8640"/>
      </w:tabs>
    </w:pPr>
    <w:rPr>
      <w:sz w:val="20"/>
    </w:rPr>
  </w:style>
  <w:style w:type="character" w:customStyle="1" w:styleId="PoratDiagrama">
    <w:name w:val="Poraštė Diagrama"/>
    <w:basedOn w:val="Numatytasispastraiposriftas"/>
    <w:link w:val="Porat"/>
    <w:uiPriority w:val="99"/>
    <w:rsid w:val="00BB17EF"/>
    <w:rPr>
      <w:rFonts w:eastAsia="Times New Roman" w:cs="Times New Roman"/>
      <w:sz w:val="20"/>
      <w:szCs w:val="20"/>
    </w:rPr>
  </w:style>
  <w:style w:type="character" w:customStyle="1" w:styleId="Style3">
    <w:name w:val="Style3"/>
    <w:uiPriority w:val="99"/>
    <w:rsid w:val="00BB17EF"/>
    <w:rPr>
      <w:rFonts w:ascii="Times New Roman" w:hAnsi="Times New Roman"/>
      <w:sz w:val="24"/>
    </w:rPr>
  </w:style>
  <w:style w:type="paragraph" w:styleId="Sraopastraipa">
    <w:name w:val="List Paragraph"/>
    <w:basedOn w:val="prastasis"/>
    <w:uiPriority w:val="34"/>
    <w:qFormat/>
    <w:rsid w:val="00BB17EF"/>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2019-11-04T08:22:00Z</dcterms:created>
  <dcterms:modified xsi:type="dcterms:W3CDTF">2019-11-04T08:22:00Z</dcterms:modified>
</cp:coreProperties>
</file>