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7DA6F" w14:textId="77777777" w:rsidR="005C41AC" w:rsidRPr="001665D2" w:rsidRDefault="001D3CB6" w:rsidP="005C41AC">
      <w:pPr>
        <w:jc w:val="center"/>
        <w:rPr>
          <w:szCs w:val="24"/>
        </w:rPr>
      </w:pPr>
      <w:bookmarkStart w:id="0" w:name="_GoBack"/>
      <w:bookmarkEnd w:id="0"/>
      <w:r w:rsidRPr="001665D2">
        <w:rPr>
          <w:noProof/>
          <w:lang w:eastAsia="lt-LT"/>
        </w:rPr>
        <w:drawing>
          <wp:inline distT="0" distB="0" distL="0" distR="0" wp14:anchorId="07D7DBFD" wp14:editId="07D7DBFE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7DA70" w14:textId="77777777" w:rsidR="005C41AC" w:rsidRPr="001665D2" w:rsidRDefault="005C41AC" w:rsidP="005C41AC">
      <w:pPr>
        <w:jc w:val="center"/>
        <w:rPr>
          <w:szCs w:val="24"/>
        </w:rPr>
      </w:pPr>
    </w:p>
    <w:p w14:paraId="07D7DA71" w14:textId="77777777" w:rsidR="0062551B" w:rsidRPr="001665D2" w:rsidRDefault="0062551B" w:rsidP="005C41AC">
      <w:pPr>
        <w:jc w:val="center"/>
        <w:rPr>
          <w:b/>
          <w:sz w:val="28"/>
        </w:rPr>
      </w:pPr>
      <w:r w:rsidRPr="001665D2">
        <w:rPr>
          <w:b/>
          <w:sz w:val="28"/>
        </w:rPr>
        <w:t xml:space="preserve">PANEVĖŽIO MIESTO SAVIVALDYBĖS </w:t>
      </w:r>
      <w:r w:rsidR="00A11511" w:rsidRPr="001665D2">
        <w:rPr>
          <w:b/>
          <w:sz w:val="28"/>
        </w:rPr>
        <w:t>TARYBA</w:t>
      </w:r>
    </w:p>
    <w:p w14:paraId="07D7DA72" w14:textId="77777777" w:rsidR="005C41AC" w:rsidRPr="001665D2" w:rsidRDefault="005C41AC" w:rsidP="00571BF3">
      <w:pPr>
        <w:keepNext/>
        <w:jc w:val="center"/>
        <w:outlineLvl w:val="1"/>
      </w:pPr>
    </w:p>
    <w:p w14:paraId="07D7DA73" w14:textId="77777777" w:rsidR="005C41AC" w:rsidRPr="001665D2" w:rsidRDefault="005C41AC" w:rsidP="00571BF3">
      <w:pPr>
        <w:keepNext/>
        <w:jc w:val="center"/>
        <w:outlineLvl w:val="1"/>
      </w:pPr>
    </w:p>
    <w:p w14:paraId="07D7DA74" w14:textId="77777777" w:rsidR="0062551B" w:rsidRPr="001665D2" w:rsidRDefault="00A11511" w:rsidP="00571BF3">
      <w:pPr>
        <w:keepNext/>
        <w:jc w:val="center"/>
        <w:outlineLvl w:val="1"/>
        <w:rPr>
          <w:b/>
        </w:rPr>
      </w:pPr>
      <w:r w:rsidRPr="001665D2">
        <w:rPr>
          <w:b/>
        </w:rPr>
        <w:t>SPRENDIMAS</w:t>
      </w:r>
    </w:p>
    <w:p w14:paraId="7EECB0F2" w14:textId="45224873" w:rsidR="007C2254" w:rsidRDefault="007C2254" w:rsidP="007C2254">
      <w:pPr>
        <w:keepNext/>
        <w:jc w:val="center"/>
        <w:outlineLvl w:val="1"/>
        <w:rPr>
          <w:b/>
        </w:rPr>
      </w:pPr>
      <w:r w:rsidRPr="00916748">
        <w:rPr>
          <w:b/>
        </w:rPr>
        <w:t>DĖL AB „PANEVĖŽIO ENERGIJA“ 2013</w:t>
      </w:r>
      <w:r w:rsidR="0064682A" w:rsidRPr="00916748">
        <w:rPr>
          <w:b/>
        </w:rPr>
        <w:t>–</w:t>
      </w:r>
      <w:r w:rsidRPr="00916748">
        <w:rPr>
          <w:b/>
        </w:rPr>
        <w:t xml:space="preserve">2018 METŲ ĮVYKDYTŲ INVESTICIJŲ PANEVĖŽIO MIESTE Į TURTO ATNAUJINIMĄ </w:t>
      </w:r>
      <w:r w:rsidR="003775CF">
        <w:rPr>
          <w:b/>
        </w:rPr>
        <w:t>IR (AR)</w:t>
      </w:r>
      <w:r w:rsidRPr="00916748">
        <w:rPr>
          <w:b/>
        </w:rPr>
        <w:t xml:space="preserve"> REMONTĄ, DIDINANTĮ ILGALAIKIO MATERIALIOJO TURTO VERTĘ AR ILGINANTĮ NAUDINGO TARNAVIMO LAIKĄ, </w:t>
      </w:r>
      <w:r w:rsidR="0064682A" w:rsidRPr="00916748">
        <w:rPr>
          <w:b/>
        </w:rPr>
        <w:t>SU</w:t>
      </w:r>
      <w:r w:rsidRPr="00916748">
        <w:rPr>
          <w:b/>
        </w:rPr>
        <w:t>DERINIMO</w:t>
      </w:r>
    </w:p>
    <w:p w14:paraId="7ECAB16A" w14:textId="77777777" w:rsidR="0064682A" w:rsidRPr="007C2254" w:rsidRDefault="0064682A" w:rsidP="007C2254">
      <w:pPr>
        <w:keepNext/>
        <w:jc w:val="center"/>
        <w:outlineLvl w:val="1"/>
        <w:rPr>
          <w:b/>
        </w:rPr>
      </w:pPr>
    </w:p>
    <w:p w14:paraId="07D7DA77" w14:textId="77777777" w:rsidR="0062551B" w:rsidRPr="001665D2" w:rsidRDefault="00A36CEE" w:rsidP="003E58F0">
      <w:pPr>
        <w:jc w:val="center"/>
      </w:pPr>
      <w:r w:rsidRPr="001665D2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="00DE0D95" w:rsidRPr="001665D2">
        <w:rPr>
          <w:rStyle w:val="Style3"/>
        </w:rPr>
        <w:instrText xml:space="preserve"> FORMTEXT </w:instrText>
      </w:r>
      <w:r w:rsidRPr="001665D2">
        <w:rPr>
          <w:rStyle w:val="Style3"/>
        </w:rPr>
      </w:r>
      <w:r w:rsidRPr="001665D2">
        <w:rPr>
          <w:rStyle w:val="Style3"/>
        </w:rPr>
        <w:fldChar w:fldCharType="separate"/>
      </w:r>
      <w:r w:rsidR="00DE0D95" w:rsidRPr="001665D2">
        <w:rPr>
          <w:rStyle w:val="Style3"/>
        </w:rPr>
        <w:t>2021 m. gegužės 17 d.</w:t>
      </w:r>
      <w:r w:rsidRPr="001665D2">
        <w:rPr>
          <w:rStyle w:val="Style3"/>
        </w:rPr>
        <w:fldChar w:fldCharType="end"/>
      </w:r>
      <w:bookmarkEnd w:id="1"/>
      <w:r w:rsidR="0062551B" w:rsidRPr="001665D2">
        <w:t xml:space="preserve"> Nr. </w:t>
      </w:r>
      <w:r w:rsidRPr="001665D2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="00DE0D95" w:rsidRPr="001665D2">
        <w:instrText xml:space="preserve"> FORMTEXT </w:instrText>
      </w:r>
      <w:r w:rsidRPr="001665D2">
        <w:fldChar w:fldCharType="separate"/>
      </w:r>
      <w:r w:rsidR="00DE0D95" w:rsidRPr="001665D2">
        <w:t>TSP-213</w:t>
      </w:r>
      <w:r w:rsidRPr="001665D2">
        <w:fldChar w:fldCharType="end"/>
      </w:r>
      <w:bookmarkEnd w:id="2"/>
    </w:p>
    <w:p w14:paraId="07D7DA78" w14:textId="77777777" w:rsidR="0062551B" w:rsidRPr="001665D2" w:rsidRDefault="0062551B" w:rsidP="00571BF3">
      <w:pPr>
        <w:keepNext/>
        <w:jc w:val="center"/>
        <w:outlineLvl w:val="2"/>
        <w:rPr>
          <w:b/>
        </w:rPr>
      </w:pPr>
      <w:r w:rsidRPr="001665D2">
        <w:t>Panevėžys</w:t>
      </w:r>
    </w:p>
    <w:p w14:paraId="07D7DA79" w14:textId="77777777" w:rsidR="0062551B" w:rsidRPr="001665D2" w:rsidRDefault="0062551B" w:rsidP="00571BF3">
      <w:pPr>
        <w:jc w:val="both"/>
      </w:pPr>
    </w:p>
    <w:p w14:paraId="03E47735" w14:textId="41D8FF95" w:rsidR="007C2254" w:rsidRDefault="007C2254" w:rsidP="007C2254">
      <w:pPr>
        <w:spacing w:line="360" w:lineRule="auto"/>
        <w:ind w:firstLine="851"/>
        <w:jc w:val="both"/>
      </w:pPr>
      <w:r>
        <w:t xml:space="preserve">Vadovaudamasi Lietuvos Respublikos vietos savivaldos įstatymo </w:t>
      </w:r>
      <w:r w:rsidR="00E809BF" w:rsidRPr="00E809BF">
        <w:t>6 straipsnio 30 punktu, 16 straipsnio 4 dalimi</w:t>
      </w:r>
      <w:r w:rsidR="00E809BF" w:rsidRPr="00E809BF" w:rsidDel="00E809BF">
        <w:t xml:space="preserve"> </w:t>
      </w:r>
      <w:r w:rsidRPr="00B6536A">
        <w:rPr>
          <w:szCs w:val="24"/>
        </w:rPr>
        <w:t>ir</w:t>
      </w:r>
      <w:r>
        <w:t xml:space="preserve"> Šilumos tiekėjų investicinių planų derinimo tvarkos aprašu</w:t>
      </w:r>
      <w:r>
        <w:rPr>
          <w:bCs/>
          <w:szCs w:val="24"/>
        </w:rPr>
        <w:t>, patvirtintu Panevėžio miesto savivaldybės tarybos 2013 m. gegužės 30 d. sprendimu Nr. 1-176</w:t>
      </w:r>
      <w:r w:rsidR="00126F9C">
        <w:rPr>
          <w:bCs/>
          <w:szCs w:val="24"/>
        </w:rPr>
        <w:t xml:space="preserve"> „</w:t>
      </w:r>
      <w:r w:rsidR="00126F9C" w:rsidRPr="00126F9C">
        <w:rPr>
          <w:bCs/>
          <w:szCs w:val="24"/>
        </w:rPr>
        <w:t>Dėl Šilumos tiekėjų investicinių planų derinimo tvarkos aprašo patvirtinimo</w:t>
      </w:r>
      <w:r w:rsidR="00126F9C">
        <w:rPr>
          <w:bCs/>
          <w:szCs w:val="24"/>
        </w:rPr>
        <w:t>“</w:t>
      </w:r>
      <w:r>
        <w:rPr>
          <w:bCs/>
          <w:szCs w:val="24"/>
        </w:rPr>
        <w:t xml:space="preserve">, </w:t>
      </w:r>
      <w:r>
        <w:t>Panevėžio miesto savivaldybės taryba n u s p r e n d ž i a:</w:t>
      </w:r>
    </w:p>
    <w:p w14:paraId="6EBDE473" w14:textId="2C23594A" w:rsidR="007C2254" w:rsidRPr="0064682A" w:rsidRDefault="007C2254" w:rsidP="0064682A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64682A">
        <w:rPr>
          <w:sz w:val="24"/>
          <w:szCs w:val="24"/>
        </w:rPr>
        <w:t>Suderinti AB „Panevėžio energija“ 2013</w:t>
      </w:r>
      <w:r w:rsidR="0064682A">
        <w:rPr>
          <w:sz w:val="24"/>
          <w:szCs w:val="24"/>
        </w:rPr>
        <w:t>–</w:t>
      </w:r>
      <w:r w:rsidRPr="0064682A">
        <w:rPr>
          <w:sz w:val="24"/>
          <w:szCs w:val="24"/>
        </w:rPr>
        <w:t>2018 metų įvykdytas investicijas Panevėžio mieste į turto atnaujinimą</w:t>
      </w:r>
      <w:r w:rsidR="00AE15BA">
        <w:rPr>
          <w:sz w:val="24"/>
          <w:szCs w:val="24"/>
        </w:rPr>
        <w:t xml:space="preserve"> ir (ar) </w:t>
      </w:r>
      <w:r w:rsidRPr="0064682A">
        <w:rPr>
          <w:sz w:val="24"/>
          <w:szCs w:val="24"/>
        </w:rPr>
        <w:t>remontą, didinantį ilgalaikio materialiojo turto vertę ar ilginantį naudingo tarnavimo laiką (priedas).</w:t>
      </w:r>
    </w:p>
    <w:p w14:paraId="05F1F276" w14:textId="0C25EB1A" w:rsidR="007C2254" w:rsidRPr="0064682A" w:rsidRDefault="0064682A" w:rsidP="0064682A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64682A">
        <w:rPr>
          <w:sz w:val="24"/>
          <w:szCs w:val="32"/>
        </w:rPr>
        <w:t xml:space="preserve">Nurodyti, kad </w:t>
      </w:r>
      <w:r w:rsidR="003775CF">
        <w:rPr>
          <w:sz w:val="24"/>
          <w:szCs w:val="32"/>
        </w:rPr>
        <w:t>š</w:t>
      </w:r>
      <w:r w:rsidR="003775CF" w:rsidRPr="003775CF">
        <w:rPr>
          <w:sz w:val="24"/>
          <w:szCs w:val="32"/>
        </w:rPr>
        <w:t>is sprendimas gali būti skundžiamas Lietuvos Respublikos šilumos ūkio įstatyme nustatyta tvarka.</w:t>
      </w:r>
    </w:p>
    <w:p w14:paraId="07D7DA7E" w14:textId="77777777" w:rsidR="0062551B" w:rsidRPr="001665D2" w:rsidRDefault="0062551B" w:rsidP="002D0B3C">
      <w:pPr>
        <w:jc w:val="both"/>
        <w:rPr>
          <w:szCs w:val="24"/>
        </w:rPr>
      </w:pPr>
    </w:p>
    <w:p w14:paraId="07D7DA7F" w14:textId="77777777" w:rsidR="005C41AC" w:rsidRPr="001665D2" w:rsidRDefault="005C41AC" w:rsidP="002D0B3C">
      <w:pPr>
        <w:jc w:val="both"/>
        <w:rPr>
          <w:szCs w:val="24"/>
        </w:rPr>
      </w:pPr>
    </w:p>
    <w:p w14:paraId="07D7DA80" w14:textId="77777777" w:rsidR="0062551B" w:rsidRPr="001665D2" w:rsidRDefault="0062551B" w:rsidP="002D0B3C">
      <w:pPr>
        <w:jc w:val="both"/>
        <w:rPr>
          <w:szCs w:val="24"/>
        </w:rPr>
      </w:pPr>
    </w:p>
    <w:p w14:paraId="07D7DA83" w14:textId="1F735ED0" w:rsidR="000F38E5" w:rsidRPr="001665D2" w:rsidRDefault="00B768CD" w:rsidP="000F38E5">
      <w:pPr>
        <w:rPr>
          <w:szCs w:val="24"/>
        </w:rPr>
      </w:pPr>
      <w:r w:rsidRPr="001665D2">
        <w:rPr>
          <w:rFonts w:eastAsia="Calibri"/>
          <w:szCs w:val="24"/>
        </w:rPr>
        <w:t>Savivaldybės meras</w:t>
      </w:r>
      <w:r w:rsidRPr="001665D2">
        <w:rPr>
          <w:rFonts w:eastAsia="Calibri"/>
          <w:szCs w:val="24"/>
        </w:rPr>
        <w:tab/>
      </w:r>
      <w:r w:rsidRPr="001665D2">
        <w:rPr>
          <w:rFonts w:eastAsia="Calibri"/>
          <w:szCs w:val="24"/>
        </w:rPr>
        <w:tab/>
      </w:r>
      <w:r w:rsidRPr="001665D2">
        <w:rPr>
          <w:rFonts w:eastAsia="Calibri"/>
          <w:szCs w:val="24"/>
        </w:rPr>
        <w:tab/>
      </w:r>
      <w:r w:rsidRPr="001665D2">
        <w:rPr>
          <w:rFonts w:eastAsia="Calibri"/>
          <w:szCs w:val="24"/>
        </w:rPr>
        <w:tab/>
      </w:r>
      <w:r w:rsidRPr="001665D2">
        <w:rPr>
          <w:rFonts w:eastAsia="Calibri"/>
          <w:szCs w:val="24"/>
        </w:rPr>
        <w:tab/>
      </w:r>
      <w:r w:rsidRPr="001665D2">
        <w:rPr>
          <w:rFonts w:eastAsia="Calibri"/>
          <w:szCs w:val="24"/>
        </w:rPr>
        <w:tab/>
      </w:r>
      <w:r w:rsidRPr="001665D2">
        <w:rPr>
          <w:rFonts w:eastAsia="Calibri"/>
          <w:szCs w:val="24"/>
        </w:rPr>
        <w:tab/>
        <w:t xml:space="preserve">   Rytis Mykolas Račkauskas</w:t>
      </w:r>
    </w:p>
    <w:p w14:paraId="07D7DA84" w14:textId="77777777" w:rsidR="000F38E5" w:rsidRPr="001665D2" w:rsidRDefault="000F38E5" w:rsidP="000F38E5">
      <w:pPr>
        <w:rPr>
          <w:szCs w:val="24"/>
        </w:rPr>
        <w:sectPr w:rsidR="000F38E5" w:rsidRPr="001665D2" w:rsidSect="00221418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134" w:right="567" w:bottom="1134" w:left="1701" w:header="0" w:footer="0" w:gutter="0"/>
          <w:paperSrc w:first="1" w:other="1"/>
          <w:cols w:space="1296"/>
          <w:titlePg/>
          <w:docGrid w:linePitch="326"/>
        </w:sectPr>
      </w:pPr>
    </w:p>
    <w:tbl>
      <w:tblPr>
        <w:tblW w:w="15120" w:type="dxa"/>
        <w:tblInd w:w="567" w:type="dxa"/>
        <w:tblLook w:val="04A0" w:firstRow="1" w:lastRow="0" w:firstColumn="1" w:lastColumn="0" w:noHBand="0" w:noVBand="1"/>
      </w:tblPr>
      <w:tblGrid>
        <w:gridCol w:w="883"/>
        <w:gridCol w:w="3547"/>
        <w:gridCol w:w="1537"/>
        <w:gridCol w:w="1361"/>
        <w:gridCol w:w="1630"/>
        <w:gridCol w:w="1376"/>
        <w:gridCol w:w="4786"/>
      </w:tblGrid>
      <w:tr w:rsidR="007C2254" w:rsidRPr="007C2254" w14:paraId="6B3CEE74" w14:textId="77777777" w:rsidTr="00FC7867">
        <w:trPr>
          <w:trHeight w:val="298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3B50" w14:textId="77777777" w:rsidR="007C2254" w:rsidRPr="007C2254" w:rsidRDefault="007C2254" w:rsidP="007C2254">
            <w:pPr>
              <w:rPr>
                <w:szCs w:val="24"/>
                <w:lang w:eastAsia="lt-LT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4740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3E43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6C47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B4C2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75EF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10440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 xml:space="preserve">Panevėžio miesto savivaldybės tarybos </w:t>
            </w:r>
          </w:p>
        </w:tc>
      </w:tr>
      <w:tr w:rsidR="007C2254" w:rsidRPr="007C2254" w14:paraId="0F1234C7" w14:textId="77777777" w:rsidTr="00FC7867">
        <w:trPr>
          <w:trHeight w:val="298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C4DD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1B57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B645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2A7E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EACE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C22C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EC397" w14:textId="23619063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 xml:space="preserve">2021 m.              d. sprendimo Nr. </w:t>
            </w:r>
          </w:p>
        </w:tc>
      </w:tr>
      <w:tr w:rsidR="007C2254" w:rsidRPr="007C2254" w14:paraId="164DD769" w14:textId="77777777" w:rsidTr="00FC7867">
        <w:trPr>
          <w:trHeight w:val="298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5D41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71D6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F5D0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E297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6CE8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E702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12B0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priedas</w:t>
            </w:r>
          </w:p>
        </w:tc>
      </w:tr>
      <w:tr w:rsidR="007C2254" w:rsidRPr="007C2254" w14:paraId="63BB126B" w14:textId="77777777" w:rsidTr="00FC7867">
        <w:trPr>
          <w:trHeight w:val="28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9928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6E59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0582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F00A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A917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C222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3F9C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</w:tr>
      <w:tr w:rsidR="007C2254" w:rsidRPr="007C2254" w14:paraId="117501BD" w14:textId="77777777" w:rsidTr="00FC7867">
        <w:trPr>
          <w:trHeight w:val="284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8F68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37EA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C927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9909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CD22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432F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0D89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</w:tr>
      <w:tr w:rsidR="007C2254" w:rsidRPr="007C2254" w14:paraId="65F0C1F4" w14:textId="77777777" w:rsidTr="00FC7867">
        <w:trPr>
          <w:trHeight w:val="568"/>
        </w:trPr>
        <w:tc>
          <w:tcPr>
            <w:tcW w:w="15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06648" w14:textId="42C06898" w:rsidR="007C2254" w:rsidRPr="007C2254" w:rsidRDefault="007C2254" w:rsidP="00AE15BA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7C2254">
              <w:rPr>
                <w:b/>
                <w:bCs/>
                <w:color w:val="000000"/>
                <w:szCs w:val="24"/>
                <w:lang w:eastAsia="lt-LT"/>
              </w:rPr>
              <w:t>AB „PANEVĖŽIO ENERGIJA“ 2013</w:t>
            </w:r>
            <w:r w:rsidR="00AE15BA">
              <w:rPr>
                <w:b/>
                <w:bCs/>
                <w:color w:val="000000"/>
                <w:szCs w:val="24"/>
                <w:lang w:eastAsia="lt-LT"/>
              </w:rPr>
              <w:t>–</w:t>
            </w:r>
            <w:r w:rsidRPr="007C2254">
              <w:rPr>
                <w:b/>
                <w:bCs/>
                <w:color w:val="000000"/>
                <w:szCs w:val="24"/>
                <w:lang w:eastAsia="lt-LT"/>
              </w:rPr>
              <w:t xml:space="preserve">2018 METŲ ĮVYKDYTOS INVESTICIJOS </w:t>
            </w:r>
            <w:r w:rsidR="00810658" w:rsidRPr="007C2254">
              <w:rPr>
                <w:b/>
                <w:bCs/>
                <w:color w:val="000000"/>
                <w:szCs w:val="24"/>
                <w:lang w:eastAsia="lt-LT"/>
              </w:rPr>
              <w:t xml:space="preserve">PANEVĖŽIO MIESTE </w:t>
            </w:r>
            <w:r w:rsidRPr="007C2254">
              <w:rPr>
                <w:b/>
                <w:bCs/>
                <w:color w:val="000000"/>
                <w:szCs w:val="24"/>
                <w:lang w:eastAsia="lt-LT"/>
              </w:rPr>
              <w:t xml:space="preserve">Į TURTO ATNAUJINIMĄ </w:t>
            </w:r>
            <w:r w:rsidR="00AE15BA">
              <w:rPr>
                <w:b/>
                <w:bCs/>
                <w:color w:val="000000"/>
                <w:szCs w:val="24"/>
                <w:lang w:eastAsia="lt-LT"/>
              </w:rPr>
              <w:t xml:space="preserve">IR (AR) </w:t>
            </w:r>
            <w:r w:rsidRPr="007C2254">
              <w:rPr>
                <w:b/>
                <w:bCs/>
                <w:color w:val="000000"/>
                <w:szCs w:val="24"/>
                <w:lang w:eastAsia="lt-LT"/>
              </w:rPr>
              <w:t>REMONTĄ, DIDINANTĮ ILGALAIKIO MATERIALIOJO TURTO VERTĘ AR ILGINANTĮ JO NAUDINGO TARNAVIMO LAIKĄ</w:t>
            </w:r>
          </w:p>
        </w:tc>
      </w:tr>
      <w:tr w:rsidR="007C2254" w:rsidRPr="007C2254" w14:paraId="2891D07A" w14:textId="77777777" w:rsidTr="00FC7867">
        <w:trPr>
          <w:trHeight w:val="284"/>
        </w:trPr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D99C3" w14:textId="77777777" w:rsidR="007C2254" w:rsidRPr="007C2254" w:rsidRDefault="007C2254" w:rsidP="007C22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0ABCD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BA8C5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66A7A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FAD26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27B0C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75918" w14:textId="77777777" w:rsidR="007C2254" w:rsidRPr="007C2254" w:rsidRDefault="007C2254" w:rsidP="007C2254">
            <w:pPr>
              <w:rPr>
                <w:sz w:val="20"/>
                <w:lang w:eastAsia="lt-LT"/>
              </w:rPr>
            </w:pPr>
          </w:p>
        </w:tc>
      </w:tr>
      <w:tr w:rsidR="007C2254" w:rsidRPr="007C2254" w14:paraId="4C5D99F2" w14:textId="77777777" w:rsidTr="00FC7867">
        <w:trPr>
          <w:trHeight w:val="56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9B3A" w14:textId="77777777" w:rsidR="007C2254" w:rsidRPr="007C2254" w:rsidRDefault="007C2254" w:rsidP="00117181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7C2254">
              <w:rPr>
                <w:b/>
                <w:bCs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0824" w14:textId="77777777" w:rsidR="007C2254" w:rsidRPr="007C2254" w:rsidRDefault="007C2254" w:rsidP="00117181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7C2254">
              <w:rPr>
                <w:b/>
                <w:bCs/>
                <w:color w:val="000000"/>
                <w:szCs w:val="24"/>
                <w:lang w:eastAsia="lt-LT"/>
              </w:rPr>
              <w:t>Objekto pavadinimas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2186" w14:textId="77777777" w:rsidR="007C2254" w:rsidRPr="007C2254" w:rsidRDefault="007C2254" w:rsidP="00117181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7C2254">
              <w:rPr>
                <w:b/>
                <w:bCs/>
                <w:color w:val="000000"/>
                <w:szCs w:val="24"/>
                <w:lang w:eastAsia="lt-LT"/>
              </w:rPr>
              <w:t>Finansavimo šaltinis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E05B" w14:textId="77777777" w:rsidR="007C2254" w:rsidRPr="007C2254" w:rsidRDefault="007C2254" w:rsidP="00117181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7C2254">
              <w:rPr>
                <w:b/>
                <w:bCs/>
                <w:color w:val="000000"/>
                <w:szCs w:val="24"/>
                <w:lang w:eastAsia="lt-LT"/>
              </w:rPr>
              <w:t>Planuota objekto vertė tūkst. Eur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D243" w14:textId="77777777" w:rsidR="007C2254" w:rsidRPr="007C2254" w:rsidRDefault="007C2254" w:rsidP="00117181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7C2254">
              <w:rPr>
                <w:b/>
                <w:bCs/>
                <w:color w:val="000000"/>
                <w:szCs w:val="24"/>
                <w:lang w:eastAsia="lt-LT"/>
              </w:rPr>
              <w:t>Įgyvendinimo metai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0797" w14:textId="77777777" w:rsidR="007C2254" w:rsidRPr="007C2254" w:rsidRDefault="007C2254" w:rsidP="00117181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7C2254">
              <w:rPr>
                <w:b/>
                <w:bCs/>
                <w:color w:val="000000"/>
                <w:szCs w:val="24"/>
                <w:lang w:eastAsia="lt-LT"/>
              </w:rPr>
              <w:t>Investicijos vertė,</w:t>
            </w:r>
          </w:p>
          <w:p w14:paraId="3D440EFC" w14:textId="77777777" w:rsidR="007C2254" w:rsidRPr="007C2254" w:rsidRDefault="007C2254" w:rsidP="00117181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7C2254">
              <w:rPr>
                <w:b/>
                <w:bCs/>
                <w:color w:val="000000"/>
                <w:szCs w:val="24"/>
                <w:lang w:eastAsia="lt-LT"/>
              </w:rPr>
              <w:t>tūkst. Eur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BF5F" w14:textId="77777777" w:rsidR="007C2254" w:rsidRPr="007C2254" w:rsidRDefault="007C2254" w:rsidP="00117181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7C2254">
              <w:rPr>
                <w:b/>
                <w:bCs/>
                <w:color w:val="000000"/>
                <w:szCs w:val="24"/>
                <w:lang w:eastAsia="lt-LT"/>
              </w:rPr>
              <w:t>Trumpa objekto charakteristika</w:t>
            </w:r>
          </w:p>
        </w:tc>
      </w:tr>
      <w:tr w:rsidR="007C2254" w:rsidRPr="007C2254" w14:paraId="6C1CB172" w14:textId="77777777" w:rsidTr="00FC7867">
        <w:trPr>
          <w:trHeight w:val="56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AB43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F4B7" w14:textId="3FD2F0D1" w:rsidR="007C2254" w:rsidRPr="007C2254" w:rsidRDefault="007C2254" w:rsidP="007C2254">
            <w:pPr>
              <w:rPr>
                <w:b/>
                <w:bCs/>
                <w:color w:val="000000"/>
                <w:szCs w:val="24"/>
                <w:lang w:eastAsia="lt-LT"/>
              </w:rPr>
            </w:pPr>
            <w:r w:rsidRPr="007C2254">
              <w:rPr>
                <w:b/>
                <w:bCs/>
                <w:color w:val="000000"/>
                <w:szCs w:val="24"/>
                <w:lang w:eastAsia="lt-LT"/>
              </w:rPr>
              <w:t>Šilumos tinklų remontas</w:t>
            </w:r>
            <w:r w:rsidR="00117181">
              <w:rPr>
                <w:b/>
                <w:bCs/>
                <w:color w:val="000000"/>
                <w:szCs w:val="24"/>
                <w:lang w:eastAsia="lt-LT"/>
              </w:rPr>
              <w:t>,</w:t>
            </w:r>
            <w:r w:rsidRPr="007C2254">
              <w:rPr>
                <w:b/>
                <w:bCs/>
                <w:color w:val="000000"/>
                <w:szCs w:val="24"/>
                <w:lang w:eastAsia="lt-LT"/>
              </w:rPr>
              <w:t xml:space="preserve"> didinantis ilgalaikio materialiojo turto vertę (ilginantis jo naudingo tarnavimo laiką)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0659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Bendrovės lėšos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2D2B" w14:textId="77777777" w:rsidR="007C2254" w:rsidRPr="007C2254" w:rsidRDefault="007C2254" w:rsidP="007C2254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7C2254">
              <w:rPr>
                <w:b/>
                <w:bCs/>
                <w:szCs w:val="24"/>
                <w:lang w:eastAsia="lt-LT"/>
              </w:rPr>
              <w:t>202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A43D" w14:textId="71ADF121" w:rsidR="007C2254" w:rsidRPr="007C2254" w:rsidRDefault="007C2254" w:rsidP="007C2254">
            <w:pPr>
              <w:jc w:val="center"/>
              <w:rPr>
                <w:szCs w:val="24"/>
                <w:lang w:eastAsia="lt-LT"/>
              </w:rPr>
            </w:pPr>
            <w:r w:rsidRPr="007C2254">
              <w:rPr>
                <w:szCs w:val="24"/>
                <w:lang w:eastAsia="lt-LT"/>
              </w:rPr>
              <w:t>2013</w:t>
            </w:r>
            <w:r w:rsidR="00117181">
              <w:rPr>
                <w:szCs w:val="24"/>
                <w:lang w:eastAsia="lt-LT"/>
              </w:rPr>
              <w:t>–</w:t>
            </w:r>
            <w:r w:rsidRPr="007C2254">
              <w:rPr>
                <w:szCs w:val="24"/>
                <w:lang w:eastAsia="lt-LT"/>
              </w:rPr>
              <w:t>2018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74EC" w14:textId="77777777" w:rsidR="007C2254" w:rsidRPr="007C2254" w:rsidRDefault="007C2254" w:rsidP="007C2254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7C2254">
              <w:rPr>
                <w:b/>
                <w:bCs/>
                <w:szCs w:val="24"/>
                <w:lang w:eastAsia="lt-LT"/>
              </w:rPr>
              <w:t>202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8DDA" w14:textId="77777777" w:rsidR="007C2254" w:rsidRPr="007C2254" w:rsidRDefault="007C2254" w:rsidP="007C2254">
            <w:pPr>
              <w:rPr>
                <w:szCs w:val="24"/>
                <w:lang w:eastAsia="lt-LT"/>
              </w:rPr>
            </w:pPr>
            <w:r w:rsidRPr="007C2254">
              <w:rPr>
                <w:szCs w:val="24"/>
                <w:lang w:eastAsia="lt-LT"/>
              </w:rPr>
              <w:t>Nuo DN40 iki DN500 mm, L 1024 m</w:t>
            </w:r>
          </w:p>
        </w:tc>
      </w:tr>
      <w:tr w:rsidR="007C2254" w:rsidRPr="007C2254" w14:paraId="4A901774" w14:textId="77777777" w:rsidTr="00FC7867">
        <w:trPr>
          <w:trHeight w:val="284"/>
        </w:trPr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46AC" w14:textId="25DC073F" w:rsidR="007C2254" w:rsidRPr="007C2254" w:rsidRDefault="007C2254" w:rsidP="007C225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 </w:t>
            </w:r>
            <w:r w:rsidR="00117181">
              <w:rPr>
                <w:color w:val="000000"/>
                <w:szCs w:val="24"/>
                <w:lang w:eastAsia="lt-LT"/>
              </w:rPr>
              <w:t>Iš to skaičiaus</w:t>
            </w:r>
            <w:r w:rsidRPr="007C2254">
              <w:rPr>
                <w:color w:val="000000"/>
                <w:szCs w:val="24"/>
                <w:lang w:eastAsia="lt-LT"/>
              </w:rPr>
              <w:t>:</w:t>
            </w:r>
          </w:p>
        </w:tc>
        <w:tc>
          <w:tcPr>
            <w:tcW w:w="10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E976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 </w:t>
            </w:r>
          </w:p>
        </w:tc>
      </w:tr>
      <w:tr w:rsidR="007C2254" w:rsidRPr="007C2254" w14:paraId="046EA14E" w14:textId="77777777" w:rsidTr="00FC7867">
        <w:trPr>
          <w:trHeight w:val="28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090D7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1.1.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13777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ŠT nuo ŠK-19-1 iki Liepų al. 2, Panevėžyje, remontas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7BEA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Bendrovės lėšos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95E0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11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925C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2018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A10C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11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2A18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DN150 mm, L 6 m; DN100 mm, L 18 m</w:t>
            </w:r>
          </w:p>
        </w:tc>
      </w:tr>
      <w:tr w:rsidR="007C2254" w:rsidRPr="007C2254" w14:paraId="41774851" w14:textId="77777777" w:rsidTr="00FC7867">
        <w:trPr>
          <w:trHeight w:val="895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EE4DC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1.2.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E9640" w14:textId="3730FD41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 xml:space="preserve">ŠT tarp TŠK </w:t>
            </w:r>
            <w:r w:rsidR="00117181">
              <w:rPr>
                <w:color w:val="000000"/>
                <w:szCs w:val="24"/>
                <w:lang w:eastAsia="lt-LT"/>
              </w:rPr>
              <w:t>„</w:t>
            </w:r>
            <w:r w:rsidRPr="007C2254">
              <w:rPr>
                <w:color w:val="000000"/>
                <w:szCs w:val="24"/>
                <w:lang w:eastAsia="lt-LT"/>
              </w:rPr>
              <w:t>A</w:t>
            </w:r>
            <w:r w:rsidR="00117181">
              <w:rPr>
                <w:color w:val="000000"/>
                <w:szCs w:val="24"/>
                <w:lang w:eastAsia="lt-LT"/>
              </w:rPr>
              <w:t>“</w:t>
            </w:r>
            <w:r w:rsidRPr="007C2254">
              <w:rPr>
                <w:color w:val="000000"/>
                <w:szCs w:val="24"/>
                <w:lang w:eastAsia="lt-LT"/>
              </w:rPr>
              <w:t xml:space="preserve"> prie Laisvės a. 3 ir Laisvės a. 4, Panevėžyje</w:t>
            </w:r>
            <w:r w:rsidR="00117181">
              <w:rPr>
                <w:color w:val="000000"/>
                <w:szCs w:val="24"/>
                <w:lang w:eastAsia="lt-LT"/>
              </w:rPr>
              <w:t>,</w:t>
            </w:r>
            <w:r w:rsidRPr="007C2254">
              <w:rPr>
                <w:color w:val="000000"/>
                <w:szCs w:val="24"/>
                <w:lang w:eastAsia="lt-LT"/>
              </w:rPr>
              <w:t xml:space="preserve"> kapitalinis remontas ir ŠT tarp Kranto g. 2 ir TŠK </w:t>
            </w:r>
            <w:r w:rsidR="00117181">
              <w:rPr>
                <w:color w:val="000000"/>
                <w:szCs w:val="24"/>
                <w:lang w:eastAsia="lt-LT"/>
              </w:rPr>
              <w:t>„</w:t>
            </w:r>
            <w:r w:rsidRPr="007C2254">
              <w:rPr>
                <w:color w:val="000000"/>
                <w:szCs w:val="24"/>
                <w:lang w:eastAsia="lt-LT"/>
              </w:rPr>
              <w:t>A</w:t>
            </w:r>
            <w:r w:rsidR="00117181">
              <w:rPr>
                <w:color w:val="000000"/>
                <w:szCs w:val="24"/>
                <w:lang w:eastAsia="lt-LT"/>
              </w:rPr>
              <w:t>“</w:t>
            </w:r>
            <w:r w:rsidRPr="007C2254">
              <w:rPr>
                <w:color w:val="000000"/>
                <w:szCs w:val="24"/>
                <w:lang w:eastAsia="lt-LT"/>
              </w:rPr>
              <w:t xml:space="preserve"> (prie Laisvės a. 3), Panevėžyje</w:t>
            </w:r>
            <w:r w:rsidR="00117181">
              <w:rPr>
                <w:color w:val="000000"/>
                <w:szCs w:val="24"/>
                <w:lang w:eastAsia="lt-LT"/>
              </w:rPr>
              <w:t>,</w:t>
            </w:r>
            <w:r w:rsidRPr="007C2254">
              <w:rPr>
                <w:color w:val="000000"/>
                <w:szCs w:val="24"/>
                <w:lang w:eastAsia="lt-LT"/>
              </w:rPr>
              <w:t xml:space="preserve"> kapitalinis remontas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F649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Bendrovės lėšos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0A9C" w14:textId="77777777" w:rsidR="007C2254" w:rsidRPr="007C2254" w:rsidRDefault="007C2254" w:rsidP="007C2254">
            <w:pPr>
              <w:jc w:val="center"/>
              <w:rPr>
                <w:szCs w:val="24"/>
                <w:lang w:eastAsia="lt-LT"/>
              </w:rPr>
            </w:pPr>
            <w:r w:rsidRPr="007C2254">
              <w:rPr>
                <w:szCs w:val="24"/>
                <w:lang w:eastAsia="lt-LT"/>
              </w:rPr>
              <w:t>22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F670" w14:textId="77777777" w:rsidR="007C2254" w:rsidRPr="007C2254" w:rsidRDefault="007C2254" w:rsidP="007C2254">
            <w:pPr>
              <w:jc w:val="center"/>
              <w:rPr>
                <w:szCs w:val="24"/>
                <w:lang w:eastAsia="lt-LT"/>
              </w:rPr>
            </w:pPr>
            <w:r w:rsidRPr="007C2254">
              <w:rPr>
                <w:szCs w:val="24"/>
                <w:lang w:eastAsia="lt-LT"/>
              </w:rPr>
              <w:t>2018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F284" w14:textId="77777777" w:rsidR="007C2254" w:rsidRPr="007C2254" w:rsidRDefault="007C2254" w:rsidP="007C2254">
            <w:pPr>
              <w:jc w:val="center"/>
              <w:rPr>
                <w:szCs w:val="24"/>
                <w:lang w:eastAsia="lt-LT"/>
              </w:rPr>
            </w:pPr>
            <w:r w:rsidRPr="007C2254">
              <w:rPr>
                <w:szCs w:val="24"/>
                <w:lang w:eastAsia="lt-LT"/>
              </w:rPr>
              <w:t>22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84E6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DN50 mm, L 22 m; DN40 mm, L 41 m; DN65 mm, L 61</w:t>
            </w:r>
          </w:p>
        </w:tc>
      </w:tr>
      <w:tr w:rsidR="007C2254" w:rsidRPr="007C2254" w14:paraId="4DDEA30F" w14:textId="77777777" w:rsidTr="00FC7867">
        <w:trPr>
          <w:trHeight w:val="56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E2053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1.3.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BBE9" w14:textId="6D707AAE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ŠT tarp Basanavičiaus g. 52A ir Sirupio g. 49, Panevėžyje</w:t>
            </w:r>
            <w:r w:rsidR="00117181">
              <w:rPr>
                <w:color w:val="000000"/>
                <w:szCs w:val="24"/>
                <w:lang w:eastAsia="lt-LT"/>
              </w:rPr>
              <w:t>,</w:t>
            </w:r>
            <w:r w:rsidRPr="007C2254">
              <w:rPr>
                <w:color w:val="000000"/>
                <w:szCs w:val="24"/>
                <w:lang w:eastAsia="lt-LT"/>
              </w:rPr>
              <w:t xml:space="preserve"> remontas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B67B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Bendrovės lėšos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688B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90DC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2018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2522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61B1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DN65 mm, L 33 m</w:t>
            </w:r>
          </w:p>
        </w:tc>
      </w:tr>
      <w:tr w:rsidR="007C2254" w:rsidRPr="007C2254" w14:paraId="44698293" w14:textId="77777777" w:rsidTr="00FC7867">
        <w:trPr>
          <w:trHeight w:val="56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25588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1.4.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82F80" w14:textId="0F1F5DC6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ŠT nuo ŠK-409-11 iki Dainavos g. 29, Panevėžyje</w:t>
            </w:r>
            <w:r w:rsidR="00117181">
              <w:rPr>
                <w:color w:val="000000"/>
                <w:szCs w:val="24"/>
                <w:lang w:eastAsia="lt-LT"/>
              </w:rPr>
              <w:t>,</w:t>
            </w:r>
            <w:r w:rsidRPr="007C2254">
              <w:rPr>
                <w:color w:val="000000"/>
                <w:szCs w:val="24"/>
                <w:lang w:eastAsia="lt-LT"/>
              </w:rPr>
              <w:t xml:space="preserve"> kapitalinis remontas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2D51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Bendrovės lėšos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8B3D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8518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2018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ACB4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7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5E11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DN80 mm, L 47 m; DN40 mm, L 1 m</w:t>
            </w:r>
          </w:p>
        </w:tc>
      </w:tr>
      <w:tr w:rsidR="007C2254" w:rsidRPr="007C2254" w14:paraId="2E3A1891" w14:textId="77777777" w:rsidTr="00FC7867">
        <w:trPr>
          <w:trHeight w:val="56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3176C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lastRenderedPageBreak/>
              <w:t>1.5.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651CB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ŠT tarp ŠK-409 ir 409-11 Panevėžyje, kapitalinis remontas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9E22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Bendrovės lėšos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3979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967F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2018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612C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16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C96C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DN250 mm, L 47 m</w:t>
            </w:r>
          </w:p>
        </w:tc>
      </w:tr>
      <w:tr w:rsidR="007C2254" w:rsidRPr="007C2254" w14:paraId="5D6325D9" w14:textId="77777777" w:rsidTr="00FC7867">
        <w:trPr>
          <w:trHeight w:val="56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D2E79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1.6.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C897C" w14:textId="415D3272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ŠT tarp Statybininkų g. 58 ir Statybininkų g. 56, Panevėžyje</w:t>
            </w:r>
            <w:r w:rsidR="00117181">
              <w:rPr>
                <w:color w:val="000000"/>
                <w:szCs w:val="24"/>
                <w:lang w:eastAsia="lt-LT"/>
              </w:rPr>
              <w:t>,</w:t>
            </w:r>
            <w:r w:rsidRPr="007C2254">
              <w:rPr>
                <w:color w:val="000000"/>
                <w:szCs w:val="24"/>
                <w:lang w:eastAsia="lt-LT"/>
              </w:rPr>
              <w:t xml:space="preserve">  remontas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365B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Bendrovės lėšos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38DE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877F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2018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EDE1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82F1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DN65 mm, L 47 m</w:t>
            </w:r>
          </w:p>
        </w:tc>
      </w:tr>
      <w:tr w:rsidR="007C2254" w:rsidRPr="007C2254" w14:paraId="7AFAF772" w14:textId="77777777" w:rsidTr="00FC7867">
        <w:trPr>
          <w:trHeight w:val="56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FEEEB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1.7.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D753A" w14:textId="05540E4E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 xml:space="preserve">ŠT tarp </w:t>
            </w:r>
            <w:r w:rsidR="00117181">
              <w:rPr>
                <w:color w:val="000000"/>
                <w:szCs w:val="24"/>
                <w:lang w:eastAsia="lt-LT"/>
              </w:rPr>
              <w:t>„</w:t>
            </w:r>
            <w:r w:rsidRPr="007C2254">
              <w:rPr>
                <w:color w:val="000000"/>
                <w:szCs w:val="24"/>
                <w:lang w:eastAsia="lt-LT"/>
              </w:rPr>
              <w:t>Žemynos</w:t>
            </w:r>
            <w:r w:rsidR="00117181">
              <w:rPr>
                <w:color w:val="000000"/>
                <w:szCs w:val="24"/>
                <w:lang w:eastAsia="lt-LT"/>
              </w:rPr>
              <w:t>“</w:t>
            </w:r>
            <w:r w:rsidRPr="007C2254">
              <w:rPr>
                <w:color w:val="000000"/>
                <w:szCs w:val="24"/>
                <w:lang w:eastAsia="lt-LT"/>
              </w:rPr>
              <w:t xml:space="preserve"> progimnazijos ir baseino pastato, Ramygalos g. 99, Panevėžyje</w:t>
            </w:r>
            <w:r w:rsidR="00117181">
              <w:rPr>
                <w:color w:val="000000"/>
                <w:szCs w:val="24"/>
                <w:lang w:eastAsia="lt-LT"/>
              </w:rPr>
              <w:t>,</w:t>
            </w:r>
            <w:r w:rsidRPr="007C2254">
              <w:rPr>
                <w:color w:val="000000"/>
                <w:szCs w:val="24"/>
                <w:lang w:eastAsia="lt-LT"/>
              </w:rPr>
              <w:t xml:space="preserve"> kapitalinis remontas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1355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Bendrovės lėšos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4E84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DEFE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2017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833A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1074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DN80 mm, L 63 m</w:t>
            </w:r>
          </w:p>
        </w:tc>
      </w:tr>
      <w:tr w:rsidR="007C2254" w:rsidRPr="007C2254" w14:paraId="0573BAA5" w14:textId="77777777" w:rsidTr="00FC7867">
        <w:trPr>
          <w:trHeight w:val="56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3D14B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1.8.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0EDE9" w14:textId="04B56C7A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ŠT tarp ŠK-409-14 ir Dainavos g. 9, Dainavos g.11, Panevėžyje</w:t>
            </w:r>
            <w:r w:rsidR="00117181">
              <w:rPr>
                <w:color w:val="000000"/>
                <w:szCs w:val="24"/>
                <w:lang w:eastAsia="lt-LT"/>
              </w:rPr>
              <w:t>,</w:t>
            </w:r>
            <w:r w:rsidRPr="007C2254">
              <w:rPr>
                <w:color w:val="000000"/>
                <w:szCs w:val="24"/>
                <w:lang w:eastAsia="lt-LT"/>
              </w:rPr>
              <w:t xml:space="preserve"> kapitalinis remontas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B7F1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Bendrovės lėšos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9082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11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C415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2017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5962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11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D2E7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DN65 mm, L 40m; DN50 mm, L 33 m</w:t>
            </w:r>
          </w:p>
        </w:tc>
      </w:tr>
      <w:tr w:rsidR="007C2254" w:rsidRPr="007C2254" w14:paraId="417AC8C2" w14:textId="77777777" w:rsidTr="00FC7867">
        <w:trPr>
          <w:trHeight w:val="56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BED6F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1.9.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09C96" w14:textId="3F0F4941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ŠT tarp ŠK-65-1 ir P. Puzino g. 12, Panevėžyje</w:t>
            </w:r>
            <w:r w:rsidR="00117181">
              <w:rPr>
                <w:color w:val="000000"/>
                <w:szCs w:val="24"/>
                <w:lang w:eastAsia="lt-LT"/>
              </w:rPr>
              <w:t>,</w:t>
            </w:r>
            <w:r w:rsidRPr="007C2254">
              <w:rPr>
                <w:color w:val="000000"/>
                <w:szCs w:val="24"/>
                <w:lang w:eastAsia="lt-LT"/>
              </w:rPr>
              <w:t xml:space="preserve"> kapitalinis remontas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D120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Bendrovės lėšos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A006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18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050A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2017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F1AD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18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57A8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DN100 mm, L 86 m; DN32 mm, L 8 m</w:t>
            </w:r>
          </w:p>
        </w:tc>
      </w:tr>
      <w:tr w:rsidR="007C2254" w:rsidRPr="007C2254" w14:paraId="5D5BCBF5" w14:textId="77777777" w:rsidTr="00FC7867">
        <w:trPr>
          <w:trHeight w:val="56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496B7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1.10.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6B4F5" w14:textId="487A20A6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ŠK tarp Žemaičių g. 6A ir Staniūnų g. 41, Panevėžyje</w:t>
            </w:r>
            <w:r w:rsidR="00117181">
              <w:rPr>
                <w:color w:val="000000"/>
                <w:szCs w:val="24"/>
                <w:lang w:eastAsia="lt-LT"/>
              </w:rPr>
              <w:t>,</w:t>
            </w:r>
            <w:r w:rsidRPr="007C2254">
              <w:rPr>
                <w:color w:val="000000"/>
                <w:szCs w:val="24"/>
                <w:lang w:eastAsia="lt-LT"/>
              </w:rPr>
              <w:t xml:space="preserve"> remontas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09F9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Bendrovės lėšos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6FBE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C782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2016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86E5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A94D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DN65 mm, L 23 m</w:t>
            </w:r>
          </w:p>
        </w:tc>
      </w:tr>
      <w:tr w:rsidR="007C2254" w:rsidRPr="007C2254" w14:paraId="15C142C0" w14:textId="77777777" w:rsidTr="00FC7867">
        <w:trPr>
          <w:trHeight w:val="28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C5FCE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1.11.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42798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ŠT tarp ŠK-25A-4 ir Žemaičių g. 45 Panevėžyje remontas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D02E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Bendrovės lėšos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4602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97A3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2016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2B0C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353D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DN40 mm, L 23 m</w:t>
            </w:r>
          </w:p>
        </w:tc>
      </w:tr>
      <w:tr w:rsidR="007C2254" w:rsidRPr="007C2254" w14:paraId="52E04551" w14:textId="77777777" w:rsidTr="00FC7867">
        <w:trPr>
          <w:trHeight w:val="56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A6E35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1.12.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2B269" w14:textId="02A9B1D5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ŠT tarp Smėlynės g. 49 ir Smėlynės g. 51</w:t>
            </w:r>
            <w:r w:rsidR="00117181">
              <w:rPr>
                <w:color w:val="000000"/>
                <w:szCs w:val="24"/>
                <w:lang w:eastAsia="lt-LT"/>
              </w:rPr>
              <w:t>,</w:t>
            </w:r>
            <w:r w:rsidRPr="007C2254">
              <w:rPr>
                <w:color w:val="000000"/>
                <w:szCs w:val="24"/>
                <w:lang w:eastAsia="lt-LT"/>
              </w:rPr>
              <w:t xml:space="preserve"> Panevėžyje</w:t>
            </w:r>
            <w:r w:rsidR="00117181">
              <w:rPr>
                <w:color w:val="000000"/>
                <w:szCs w:val="24"/>
                <w:lang w:eastAsia="lt-LT"/>
              </w:rPr>
              <w:t>,</w:t>
            </w:r>
            <w:r w:rsidRPr="007C2254">
              <w:rPr>
                <w:color w:val="000000"/>
                <w:szCs w:val="24"/>
                <w:lang w:eastAsia="lt-LT"/>
              </w:rPr>
              <w:t xml:space="preserve"> remontas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20BD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Bendrovės lėšos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CE26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5953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2016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B6F9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5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1E8F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DN65 mm, L 30 m</w:t>
            </w:r>
          </w:p>
        </w:tc>
      </w:tr>
      <w:tr w:rsidR="007C2254" w:rsidRPr="007C2254" w14:paraId="3809213C" w14:textId="77777777" w:rsidTr="00FC7867">
        <w:trPr>
          <w:trHeight w:val="56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00787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1.13.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D6404" w14:textId="4317F539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ŠT tarp Parko g. 99 ir Ateities g. 50, Panevėžyje</w:t>
            </w:r>
            <w:r w:rsidR="00117181">
              <w:rPr>
                <w:color w:val="000000"/>
                <w:szCs w:val="24"/>
                <w:lang w:eastAsia="lt-LT"/>
              </w:rPr>
              <w:t>,</w:t>
            </w:r>
            <w:r w:rsidRPr="007C2254">
              <w:rPr>
                <w:color w:val="000000"/>
                <w:szCs w:val="24"/>
                <w:lang w:eastAsia="lt-LT"/>
              </w:rPr>
              <w:t xml:space="preserve"> kapitalinis remontas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BA1B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Bendrovės lėšos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7C25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6537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2016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DDA6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0E16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DN50 mm, L 70 m</w:t>
            </w:r>
          </w:p>
        </w:tc>
      </w:tr>
      <w:tr w:rsidR="007C2254" w:rsidRPr="007C2254" w14:paraId="458F7327" w14:textId="77777777" w:rsidTr="00FC7867">
        <w:trPr>
          <w:trHeight w:val="56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CB9F6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1.14.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6F0EE" w14:textId="09275212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ŠT tarp Statybininkų g. 3 ir Statybininkų g. 5, Panevėžyje</w:t>
            </w:r>
            <w:r w:rsidR="00117181">
              <w:rPr>
                <w:color w:val="000000"/>
                <w:szCs w:val="24"/>
                <w:lang w:eastAsia="lt-LT"/>
              </w:rPr>
              <w:t>,</w:t>
            </w:r>
            <w:r w:rsidRPr="007C2254">
              <w:rPr>
                <w:color w:val="000000"/>
                <w:szCs w:val="24"/>
                <w:lang w:eastAsia="lt-LT"/>
              </w:rPr>
              <w:t xml:space="preserve"> remontas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96C7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Bendrovės lėšos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3299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FD68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2016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7937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052D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DN40 mm, L 32 m</w:t>
            </w:r>
          </w:p>
        </w:tc>
      </w:tr>
      <w:tr w:rsidR="007C2254" w:rsidRPr="007C2254" w14:paraId="37EFCEB9" w14:textId="77777777" w:rsidTr="00FC7867">
        <w:trPr>
          <w:trHeight w:val="56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176E9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1.15.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B9706" w14:textId="44843629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ŠT tarp F. Vaitkaus g. 9 ir Statybininkų g. 11, Panevėžyje</w:t>
            </w:r>
            <w:r w:rsidR="00117181">
              <w:rPr>
                <w:color w:val="000000"/>
                <w:szCs w:val="24"/>
                <w:lang w:eastAsia="lt-LT"/>
              </w:rPr>
              <w:t>,</w:t>
            </w:r>
            <w:r w:rsidRPr="007C2254">
              <w:rPr>
                <w:color w:val="000000"/>
                <w:szCs w:val="24"/>
                <w:lang w:eastAsia="lt-LT"/>
              </w:rPr>
              <w:t xml:space="preserve"> remontas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7481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Bendrovės lėšos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62F6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58FF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2016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227A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6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751E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DN100 mm, L 29 m</w:t>
            </w:r>
          </w:p>
        </w:tc>
      </w:tr>
      <w:tr w:rsidR="007C2254" w:rsidRPr="007C2254" w14:paraId="13F73803" w14:textId="77777777" w:rsidTr="00FC7867">
        <w:trPr>
          <w:trHeight w:val="28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A6C59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lastRenderedPageBreak/>
              <w:t>1.16.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B3D58" w14:textId="1F1E9086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ŠT nuo ŠK-91-1 iki P. Puzino g. 1, Panevėžyje</w:t>
            </w:r>
            <w:r w:rsidR="00117181">
              <w:rPr>
                <w:color w:val="000000"/>
                <w:szCs w:val="24"/>
                <w:lang w:eastAsia="lt-LT"/>
              </w:rPr>
              <w:t>,</w:t>
            </w:r>
            <w:r w:rsidRPr="007C2254">
              <w:rPr>
                <w:color w:val="000000"/>
                <w:szCs w:val="24"/>
                <w:lang w:eastAsia="lt-LT"/>
              </w:rPr>
              <w:t xml:space="preserve"> remontas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167C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Bendrovės lėšos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71C1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E9BB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2015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8500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1136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DN50 mm, L 8 m</w:t>
            </w:r>
          </w:p>
        </w:tc>
      </w:tr>
      <w:tr w:rsidR="007C2254" w:rsidRPr="007C2254" w14:paraId="3392BD11" w14:textId="77777777" w:rsidTr="00FC7867">
        <w:trPr>
          <w:trHeight w:val="56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7414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1.17.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DE474" w14:textId="2F055916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ŠT tarp Ukmergės g. 13 ir J. Basanavičiaus g. 2</w:t>
            </w:r>
            <w:r w:rsidR="00117181">
              <w:rPr>
                <w:color w:val="000000"/>
                <w:szCs w:val="24"/>
                <w:lang w:eastAsia="lt-LT"/>
              </w:rPr>
              <w:t>,</w:t>
            </w:r>
            <w:r w:rsidRPr="007C2254">
              <w:rPr>
                <w:color w:val="000000"/>
                <w:szCs w:val="24"/>
                <w:lang w:eastAsia="lt-LT"/>
              </w:rPr>
              <w:t xml:space="preserve"> Elektros g. 6, Panevėžyje, kapitalinis remontas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1107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Bendrovės lėšos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200C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326B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2015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0657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1EC8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DN65 mm, L 24m; DN50 mm, L 32 m; DN40 mm, L 16 m</w:t>
            </w:r>
          </w:p>
        </w:tc>
      </w:tr>
      <w:tr w:rsidR="007C2254" w:rsidRPr="007C2254" w14:paraId="7C45B5F6" w14:textId="77777777" w:rsidTr="00FC7867">
        <w:trPr>
          <w:trHeight w:val="28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09EC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1.18.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566EC" w14:textId="7B375DD5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ŠT prie A. Jakšto g. 12, Panevėžyje</w:t>
            </w:r>
            <w:r w:rsidR="00117181">
              <w:rPr>
                <w:color w:val="000000"/>
                <w:szCs w:val="24"/>
                <w:lang w:eastAsia="lt-LT"/>
              </w:rPr>
              <w:t>,</w:t>
            </w:r>
            <w:r w:rsidRPr="007C2254">
              <w:rPr>
                <w:color w:val="000000"/>
                <w:szCs w:val="24"/>
                <w:lang w:eastAsia="lt-LT"/>
              </w:rPr>
              <w:t xml:space="preserve"> kapitalinis remontas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2A73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Bendrovės lėšos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58E5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F7DF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2015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0612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B522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DN500 mm, L 9 m</w:t>
            </w:r>
          </w:p>
        </w:tc>
      </w:tr>
      <w:tr w:rsidR="007C2254" w:rsidRPr="007C2254" w14:paraId="2DDE73A7" w14:textId="77777777" w:rsidTr="00FC7867">
        <w:trPr>
          <w:trHeight w:val="113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8BB1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1.19.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5B960" w14:textId="6B98D58B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ŠT tarp Klaipėdos g. 96 ir F. Vaitkaus g. 6</w:t>
            </w:r>
            <w:r w:rsidR="00117181">
              <w:rPr>
                <w:color w:val="000000"/>
                <w:szCs w:val="24"/>
                <w:lang w:eastAsia="lt-LT"/>
              </w:rPr>
              <w:t>,</w:t>
            </w:r>
            <w:r w:rsidRPr="007C2254">
              <w:rPr>
                <w:color w:val="000000"/>
                <w:szCs w:val="24"/>
                <w:lang w:eastAsia="lt-LT"/>
              </w:rPr>
              <w:t xml:space="preserve"> techninio koridoriaus F. Vaitkaus g. 6, Panevėžyje</w:t>
            </w:r>
            <w:r w:rsidR="00117181">
              <w:rPr>
                <w:color w:val="000000"/>
                <w:szCs w:val="24"/>
                <w:lang w:eastAsia="lt-LT"/>
              </w:rPr>
              <w:t>,</w:t>
            </w:r>
            <w:r w:rsidRPr="007C2254">
              <w:rPr>
                <w:color w:val="000000"/>
                <w:szCs w:val="24"/>
                <w:lang w:eastAsia="lt-LT"/>
              </w:rPr>
              <w:t xml:space="preserve"> kapitalinis remontas ir ŠT tarp F. Vaitkaus g. 9 ir Klaipėdos g. 112, Panevėžyje</w:t>
            </w:r>
            <w:r w:rsidR="00117181">
              <w:rPr>
                <w:color w:val="000000"/>
                <w:szCs w:val="24"/>
                <w:lang w:eastAsia="lt-LT"/>
              </w:rPr>
              <w:t>,</w:t>
            </w:r>
            <w:r w:rsidRPr="007C2254">
              <w:rPr>
                <w:color w:val="000000"/>
                <w:szCs w:val="24"/>
                <w:lang w:eastAsia="lt-LT"/>
              </w:rPr>
              <w:t xml:space="preserve"> kapitalinis remontas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7AEE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Bendrovės lėšos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DB66" w14:textId="77777777" w:rsidR="007C2254" w:rsidRPr="007C2254" w:rsidRDefault="007C2254" w:rsidP="007C2254">
            <w:pPr>
              <w:jc w:val="center"/>
              <w:rPr>
                <w:szCs w:val="24"/>
                <w:lang w:eastAsia="lt-LT"/>
              </w:rPr>
            </w:pPr>
            <w:r w:rsidRPr="007C2254">
              <w:rPr>
                <w:szCs w:val="24"/>
                <w:lang w:eastAsia="lt-LT"/>
              </w:rPr>
              <w:t>21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90DA" w14:textId="77777777" w:rsidR="007C2254" w:rsidRPr="007C2254" w:rsidRDefault="007C2254" w:rsidP="007C2254">
            <w:pPr>
              <w:jc w:val="center"/>
              <w:rPr>
                <w:szCs w:val="24"/>
                <w:lang w:eastAsia="lt-LT"/>
              </w:rPr>
            </w:pPr>
            <w:r w:rsidRPr="007C2254">
              <w:rPr>
                <w:szCs w:val="24"/>
                <w:lang w:eastAsia="lt-LT"/>
              </w:rPr>
              <w:t>2015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C8E5" w14:textId="77777777" w:rsidR="007C2254" w:rsidRPr="007C2254" w:rsidRDefault="007C2254" w:rsidP="007C2254">
            <w:pPr>
              <w:jc w:val="center"/>
              <w:rPr>
                <w:szCs w:val="24"/>
                <w:lang w:eastAsia="lt-LT"/>
              </w:rPr>
            </w:pPr>
            <w:r w:rsidRPr="007C2254">
              <w:rPr>
                <w:szCs w:val="24"/>
                <w:lang w:eastAsia="lt-LT"/>
              </w:rPr>
              <w:t>21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E0E5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DN100 mm, L 29 m; DN150 mm, L 51 m</w:t>
            </w:r>
          </w:p>
        </w:tc>
      </w:tr>
      <w:tr w:rsidR="007C2254" w:rsidRPr="007C2254" w14:paraId="28DEE389" w14:textId="77777777" w:rsidTr="00FC7867">
        <w:trPr>
          <w:trHeight w:val="56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ABED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1.20.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B9045" w14:textId="614518C6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ŠT tarp Dariaus ir Girėno g. 19 ir Dariaus ir Girėno g. 29, Panevėžyje</w:t>
            </w:r>
            <w:r w:rsidR="00117181">
              <w:rPr>
                <w:color w:val="000000"/>
                <w:szCs w:val="24"/>
                <w:lang w:eastAsia="lt-LT"/>
              </w:rPr>
              <w:t>,</w:t>
            </w:r>
            <w:r w:rsidRPr="007C2254">
              <w:rPr>
                <w:color w:val="000000"/>
                <w:szCs w:val="24"/>
                <w:lang w:eastAsia="lt-LT"/>
              </w:rPr>
              <w:t xml:space="preserve"> kapitalinis remontas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737F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Bendrovės lėšos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8D1B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009B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2013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EBD7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4D0E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DN80 mm, L 65 m</w:t>
            </w:r>
          </w:p>
        </w:tc>
      </w:tr>
      <w:tr w:rsidR="007C2254" w:rsidRPr="007C2254" w14:paraId="259A66E7" w14:textId="77777777" w:rsidTr="00FC7867">
        <w:trPr>
          <w:trHeight w:val="56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C342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6F33" w14:textId="32D457B2" w:rsidR="007C2254" w:rsidRPr="007C2254" w:rsidRDefault="007C2254" w:rsidP="007C2254">
            <w:pPr>
              <w:rPr>
                <w:b/>
                <w:bCs/>
                <w:szCs w:val="24"/>
                <w:lang w:eastAsia="lt-LT"/>
              </w:rPr>
            </w:pPr>
            <w:r w:rsidRPr="007C2254">
              <w:rPr>
                <w:b/>
                <w:bCs/>
                <w:szCs w:val="24"/>
                <w:lang w:eastAsia="lt-LT"/>
              </w:rPr>
              <w:t>Remontas</w:t>
            </w:r>
            <w:r w:rsidR="00117181">
              <w:rPr>
                <w:b/>
                <w:bCs/>
                <w:szCs w:val="24"/>
                <w:lang w:eastAsia="lt-LT"/>
              </w:rPr>
              <w:t>,</w:t>
            </w:r>
            <w:r w:rsidRPr="007C2254">
              <w:rPr>
                <w:b/>
                <w:bCs/>
                <w:szCs w:val="24"/>
                <w:lang w:eastAsia="lt-LT"/>
              </w:rPr>
              <w:t xml:space="preserve"> didinantis ilgalaikio materialiojo turto vertę (ilginantis jo naudingo tarnavimo laiką)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E884" w14:textId="77777777" w:rsidR="007C2254" w:rsidRPr="007C2254" w:rsidRDefault="007C2254" w:rsidP="007C2254">
            <w:pPr>
              <w:rPr>
                <w:szCs w:val="24"/>
                <w:lang w:eastAsia="lt-LT"/>
              </w:rPr>
            </w:pPr>
            <w:r w:rsidRPr="007C2254">
              <w:rPr>
                <w:szCs w:val="24"/>
                <w:lang w:eastAsia="lt-LT"/>
              </w:rPr>
              <w:t>Bendrovės lėšos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0CDB" w14:textId="77777777" w:rsidR="007C2254" w:rsidRPr="007C2254" w:rsidRDefault="007C2254" w:rsidP="007C2254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7C2254">
              <w:rPr>
                <w:b/>
                <w:bCs/>
                <w:szCs w:val="24"/>
                <w:lang w:eastAsia="lt-LT"/>
              </w:rPr>
              <w:t>143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25E5" w14:textId="77777777" w:rsidR="007C2254" w:rsidRPr="007C2254" w:rsidRDefault="007C2254" w:rsidP="007C2254">
            <w:pPr>
              <w:jc w:val="center"/>
              <w:rPr>
                <w:szCs w:val="24"/>
                <w:lang w:eastAsia="lt-LT"/>
              </w:rPr>
            </w:pPr>
            <w:r w:rsidRPr="007C2254">
              <w:rPr>
                <w:szCs w:val="24"/>
                <w:lang w:eastAsia="lt-LT"/>
              </w:rPr>
              <w:t>2013-2017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913D" w14:textId="77777777" w:rsidR="007C2254" w:rsidRPr="007C2254" w:rsidRDefault="007C2254" w:rsidP="007C2254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7C2254">
              <w:rPr>
                <w:b/>
                <w:bCs/>
                <w:szCs w:val="24"/>
                <w:lang w:eastAsia="lt-LT"/>
              </w:rPr>
              <w:t>143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C334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 </w:t>
            </w:r>
          </w:p>
        </w:tc>
      </w:tr>
      <w:tr w:rsidR="007C2254" w:rsidRPr="007C2254" w14:paraId="6D1DA5E2" w14:textId="77777777" w:rsidTr="00FC7867">
        <w:trPr>
          <w:trHeight w:val="284"/>
        </w:trPr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6A8F" w14:textId="5ADD0017" w:rsidR="007C2254" w:rsidRPr="007C2254" w:rsidRDefault="00117181" w:rsidP="007C2254">
            <w:pPr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Iš to skaičiaus</w:t>
            </w:r>
            <w:r w:rsidR="007C2254" w:rsidRPr="007C2254">
              <w:rPr>
                <w:color w:val="000000"/>
                <w:szCs w:val="24"/>
                <w:lang w:eastAsia="lt-LT"/>
              </w:rPr>
              <w:t>:</w:t>
            </w:r>
          </w:p>
        </w:tc>
        <w:tc>
          <w:tcPr>
            <w:tcW w:w="10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C419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  </w:t>
            </w:r>
          </w:p>
        </w:tc>
      </w:tr>
      <w:tr w:rsidR="007C2254" w:rsidRPr="007C2254" w14:paraId="50D0206F" w14:textId="77777777" w:rsidTr="00FC7867">
        <w:trPr>
          <w:trHeight w:val="1421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AEC9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2.1.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2D37" w14:textId="60EAB9EB" w:rsidR="007C2254" w:rsidRPr="007C2254" w:rsidRDefault="007C2254" w:rsidP="007C2254">
            <w:pPr>
              <w:rPr>
                <w:szCs w:val="24"/>
                <w:lang w:eastAsia="lt-LT"/>
              </w:rPr>
            </w:pPr>
            <w:r w:rsidRPr="007C2254">
              <w:rPr>
                <w:szCs w:val="24"/>
                <w:lang w:eastAsia="lt-LT"/>
              </w:rPr>
              <w:t>Garo katilinės Panevėžio RK-1 pagalbinių įrengi</w:t>
            </w:r>
            <w:r w:rsidR="00117181">
              <w:rPr>
                <w:szCs w:val="24"/>
                <w:lang w:eastAsia="lt-LT"/>
              </w:rPr>
              <w:t>ni</w:t>
            </w:r>
            <w:r w:rsidRPr="007C2254">
              <w:rPr>
                <w:szCs w:val="24"/>
                <w:lang w:eastAsia="lt-LT"/>
              </w:rPr>
              <w:t>ų kontrolės-matavimo prietaisų ir automatikos remontas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4271" w14:textId="77777777" w:rsidR="007C2254" w:rsidRPr="007C2254" w:rsidRDefault="007C2254" w:rsidP="007C2254">
            <w:pPr>
              <w:rPr>
                <w:szCs w:val="24"/>
                <w:lang w:eastAsia="lt-LT"/>
              </w:rPr>
            </w:pPr>
            <w:r w:rsidRPr="007C2254">
              <w:rPr>
                <w:szCs w:val="24"/>
                <w:lang w:eastAsia="lt-LT"/>
              </w:rPr>
              <w:t>Bendrovės lėšos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AA03" w14:textId="77777777" w:rsidR="007C2254" w:rsidRPr="007C2254" w:rsidRDefault="007C2254" w:rsidP="007C2254">
            <w:pPr>
              <w:jc w:val="center"/>
              <w:rPr>
                <w:szCs w:val="24"/>
                <w:lang w:eastAsia="lt-LT"/>
              </w:rPr>
            </w:pPr>
            <w:r w:rsidRPr="007C2254">
              <w:rPr>
                <w:szCs w:val="24"/>
                <w:lang w:eastAsia="lt-LT"/>
              </w:rPr>
              <w:t>10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2171" w14:textId="77777777" w:rsidR="007C2254" w:rsidRPr="007C2254" w:rsidRDefault="007C2254" w:rsidP="007C2254">
            <w:pPr>
              <w:jc w:val="center"/>
              <w:rPr>
                <w:szCs w:val="24"/>
                <w:lang w:eastAsia="lt-LT"/>
              </w:rPr>
            </w:pPr>
            <w:r w:rsidRPr="007C2254">
              <w:rPr>
                <w:szCs w:val="24"/>
                <w:lang w:eastAsia="lt-LT"/>
              </w:rPr>
              <w:t>2017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9FD4" w14:textId="77777777" w:rsidR="007C2254" w:rsidRPr="007C2254" w:rsidRDefault="007C2254" w:rsidP="007C2254">
            <w:pPr>
              <w:jc w:val="center"/>
              <w:rPr>
                <w:szCs w:val="24"/>
                <w:lang w:eastAsia="lt-LT"/>
              </w:rPr>
            </w:pPr>
            <w:r w:rsidRPr="007C2254">
              <w:rPr>
                <w:szCs w:val="24"/>
                <w:lang w:eastAsia="lt-LT"/>
              </w:rPr>
              <w:t>10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4F33" w14:textId="38CF7E18" w:rsidR="007C2254" w:rsidRPr="007C2254" w:rsidRDefault="007C2254" w:rsidP="007C2254">
            <w:pPr>
              <w:rPr>
                <w:szCs w:val="24"/>
                <w:lang w:eastAsia="lt-LT"/>
              </w:rPr>
            </w:pPr>
            <w:r w:rsidRPr="007C2254">
              <w:rPr>
                <w:szCs w:val="24"/>
                <w:lang w:eastAsia="lt-LT"/>
              </w:rPr>
              <w:t>Demontuotas dviejų kondensato siurblių darb</w:t>
            </w:r>
            <w:r w:rsidR="00117181">
              <w:rPr>
                <w:szCs w:val="24"/>
                <w:lang w:eastAsia="lt-LT"/>
              </w:rPr>
              <w:t>ui</w:t>
            </w:r>
            <w:r w:rsidRPr="007C2254">
              <w:rPr>
                <w:szCs w:val="24"/>
                <w:lang w:eastAsia="lt-LT"/>
              </w:rPr>
              <w:t xml:space="preserve"> reguli</w:t>
            </w:r>
            <w:r w:rsidR="00117181">
              <w:rPr>
                <w:szCs w:val="24"/>
                <w:lang w:eastAsia="lt-LT"/>
              </w:rPr>
              <w:t xml:space="preserve">uoti </w:t>
            </w:r>
            <w:r w:rsidRPr="007C2254">
              <w:rPr>
                <w:szCs w:val="24"/>
                <w:lang w:eastAsia="lt-LT"/>
              </w:rPr>
              <w:t>skirtas dažnio keitiklis. Trims kondensato siurbliams įrengti atskiri dažnio keitikliai (3 vnt.)</w:t>
            </w:r>
            <w:r w:rsidR="00117181">
              <w:rPr>
                <w:szCs w:val="24"/>
                <w:lang w:eastAsia="lt-LT"/>
              </w:rPr>
              <w:t>.</w:t>
            </w:r>
            <w:r w:rsidRPr="007C2254">
              <w:rPr>
                <w:szCs w:val="24"/>
                <w:lang w:eastAsia="lt-LT"/>
              </w:rPr>
              <w:t xml:space="preserve"> Įrengti dažnio keitikliai integruoti į esamą katilinės automatinio valdymo sistemą.</w:t>
            </w:r>
          </w:p>
        </w:tc>
      </w:tr>
      <w:tr w:rsidR="007C2254" w:rsidRPr="007C2254" w14:paraId="744C423B" w14:textId="77777777" w:rsidTr="00FC7867">
        <w:trPr>
          <w:trHeight w:val="56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120C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2.2.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3A63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Panevėžio RK-1 valdymo ir vizualizavimo sistemos SCADA serverių skydo įrangos remontas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D49C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Bendrovės lėšos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4D0C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A02D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2016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9785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937F" w14:textId="0B2525D4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Sugedęs SCADA tinklo koncentratorius pakeistas dviem naujais SCADA tinklo koncentratoriais</w:t>
            </w:r>
            <w:r w:rsidR="00117181">
              <w:rPr>
                <w:color w:val="000000"/>
                <w:szCs w:val="24"/>
                <w:lang w:eastAsia="lt-LT"/>
              </w:rPr>
              <w:t>.</w:t>
            </w:r>
          </w:p>
        </w:tc>
      </w:tr>
      <w:tr w:rsidR="007C2254" w:rsidRPr="007C2254" w14:paraId="03D8CFDA" w14:textId="77777777" w:rsidTr="00FC7867">
        <w:trPr>
          <w:trHeight w:val="85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BC22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2.3.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3102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Panevėžio elektrinės 1000 m</w:t>
            </w:r>
            <w:r w:rsidRPr="007C2254">
              <w:rPr>
                <w:color w:val="000000"/>
                <w:szCs w:val="24"/>
                <w:vertAlign w:val="superscript"/>
                <w:lang w:eastAsia="lt-LT"/>
              </w:rPr>
              <w:t>3</w:t>
            </w:r>
            <w:r w:rsidRPr="007C2254">
              <w:rPr>
                <w:color w:val="000000"/>
                <w:szCs w:val="24"/>
                <w:lang w:eastAsia="lt-LT"/>
              </w:rPr>
              <w:t xml:space="preserve"> gelžbetoninio karšto vandens rezervuaro Nr. 3 remontas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C63B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Bendrovės lėšos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C196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27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96DF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2016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BAC2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27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84D6" w14:textId="495A4EF4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Rezervuarui Nr. 3 įrengta šiluminė izoliacija (šilumos nuostoli</w:t>
            </w:r>
            <w:r w:rsidR="00117181">
              <w:rPr>
                <w:color w:val="000000"/>
                <w:szCs w:val="24"/>
                <w:lang w:eastAsia="lt-LT"/>
              </w:rPr>
              <w:t>ams</w:t>
            </w:r>
            <w:r w:rsidRPr="007C2254">
              <w:rPr>
                <w:color w:val="000000"/>
                <w:szCs w:val="24"/>
                <w:lang w:eastAsia="lt-LT"/>
              </w:rPr>
              <w:t xml:space="preserve"> per neizoliuotas gelžbetonines sieneles sumažin</w:t>
            </w:r>
            <w:r w:rsidR="00117181">
              <w:rPr>
                <w:color w:val="000000"/>
                <w:szCs w:val="24"/>
                <w:lang w:eastAsia="lt-LT"/>
              </w:rPr>
              <w:t>t</w:t>
            </w:r>
            <w:r w:rsidRPr="007C2254">
              <w:rPr>
                <w:color w:val="000000"/>
                <w:szCs w:val="24"/>
                <w:lang w:eastAsia="lt-LT"/>
              </w:rPr>
              <w:t>i)</w:t>
            </w:r>
          </w:p>
        </w:tc>
      </w:tr>
      <w:tr w:rsidR="007C2254" w:rsidRPr="007C2254" w14:paraId="1FAD9797" w14:textId="77777777" w:rsidTr="00FC7867">
        <w:trPr>
          <w:trHeight w:val="85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83F6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2.4.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3CD3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Lauko elektros tinklų remonto darbai Senamiesčio g. 113, Panevėžyje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36ED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Bendrovės lėšos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1EDA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11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7B99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2016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4D5D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11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A5C7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Elektros stulpų keitimas (7 vnt.), lauko šviestuvų įrengimas (9 vnt.), požeminio el. kabelio tiesimas (200 m)</w:t>
            </w:r>
          </w:p>
        </w:tc>
      </w:tr>
      <w:tr w:rsidR="007C2254" w:rsidRPr="007C2254" w14:paraId="0AC6D9EC" w14:textId="77777777" w:rsidTr="00FC7867">
        <w:trPr>
          <w:trHeight w:val="55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3C97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2.5.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6AA8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Panevėžio RK-1 garo katilų maitinimo siurblio remontas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AE43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Bendrovės lėšos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0426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0E68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2016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7522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92E2" w14:textId="58D98AC5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Susidėvėjusių detalių komplekto keitimas, siurblio darbinio pajėgumo at</w:t>
            </w:r>
            <w:r w:rsidR="00117181">
              <w:rPr>
                <w:color w:val="000000"/>
                <w:szCs w:val="24"/>
                <w:lang w:eastAsia="lt-LT"/>
              </w:rPr>
              <w:t>kūrimas</w:t>
            </w:r>
          </w:p>
        </w:tc>
      </w:tr>
      <w:tr w:rsidR="007C2254" w:rsidRPr="007C2254" w14:paraId="55232814" w14:textId="77777777" w:rsidTr="00FC7867">
        <w:trPr>
          <w:trHeight w:val="85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E2D8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2.6.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1D1C" w14:textId="77777777" w:rsidR="007C2254" w:rsidRPr="007C2254" w:rsidRDefault="007C2254" w:rsidP="007C2254">
            <w:pPr>
              <w:rPr>
                <w:szCs w:val="24"/>
                <w:lang w:eastAsia="lt-LT"/>
              </w:rPr>
            </w:pPr>
            <w:r w:rsidRPr="007C2254">
              <w:rPr>
                <w:szCs w:val="24"/>
                <w:lang w:eastAsia="lt-LT"/>
              </w:rPr>
              <w:t>Panevėžio RK-1 garo katilinės vamzdynų remontas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8E32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Bendrovės lėšos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D187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1F2E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2016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FA5B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8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5C4F" w14:textId="77777777" w:rsidR="007C2254" w:rsidRPr="007C2254" w:rsidRDefault="007C2254" w:rsidP="007C2254">
            <w:pPr>
              <w:rPr>
                <w:szCs w:val="24"/>
                <w:lang w:eastAsia="lt-LT"/>
              </w:rPr>
            </w:pPr>
            <w:r w:rsidRPr="007C2254">
              <w:rPr>
                <w:szCs w:val="24"/>
                <w:lang w:eastAsia="lt-LT"/>
              </w:rPr>
              <w:t>Susidėvėjusių DN400 ir DN200 mm sklendžių keitimas į naujas DN400 mm peteliškės tipo sklendę (1 vnt.) ir DN200 mm plieninę sklendę (1 vnt.)</w:t>
            </w:r>
          </w:p>
        </w:tc>
      </w:tr>
      <w:tr w:rsidR="007C2254" w:rsidRPr="007C2254" w14:paraId="34C3C83E" w14:textId="77777777" w:rsidTr="00FC7867">
        <w:trPr>
          <w:trHeight w:val="56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57F7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2.7.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6A41" w14:textId="1B8FA3CC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Teritorijos Senamiesčio g. 113, Panevėžy</w:t>
            </w:r>
            <w:r w:rsidR="00117181">
              <w:rPr>
                <w:color w:val="000000"/>
                <w:szCs w:val="24"/>
                <w:lang w:eastAsia="lt-LT"/>
              </w:rPr>
              <w:t>je,</w:t>
            </w:r>
            <w:r w:rsidRPr="007C2254">
              <w:rPr>
                <w:color w:val="000000"/>
                <w:szCs w:val="24"/>
                <w:lang w:eastAsia="lt-LT"/>
              </w:rPr>
              <w:t xml:space="preserve"> </w:t>
            </w:r>
            <w:r w:rsidR="00117181">
              <w:rPr>
                <w:color w:val="000000"/>
                <w:szCs w:val="24"/>
                <w:lang w:eastAsia="lt-LT"/>
              </w:rPr>
              <w:t>vaizdo</w:t>
            </w:r>
            <w:r w:rsidRPr="007C2254">
              <w:rPr>
                <w:color w:val="000000"/>
                <w:szCs w:val="24"/>
                <w:lang w:eastAsia="lt-LT"/>
              </w:rPr>
              <w:t xml:space="preserve"> stebėjimo sistemos atnaujinimas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4369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Bendrovės lėšos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0078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AF97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2015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364F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3151" w14:textId="243BA15A" w:rsidR="007C2254" w:rsidRPr="007C2254" w:rsidRDefault="007C2254" w:rsidP="007C2254">
            <w:pPr>
              <w:rPr>
                <w:szCs w:val="24"/>
                <w:lang w:eastAsia="lt-LT"/>
              </w:rPr>
            </w:pPr>
            <w:r w:rsidRPr="007C2254">
              <w:rPr>
                <w:szCs w:val="24"/>
                <w:lang w:eastAsia="lt-LT"/>
              </w:rPr>
              <w:t xml:space="preserve">Įrengtos 3 spalvotos </w:t>
            </w:r>
            <w:r w:rsidR="00117181">
              <w:rPr>
                <w:szCs w:val="24"/>
                <w:lang w:eastAsia="lt-LT"/>
              </w:rPr>
              <w:t>vaizdo</w:t>
            </w:r>
            <w:r w:rsidRPr="007C2254">
              <w:rPr>
                <w:szCs w:val="24"/>
                <w:lang w:eastAsia="lt-LT"/>
              </w:rPr>
              <w:t xml:space="preserve"> kameros, galinčios fiksuoti vaizdą </w:t>
            </w:r>
            <w:r w:rsidR="004F180F">
              <w:rPr>
                <w:szCs w:val="24"/>
                <w:lang w:eastAsia="lt-LT"/>
              </w:rPr>
              <w:t xml:space="preserve">visą </w:t>
            </w:r>
            <w:r w:rsidRPr="007C2254">
              <w:rPr>
                <w:szCs w:val="24"/>
                <w:lang w:eastAsia="lt-LT"/>
              </w:rPr>
              <w:t>par</w:t>
            </w:r>
            <w:r w:rsidR="004F180F">
              <w:rPr>
                <w:szCs w:val="24"/>
                <w:lang w:eastAsia="lt-LT"/>
              </w:rPr>
              <w:t>ą</w:t>
            </w:r>
            <w:r w:rsidRPr="007C2254">
              <w:rPr>
                <w:szCs w:val="24"/>
                <w:lang w:eastAsia="lt-LT"/>
              </w:rPr>
              <w:t xml:space="preserve"> (diena</w:t>
            </w:r>
            <w:r w:rsidR="00117181">
              <w:rPr>
                <w:szCs w:val="24"/>
                <w:lang w:eastAsia="lt-LT"/>
              </w:rPr>
              <w:t>–</w:t>
            </w:r>
            <w:r w:rsidRPr="007C2254">
              <w:rPr>
                <w:szCs w:val="24"/>
                <w:lang w:eastAsia="lt-LT"/>
              </w:rPr>
              <w:t>naktis)</w:t>
            </w:r>
          </w:p>
        </w:tc>
      </w:tr>
      <w:tr w:rsidR="007C2254" w:rsidRPr="007C2254" w14:paraId="524EF404" w14:textId="77777777" w:rsidTr="00FC7867">
        <w:trPr>
          <w:trHeight w:val="85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C7DE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2.8.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6537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Panevėžio RK-1 mazuto rezervuaro Nr. 1 remontas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D974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Bendrovės lėšos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1554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43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F75B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2014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2E9C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43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D444" w14:textId="6A859CE0" w:rsidR="007C2254" w:rsidRPr="007C2254" w:rsidRDefault="007C2254" w:rsidP="007C2254">
            <w:pPr>
              <w:rPr>
                <w:szCs w:val="24"/>
                <w:lang w:eastAsia="lt-LT"/>
              </w:rPr>
            </w:pPr>
            <w:r w:rsidRPr="007C2254">
              <w:rPr>
                <w:szCs w:val="24"/>
                <w:lang w:eastAsia="lt-LT"/>
              </w:rPr>
              <w:t>Nudažytos metalinės rezervuaro konstrukcijos, įrengta šiluminė izoliacija (šilumos nuostoli</w:t>
            </w:r>
            <w:r w:rsidR="004F180F">
              <w:rPr>
                <w:szCs w:val="24"/>
                <w:lang w:eastAsia="lt-LT"/>
              </w:rPr>
              <w:t>ams</w:t>
            </w:r>
            <w:r w:rsidRPr="007C2254">
              <w:rPr>
                <w:szCs w:val="24"/>
                <w:lang w:eastAsia="lt-LT"/>
              </w:rPr>
              <w:t xml:space="preserve"> per neizoliuotas rezervuaro sieneles į aplinką mažin</w:t>
            </w:r>
            <w:r w:rsidR="004F180F">
              <w:rPr>
                <w:szCs w:val="24"/>
                <w:lang w:eastAsia="lt-LT"/>
              </w:rPr>
              <w:t>t</w:t>
            </w:r>
            <w:r w:rsidRPr="007C2254">
              <w:rPr>
                <w:szCs w:val="24"/>
                <w:lang w:eastAsia="lt-LT"/>
              </w:rPr>
              <w:t>i)</w:t>
            </w:r>
          </w:p>
        </w:tc>
      </w:tr>
      <w:tr w:rsidR="007C2254" w:rsidRPr="007C2254" w14:paraId="18E56D6A" w14:textId="77777777" w:rsidTr="00FC7867">
        <w:trPr>
          <w:trHeight w:val="56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29F3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2.9.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29B7" w14:textId="75160541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3 a. pastato Senamiesčio g. 113, Panevėžy</w:t>
            </w:r>
            <w:r w:rsidR="00117181">
              <w:rPr>
                <w:color w:val="000000"/>
                <w:szCs w:val="24"/>
                <w:lang w:eastAsia="lt-LT"/>
              </w:rPr>
              <w:t>je,</w:t>
            </w:r>
            <w:r w:rsidRPr="007C2254">
              <w:rPr>
                <w:color w:val="000000"/>
                <w:szCs w:val="24"/>
                <w:lang w:eastAsia="lt-LT"/>
              </w:rPr>
              <w:t xml:space="preserve"> kondicionavimo sistemos remontas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348A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Bendrovės lėšos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4A8F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FACF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2014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AD25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2508" w14:textId="65B02D25" w:rsidR="007C2254" w:rsidRPr="007C2254" w:rsidRDefault="007C2254" w:rsidP="007C2254">
            <w:pPr>
              <w:rPr>
                <w:szCs w:val="24"/>
                <w:lang w:eastAsia="lt-LT"/>
              </w:rPr>
            </w:pPr>
            <w:r w:rsidRPr="007C2254">
              <w:rPr>
                <w:szCs w:val="24"/>
                <w:lang w:eastAsia="lt-LT"/>
              </w:rPr>
              <w:t>Išorinių ir</w:t>
            </w:r>
            <w:r w:rsidR="004F180F">
              <w:rPr>
                <w:szCs w:val="24"/>
                <w:lang w:eastAsia="lt-LT"/>
              </w:rPr>
              <w:t xml:space="preserve"> (</w:t>
            </w:r>
            <w:r w:rsidRPr="007C2254">
              <w:rPr>
                <w:szCs w:val="24"/>
                <w:lang w:eastAsia="lt-LT"/>
              </w:rPr>
              <w:t>ar</w:t>
            </w:r>
            <w:r w:rsidR="004F180F">
              <w:rPr>
                <w:szCs w:val="24"/>
                <w:lang w:eastAsia="lt-LT"/>
              </w:rPr>
              <w:t>)</w:t>
            </w:r>
            <w:r w:rsidRPr="007C2254">
              <w:rPr>
                <w:szCs w:val="24"/>
                <w:lang w:eastAsia="lt-LT"/>
              </w:rPr>
              <w:t xml:space="preserve"> vidinių kondicionierių blokų montavimas</w:t>
            </w:r>
            <w:r w:rsidR="004F180F">
              <w:rPr>
                <w:szCs w:val="24"/>
                <w:lang w:eastAsia="lt-LT"/>
              </w:rPr>
              <w:t xml:space="preserve"> ir (ar) </w:t>
            </w:r>
            <w:r w:rsidRPr="007C2254">
              <w:rPr>
                <w:szCs w:val="24"/>
                <w:lang w:eastAsia="lt-LT"/>
              </w:rPr>
              <w:t>keitimas, remontas</w:t>
            </w:r>
          </w:p>
        </w:tc>
      </w:tr>
      <w:tr w:rsidR="007C2254" w:rsidRPr="007C2254" w14:paraId="5F05005B" w14:textId="77777777" w:rsidTr="00FC7867">
        <w:trPr>
          <w:trHeight w:val="85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3641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2.10.</w:t>
            </w:r>
          </w:p>
        </w:tc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1EAC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Panevėžio RK-1 katilo VŠK Nr.1 remontas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9C20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Bendrovės lėšos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6A58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33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68F7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2013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B202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33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CE3E" w14:textId="3B86AA8E" w:rsidR="007C2254" w:rsidRPr="007C2254" w:rsidRDefault="007C2254" w:rsidP="007C2254">
            <w:pPr>
              <w:rPr>
                <w:szCs w:val="24"/>
                <w:lang w:eastAsia="lt-LT"/>
              </w:rPr>
            </w:pPr>
            <w:r w:rsidRPr="007C2254">
              <w:rPr>
                <w:szCs w:val="24"/>
                <w:lang w:eastAsia="lt-LT"/>
              </w:rPr>
              <w:t>Pakeisti nesandarūs (DN 76,1</w:t>
            </w:r>
            <w:r w:rsidR="004F180F">
              <w:rPr>
                <w:szCs w:val="24"/>
                <w:lang w:eastAsia="lt-LT"/>
              </w:rPr>
              <w:t xml:space="preserve"> </w:t>
            </w:r>
            <w:r w:rsidRPr="007C2254">
              <w:rPr>
                <w:szCs w:val="24"/>
                <w:lang w:eastAsia="lt-LT"/>
              </w:rPr>
              <w:t>x</w:t>
            </w:r>
            <w:r w:rsidR="004F180F">
              <w:rPr>
                <w:szCs w:val="24"/>
                <w:lang w:eastAsia="lt-LT"/>
              </w:rPr>
              <w:t xml:space="preserve"> </w:t>
            </w:r>
            <w:r w:rsidRPr="007C2254">
              <w:rPr>
                <w:szCs w:val="24"/>
                <w:lang w:eastAsia="lt-LT"/>
              </w:rPr>
              <w:t xml:space="preserve">4 mm) katilo kaitravamzdžiai (25 vnt.), </w:t>
            </w:r>
            <w:r w:rsidR="004F180F">
              <w:rPr>
                <w:szCs w:val="24"/>
                <w:lang w:eastAsia="lt-LT"/>
              </w:rPr>
              <w:t>atkurtas</w:t>
            </w:r>
            <w:r w:rsidRPr="007C2254">
              <w:rPr>
                <w:szCs w:val="24"/>
                <w:lang w:eastAsia="lt-LT"/>
              </w:rPr>
              <w:t xml:space="preserve"> katilo darbinis pajėgumas</w:t>
            </w:r>
          </w:p>
        </w:tc>
      </w:tr>
      <w:tr w:rsidR="007C2254" w:rsidRPr="007C2254" w14:paraId="238817D6" w14:textId="77777777" w:rsidTr="00FC7867">
        <w:trPr>
          <w:trHeight w:val="284"/>
        </w:trPr>
        <w:tc>
          <w:tcPr>
            <w:tcW w:w="5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891C" w14:textId="2CB3528F" w:rsidR="007C2254" w:rsidRPr="007C2254" w:rsidRDefault="00117181" w:rsidP="007C2254">
            <w:pPr>
              <w:jc w:val="right"/>
              <w:rPr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IŠ </w:t>
            </w:r>
            <w:r w:rsidR="007C2254" w:rsidRPr="007C2254">
              <w:rPr>
                <w:b/>
                <w:bCs/>
                <w:color w:val="000000"/>
                <w:szCs w:val="24"/>
                <w:lang w:eastAsia="lt-LT"/>
              </w:rPr>
              <w:t>VISO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E026" w14:textId="77777777" w:rsidR="007C2254" w:rsidRPr="007C2254" w:rsidRDefault="007C2254" w:rsidP="007C2254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7C2254">
              <w:rPr>
                <w:b/>
                <w:bCs/>
                <w:color w:val="000000"/>
                <w:szCs w:val="24"/>
                <w:lang w:eastAsia="lt-LT"/>
              </w:rPr>
              <w:t>345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D7A3" w14:textId="77777777" w:rsidR="007C2254" w:rsidRPr="007C2254" w:rsidRDefault="007C2254" w:rsidP="007C2254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6D24" w14:textId="77777777" w:rsidR="007C2254" w:rsidRPr="007C2254" w:rsidRDefault="007C2254" w:rsidP="007C2254">
            <w:pPr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 w:rsidRPr="007C2254">
              <w:rPr>
                <w:b/>
                <w:bCs/>
                <w:color w:val="000000"/>
                <w:szCs w:val="24"/>
                <w:lang w:eastAsia="lt-LT"/>
              </w:rPr>
              <w:t>345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F19E" w14:textId="77777777" w:rsidR="007C2254" w:rsidRPr="007C2254" w:rsidRDefault="007C2254" w:rsidP="007C2254">
            <w:pPr>
              <w:rPr>
                <w:color w:val="000000"/>
                <w:szCs w:val="24"/>
                <w:lang w:eastAsia="lt-LT"/>
              </w:rPr>
            </w:pPr>
            <w:r w:rsidRPr="007C2254">
              <w:rPr>
                <w:color w:val="000000"/>
                <w:szCs w:val="24"/>
                <w:lang w:eastAsia="lt-LT"/>
              </w:rPr>
              <w:t> </w:t>
            </w:r>
          </w:p>
        </w:tc>
      </w:tr>
    </w:tbl>
    <w:p w14:paraId="370733A0" w14:textId="77777777" w:rsidR="007C2254" w:rsidRPr="007C2254" w:rsidRDefault="007C2254" w:rsidP="007C2254">
      <w:pPr>
        <w:rPr>
          <w:rFonts w:eastAsia="Calibri"/>
          <w:szCs w:val="22"/>
        </w:rPr>
      </w:pPr>
    </w:p>
    <w:p w14:paraId="07D7DBFC" w14:textId="77777777" w:rsidR="001D3CB6" w:rsidRPr="001665D2" w:rsidRDefault="001D3CB6" w:rsidP="007C2254">
      <w:pPr>
        <w:ind w:left="10206"/>
        <w:rPr>
          <w:szCs w:val="24"/>
        </w:rPr>
      </w:pPr>
    </w:p>
    <w:sectPr w:rsidR="001D3CB6" w:rsidRPr="001665D2" w:rsidSect="0027235E">
      <w:headerReference w:type="default" r:id="rId12"/>
      <w:pgSz w:w="16840" w:h="11907" w:orient="landscape" w:code="9"/>
      <w:pgMar w:top="1644" w:right="1134" w:bottom="794" w:left="567" w:header="0" w:footer="0" w:gutter="0"/>
      <w:paperSrc w:first="15" w:other="15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739F6" w14:textId="77777777" w:rsidR="00886155" w:rsidRDefault="00886155">
      <w:r>
        <w:separator/>
      </w:r>
    </w:p>
  </w:endnote>
  <w:endnote w:type="continuationSeparator" w:id="0">
    <w:p w14:paraId="1FAC7614" w14:textId="77777777" w:rsidR="00886155" w:rsidRDefault="0088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7DC08" w14:textId="77777777" w:rsidR="0062551B" w:rsidRDefault="0062551B" w:rsidP="00BE4566">
    <w:pPr>
      <w:tabs>
        <w:tab w:val="left" w:pos="8445"/>
      </w:tabs>
    </w:pPr>
    <w:r>
      <w:tab/>
    </w:r>
  </w:p>
  <w:p w14:paraId="07D7DC09" w14:textId="77777777" w:rsidR="0062551B" w:rsidRDefault="0062551B"/>
  <w:p w14:paraId="07D7DC0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7DC0B" w14:textId="77777777" w:rsidR="0062551B" w:rsidRDefault="0062551B" w:rsidP="00DD20B8">
    <w:pPr>
      <w:pStyle w:val="Porat"/>
    </w:pPr>
  </w:p>
  <w:p w14:paraId="07D7DC0C" w14:textId="77777777" w:rsidR="0062551B" w:rsidRDefault="0062551B" w:rsidP="00DD20B8">
    <w:pPr>
      <w:pStyle w:val="Porat"/>
    </w:pPr>
  </w:p>
  <w:p w14:paraId="07D7DC0D" w14:textId="77777777" w:rsidR="0062551B" w:rsidRDefault="0062551B" w:rsidP="00DD20B8">
    <w:pPr>
      <w:pStyle w:val="Porat"/>
    </w:pPr>
  </w:p>
  <w:p w14:paraId="07D7DC0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B44C6" w14:textId="77777777" w:rsidR="00886155" w:rsidRDefault="00886155">
      <w:r>
        <w:separator/>
      </w:r>
    </w:p>
  </w:footnote>
  <w:footnote w:type="continuationSeparator" w:id="0">
    <w:p w14:paraId="0F0AD451" w14:textId="77777777" w:rsidR="00886155" w:rsidRDefault="00886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929928"/>
      <w:docPartObj>
        <w:docPartGallery w:val="Page Numbers (Top of Page)"/>
        <w:docPartUnique/>
      </w:docPartObj>
    </w:sdtPr>
    <w:sdtEndPr/>
    <w:sdtContent>
      <w:p w14:paraId="2B2E2402" w14:textId="77777777" w:rsidR="00221418" w:rsidRDefault="00221418" w:rsidP="00221418">
        <w:pPr>
          <w:pStyle w:val="Antrats"/>
          <w:tabs>
            <w:tab w:val="left" w:pos="7050"/>
            <w:tab w:val="center" w:pos="7286"/>
          </w:tabs>
        </w:pPr>
      </w:p>
      <w:p w14:paraId="6C265FBE" w14:textId="24282A62" w:rsidR="00221418" w:rsidRDefault="00221418" w:rsidP="00221418">
        <w:pPr>
          <w:pStyle w:val="Antrats"/>
          <w:tabs>
            <w:tab w:val="left" w:pos="7050"/>
            <w:tab w:val="center" w:pos="7286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23D30">
          <w:rPr>
            <w:noProof/>
          </w:rPr>
          <w:t>5</w:t>
        </w:r>
        <w:r>
          <w:fldChar w:fldCharType="end"/>
        </w:r>
      </w:p>
    </w:sdtContent>
  </w:sdt>
  <w:p w14:paraId="07D7DC07" w14:textId="77777777" w:rsidR="00A36CEE" w:rsidRDefault="00A36C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873A5" w14:textId="004C9325" w:rsidR="00221418" w:rsidRDefault="00221418">
    <w:pPr>
      <w:pStyle w:val="Antrats"/>
      <w:jc w:val="center"/>
    </w:pPr>
  </w:p>
  <w:p w14:paraId="3EAFD558" w14:textId="77777777" w:rsidR="00221418" w:rsidRDefault="0022141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053533"/>
      <w:docPartObj>
        <w:docPartGallery w:val="Page Numbers (Top of Page)"/>
        <w:docPartUnique/>
      </w:docPartObj>
    </w:sdtPr>
    <w:sdtEndPr/>
    <w:sdtContent>
      <w:p w14:paraId="2A545486" w14:textId="77777777" w:rsidR="0027235E" w:rsidRDefault="00504998">
        <w:pPr>
          <w:pStyle w:val="Antrats"/>
          <w:jc w:val="center"/>
        </w:pPr>
      </w:p>
      <w:p w14:paraId="003B5287" w14:textId="77777777" w:rsidR="0027235E" w:rsidRDefault="0059573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998">
          <w:rPr>
            <w:noProof/>
          </w:rPr>
          <w:t>5</w:t>
        </w:r>
        <w:r>
          <w:fldChar w:fldCharType="end"/>
        </w:r>
      </w:p>
      <w:p w14:paraId="7ED9C135" w14:textId="77777777" w:rsidR="0027235E" w:rsidRDefault="00504998">
        <w:pPr>
          <w:pStyle w:val="Antrats"/>
          <w:jc w:val="center"/>
        </w:pPr>
      </w:p>
    </w:sdtContent>
  </w:sdt>
  <w:p w14:paraId="02D608FE" w14:textId="77777777" w:rsidR="0027235E" w:rsidRDefault="0050499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D5205"/>
    <w:multiLevelType w:val="hybridMultilevel"/>
    <w:tmpl w:val="91828DC4"/>
    <w:lvl w:ilvl="0" w:tplc="522843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D1D261A"/>
    <w:multiLevelType w:val="hybridMultilevel"/>
    <w:tmpl w:val="E93AF32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0D8D"/>
    <w:rsid w:val="00075594"/>
    <w:rsid w:val="00075D5A"/>
    <w:rsid w:val="000811E1"/>
    <w:rsid w:val="000E5933"/>
    <w:rsid w:val="000E7131"/>
    <w:rsid w:val="000F38E5"/>
    <w:rsid w:val="00101F07"/>
    <w:rsid w:val="00117181"/>
    <w:rsid w:val="00124B60"/>
    <w:rsid w:val="00126F9C"/>
    <w:rsid w:val="00132ABE"/>
    <w:rsid w:val="00153B94"/>
    <w:rsid w:val="001665D2"/>
    <w:rsid w:val="001A1DAD"/>
    <w:rsid w:val="001B1FE3"/>
    <w:rsid w:val="001D1AC1"/>
    <w:rsid w:val="001D3CB6"/>
    <w:rsid w:val="001E4DFD"/>
    <w:rsid w:val="001F5699"/>
    <w:rsid w:val="001F7914"/>
    <w:rsid w:val="0020204A"/>
    <w:rsid w:val="00206FC7"/>
    <w:rsid w:val="00221418"/>
    <w:rsid w:val="00222140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775CF"/>
    <w:rsid w:val="00392558"/>
    <w:rsid w:val="0039707D"/>
    <w:rsid w:val="003A3559"/>
    <w:rsid w:val="003B3A5A"/>
    <w:rsid w:val="003D113C"/>
    <w:rsid w:val="003D6535"/>
    <w:rsid w:val="003E58F0"/>
    <w:rsid w:val="003F3684"/>
    <w:rsid w:val="004014AB"/>
    <w:rsid w:val="004100D4"/>
    <w:rsid w:val="00420850"/>
    <w:rsid w:val="00421D43"/>
    <w:rsid w:val="00423D30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4F180F"/>
    <w:rsid w:val="00504998"/>
    <w:rsid w:val="00510DE4"/>
    <w:rsid w:val="005166E3"/>
    <w:rsid w:val="0052387D"/>
    <w:rsid w:val="00524D2D"/>
    <w:rsid w:val="00533646"/>
    <w:rsid w:val="00562BCD"/>
    <w:rsid w:val="00566FC8"/>
    <w:rsid w:val="00571BF3"/>
    <w:rsid w:val="00582CF4"/>
    <w:rsid w:val="00584C4D"/>
    <w:rsid w:val="0059573C"/>
    <w:rsid w:val="00595F80"/>
    <w:rsid w:val="005B1469"/>
    <w:rsid w:val="005B727C"/>
    <w:rsid w:val="005C41AC"/>
    <w:rsid w:val="005C605B"/>
    <w:rsid w:val="005F44E3"/>
    <w:rsid w:val="005F6353"/>
    <w:rsid w:val="006035EF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682A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27DA0"/>
    <w:rsid w:val="00740946"/>
    <w:rsid w:val="00743B7D"/>
    <w:rsid w:val="007452C6"/>
    <w:rsid w:val="007650B4"/>
    <w:rsid w:val="0077194F"/>
    <w:rsid w:val="00780E8C"/>
    <w:rsid w:val="00785145"/>
    <w:rsid w:val="00793437"/>
    <w:rsid w:val="00796E6A"/>
    <w:rsid w:val="007978F3"/>
    <w:rsid w:val="007A38DC"/>
    <w:rsid w:val="007C2254"/>
    <w:rsid w:val="007D3F07"/>
    <w:rsid w:val="007E2B12"/>
    <w:rsid w:val="007F1F9E"/>
    <w:rsid w:val="007F2ABF"/>
    <w:rsid w:val="007F3F25"/>
    <w:rsid w:val="00801DD2"/>
    <w:rsid w:val="00810658"/>
    <w:rsid w:val="00811E67"/>
    <w:rsid w:val="008212D1"/>
    <w:rsid w:val="00850E52"/>
    <w:rsid w:val="00851981"/>
    <w:rsid w:val="008536EC"/>
    <w:rsid w:val="008608CB"/>
    <w:rsid w:val="0086111D"/>
    <w:rsid w:val="00870930"/>
    <w:rsid w:val="00876E15"/>
    <w:rsid w:val="0088367B"/>
    <w:rsid w:val="00883F12"/>
    <w:rsid w:val="00886155"/>
    <w:rsid w:val="008A2000"/>
    <w:rsid w:val="008B28AB"/>
    <w:rsid w:val="008B3D51"/>
    <w:rsid w:val="008D7F28"/>
    <w:rsid w:val="008F1635"/>
    <w:rsid w:val="008F62A9"/>
    <w:rsid w:val="009111D4"/>
    <w:rsid w:val="00916748"/>
    <w:rsid w:val="00916D5D"/>
    <w:rsid w:val="009223AA"/>
    <w:rsid w:val="00931ACB"/>
    <w:rsid w:val="00942B11"/>
    <w:rsid w:val="00956EFA"/>
    <w:rsid w:val="00976276"/>
    <w:rsid w:val="00983960"/>
    <w:rsid w:val="0099046B"/>
    <w:rsid w:val="00990645"/>
    <w:rsid w:val="009A4733"/>
    <w:rsid w:val="009B5033"/>
    <w:rsid w:val="009B542B"/>
    <w:rsid w:val="009C3C68"/>
    <w:rsid w:val="009C55DF"/>
    <w:rsid w:val="009D1163"/>
    <w:rsid w:val="009D4140"/>
    <w:rsid w:val="009D7D57"/>
    <w:rsid w:val="009E5C02"/>
    <w:rsid w:val="009F5E68"/>
    <w:rsid w:val="00A0004E"/>
    <w:rsid w:val="00A11511"/>
    <w:rsid w:val="00A3474A"/>
    <w:rsid w:val="00A36213"/>
    <w:rsid w:val="00A36CEE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5CE0"/>
    <w:rsid w:val="00AD3E4E"/>
    <w:rsid w:val="00AD778C"/>
    <w:rsid w:val="00AE15BA"/>
    <w:rsid w:val="00B05FC9"/>
    <w:rsid w:val="00B14AEE"/>
    <w:rsid w:val="00B408ED"/>
    <w:rsid w:val="00B44F79"/>
    <w:rsid w:val="00B52FFC"/>
    <w:rsid w:val="00B61A88"/>
    <w:rsid w:val="00B6518B"/>
    <w:rsid w:val="00B664FD"/>
    <w:rsid w:val="00B67C7C"/>
    <w:rsid w:val="00B768CD"/>
    <w:rsid w:val="00B83E18"/>
    <w:rsid w:val="00B92EBF"/>
    <w:rsid w:val="00BA458B"/>
    <w:rsid w:val="00BB0318"/>
    <w:rsid w:val="00BB130F"/>
    <w:rsid w:val="00BB19C7"/>
    <w:rsid w:val="00BB6886"/>
    <w:rsid w:val="00BD5C3A"/>
    <w:rsid w:val="00BE4566"/>
    <w:rsid w:val="00BF0150"/>
    <w:rsid w:val="00BF06D7"/>
    <w:rsid w:val="00BF0A1B"/>
    <w:rsid w:val="00C008EA"/>
    <w:rsid w:val="00C13EA5"/>
    <w:rsid w:val="00C14F8B"/>
    <w:rsid w:val="00C30955"/>
    <w:rsid w:val="00C40FD3"/>
    <w:rsid w:val="00C420AA"/>
    <w:rsid w:val="00C52416"/>
    <w:rsid w:val="00C72861"/>
    <w:rsid w:val="00C72CB4"/>
    <w:rsid w:val="00C75F05"/>
    <w:rsid w:val="00C9091E"/>
    <w:rsid w:val="00C9544C"/>
    <w:rsid w:val="00CC23E4"/>
    <w:rsid w:val="00CC5B6A"/>
    <w:rsid w:val="00CD5CCA"/>
    <w:rsid w:val="00CE1C5C"/>
    <w:rsid w:val="00CE3720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06C5E"/>
    <w:rsid w:val="00E21A77"/>
    <w:rsid w:val="00E34BFA"/>
    <w:rsid w:val="00E429EE"/>
    <w:rsid w:val="00E60928"/>
    <w:rsid w:val="00E6329A"/>
    <w:rsid w:val="00E73C7C"/>
    <w:rsid w:val="00E809BF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F6F6E"/>
    <w:rsid w:val="00F007C0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C4D2D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7D7DA6F"/>
  <w15:docId w15:val="{497D8994-21CA-4278-801A-5640AE1A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F38E5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5</Pages>
  <Words>1088</Words>
  <Characters>5923</Characters>
  <Application>Microsoft Office Word</Application>
  <DocSecurity>4</DocSecurity>
  <Lines>49</Lines>
  <Paragraphs>13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>                                </vt:lpstr>
      <vt:lpstr>    </vt:lpstr>
      <vt:lpstr>    </vt:lpstr>
      <vt:lpstr>    SPRENDIMAS</vt:lpstr>
      <vt:lpstr>DĖL</vt:lpstr>
      <vt:lpstr>        Panevėžys</vt:lpstr>
    </vt:vector>
  </TitlesOfParts>
  <Company>PMS</Company>
  <LinksUpToDate>false</LinksUpToDate>
  <CharactersWithSpaces>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2019-02-06T16:17:00Z</cp:lastPrinted>
  <dcterms:created xsi:type="dcterms:W3CDTF">2021-05-17T12:35:00Z</dcterms:created>
  <dcterms:modified xsi:type="dcterms:W3CDTF">2021-05-17T12:35:00Z</dcterms:modified>
</cp:coreProperties>
</file>