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E42C3" w14:textId="77777777" w:rsidR="000F2D05" w:rsidRPr="00E33CFC" w:rsidRDefault="000F2D05" w:rsidP="000F2D05">
      <w:pPr>
        <w:jc w:val="center"/>
        <w:rPr>
          <w:b/>
          <w:sz w:val="28"/>
          <w:szCs w:val="28"/>
        </w:rPr>
      </w:pPr>
      <w:bookmarkStart w:id="0" w:name="_GoBack"/>
      <w:bookmarkEnd w:id="0"/>
      <w:r w:rsidRPr="00E33CFC">
        <w:rPr>
          <w:b/>
          <w:sz w:val="28"/>
          <w:szCs w:val="28"/>
        </w:rPr>
        <w:t>AIŠKINAMASIS RAŠTAS</w:t>
      </w:r>
    </w:p>
    <w:p w14:paraId="617E42C4" w14:textId="77777777" w:rsidR="000F2D05" w:rsidRPr="003A74F4" w:rsidRDefault="000F2D05" w:rsidP="000F2D05">
      <w:pPr>
        <w:jc w:val="center"/>
        <w:rPr>
          <w:b/>
          <w:sz w:val="24"/>
          <w:szCs w:val="24"/>
        </w:rPr>
      </w:pPr>
    </w:p>
    <w:p w14:paraId="617E42C5" w14:textId="77777777" w:rsidR="000F2D05" w:rsidRPr="00082E16" w:rsidRDefault="000F2D05" w:rsidP="000F2D05">
      <w:pPr>
        <w:pStyle w:val="Antrat2"/>
        <w:rPr>
          <w:szCs w:val="24"/>
        </w:rPr>
      </w:pPr>
      <w:r w:rsidRPr="00082E16">
        <w:rPr>
          <w:szCs w:val="24"/>
        </w:rPr>
        <w:t>SPRENDIMAS</w:t>
      </w:r>
    </w:p>
    <w:p w14:paraId="617E42C6" w14:textId="77777777" w:rsidR="00082E16" w:rsidRPr="00082E16" w:rsidRDefault="00082E16" w:rsidP="00082E16">
      <w:pPr>
        <w:jc w:val="center"/>
        <w:rPr>
          <w:sz w:val="24"/>
          <w:szCs w:val="24"/>
        </w:rPr>
      </w:pPr>
      <w:r w:rsidRPr="00082E16">
        <w:rPr>
          <w:b/>
          <w:sz w:val="24"/>
          <w:szCs w:val="24"/>
        </w:rPr>
        <w:t>DĖL SAVIVALDYBĖS TARYBOS 2021 M. GRUODŽIO 23 D. SPRENDIMO NR. 1-376 „</w:t>
      </w:r>
      <w:r w:rsidRPr="00082E16">
        <w:rPr>
          <w:b/>
          <w:bCs/>
          <w:color w:val="000000"/>
          <w:sz w:val="24"/>
          <w:szCs w:val="24"/>
          <w:shd w:val="clear" w:color="auto" w:fill="FFFFFF"/>
        </w:rPr>
        <w:t>DĖL DIDŽIAUSIO LEISTINO DARBUOTOJŲ, DIRBANČIŲ PAGAL DARBO SUTARTIS SAVIVALDYBĖS BENDROJO, IKIMOKYKLINIO UGDYMO, NEFORMALIOJO VAIKŲ ŠVIETIMO MOKYKLOSE, FORMALŲJĮ ŠVIETIMĄ PAPILDANČIO UGDYMO MOKYKLOSE IR ŠVIETIMO PAGALBOS ĮSTAIGOSE, PAREIGYBIŲ SKAIČIAUS SĄRAŠO PATVIRTINIMO IR SAVIVALDYBĖS TARYBOS 2020 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PRIPAŽINIMO NETEKUSIU GALIOS</w:t>
      </w:r>
      <w:r w:rsidRPr="00082E16">
        <w:rPr>
          <w:b/>
          <w:sz w:val="24"/>
          <w:szCs w:val="24"/>
        </w:rPr>
        <w:t>“ PAKEITIMO</w:t>
      </w:r>
    </w:p>
    <w:p w14:paraId="617E42C7" w14:textId="77777777" w:rsidR="000F2D05" w:rsidRDefault="000F2D05" w:rsidP="000F2D05">
      <w:pPr>
        <w:jc w:val="center"/>
        <w:rPr>
          <w:b/>
          <w:sz w:val="24"/>
          <w:szCs w:val="24"/>
        </w:rPr>
      </w:pPr>
    </w:p>
    <w:p w14:paraId="617E42C8" w14:textId="77777777" w:rsidR="000F2D05" w:rsidRPr="003A74F4" w:rsidRDefault="000F2D05" w:rsidP="000F2D05">
      <w:pPr>
        <w:jc w:val="center"/>
        <w:rPr>
          <w:sz w:val="24"/>
          <w:szCs w:val="24"/>
        </w:rPr>
      </w:pPr>
      <w:r>
        <w:rPr>
          <w:sz w:val="24"/>
          <w:szCs w:val="24"/>
        </w:rPr>
        <w:t>2022</w:t>
      </w:r>
      <w:r w:rsidRPr="003A74F4">
        <w:rPr>
          <w:sz w:val="24"/>
          <w:szCs w:val="24"/>
        </w:rPr>
        <w:t xml:space="preserve"> m.</w:t>
      </w:r>
      <w:r>
        <w:rPr>
          <w:sz w:val="24"/>
          <w:szCs w:val="24"/>
        </w:rPr>
        <w:t xml:space="preserve"> rugpjūčio </w:t>
      </w:r>
      <w:r w:rsidR="00214504">
        <w:rPr>
          <w:sz w:val="24"/>
          <w:szCs w:val="24"/>
        </w:rPr>
        <w:t>26</w:t>
      </w:r>
      <w:r w:rsidRPr="003A74F4">
        <w:rPr>
          <w:sz w:val="24"/>
          <w:szCs w:val="24"/>
        </w:rPr>
        <w:t xml:space="preserve"> d.</w:t>
      </w:r>
    </w:p>
    <w:p w14:paraId="617E42C9" w14:textId="77777777" w:rsidR="000F2D05" w:rsidRPr="003A74F4" w:rsidRDefault="000F2D05" w:rsidP="000F2D05">
      <w:pPr>
        <w:jc w:val="center"/>
        <w:rPr>
          <w:sz w:val="24"/>
          <w:szCs w:val="24"/>
        </w:rPr>
      </w:pPr>
      <w:r w:rsidRPr="003A74F4">
        <w:rPr>
          <w:sz w:val="24"/>
          <w:szCs w:val="24"/>
        </w:rPr>
        <w:t>Panevėžys</w:t>
      </w:r>
    </w:p>
    <w:p w14:paraId="617E42CA" w14:textId="77777777" w:rsidR="000F2D05" w:rsidRPr="00567CFB" w:rsidRDefault="000F2D05" w:rsidP="000F2D05">
      <w:pPr>
        <w:jc w:val="center"/>
        <w:rPr>
          <w:sz w:val="24"/>
          <w:szCs w:val="24"/>
        </w:rPr>
      </w:pPr>
    </w:p>
    <w:p w14:paraId="617E42CB" w14:textId="77777777" w:rsidR="000F2D05" w:rsidRPr="00453C24" w:rsidRDefault="000F2D05" w:rsidP="00DB0E6B">
      <w:pPr>
        <w:pStyle w:val="Pagrindinistekstas"/>
        <w:tabs>
          <w:tab w:val="left" w:pos="7365"/>
        </w:tabs>
        <w:spacing w:line="276" w:lineRule="auto"/>
        <w:ind w:left="284" w:hanging="284"/>
        <w:jc w:val="both"/>
        <w:rPr>
          <w:sz w:val="24"/>
          <w:szCs w:val="24"/>
        </w:rPr>
      </w:pPr>
      <w:r w:rsidRPr="00453C24">
        <w:rPr>
          <w:b/>
          <w:sz w:val="24"/>
          <w:szCs w:val="24"/>
        </w:rPr>
        <w:t>1. Problemos esmė:</w:t>
      </w:r>
      <w:r w:rsidRPr="00453C24">
        <w:rPr>
          <w:sz w:val="24"/>
          <w:szCs w:val="24"/>
        </w:rPr>
        <w:t xml:space="preserve"> Respublikos biudžetinių įstaigų įstatymo 9 straipsnio 2 dalies 4 punktas nustato, kad įstaigos vadovas turi patvirtinti biudžetinės įstaigos struktūrą ir pareigybių sąrašą, neviršijant nustatyto didžiausio leistino pareigybių skaičiaus. Pagal Valstybės tarnybos įstatymo 8 straipsnio 5 dalies nuostatas didžiausią leistiną darbuotojų, dirbančių pagal darbo sutartis ir gaunančių darbo užmokestį iš savivaldybės biudžeto, pareigybių skaičių savivaldybės institucijose ir įstaigose tvirtina savivaldybės taryba. Tvirtinamas faktinis pareigybių skaičius.</w:t>
      </w:r>
    </w:p>
    <w:p w14:paraId="617E42CC" w14:textId="77777777" w:rsidR="000F2D05" w:rsidRPr="00453C24" w:rsidRDefault="000F2D05" w:rsidP="00DB0E6B">
      <w:pPr>
        <w:pStyle w:val="Pagrindinistekstas"/>
        <w:tabs>
          <w:tab w:val="left" w:pos="7365"/>
        </w:tabs>
        <w:spacing w:line="276" w:lineRule="auto"/>
        <w:ind w:left="284" w:hanging="284"/>
        <w:jc w:val="both"/>
        <w:rPr>
          <w:sz w:val="24"/>
          <w:szCs w:val="24"/>
          <w:u w:val="single"/>
        </w:rPr>
      </w:pPr>
      <w:r w:rsidRPr="005A368A">
        <w:rPr>
          <w:sz w:val="24"/>
          <w:szCs w:val="24"/>
        </w:rPr>
        <w:t xml:space="preserve">Didžiausias leistinas pareigybių skaičius </w:t>
      </w:r>
      <w:r w:rsidR="00660E9B" w:rsidRPr="005A368A">
        <w:rPr>
          <w:sz w:val="24"/>
          <w:szCs w:val="24"/>
        </w:rPr>
        <w:t xml:space="preserve">bendrojo ugdymo mokyklose </w:t>
      </w:r>
      <w:r w:rsidRPr="005A368A">
        <w:rPr>
          <w:sz w:val="24"/>
          <w:szCs w:val="24"/>
        </w:rPr>
        <w:t xml:space="preserve">didėja </w:t>
      </w:r>
      <w:r w:rsidRPr="005A368A">
        <w:rPr>
          <w:sz w:val="24"/>
          <w:szCs w:val="24"/>
          <w:u w:val="single"/>
        </w:rPr>
        <w:t>dėl šių priežasčių</w:t>
      </w:r>
      <w:r w:rsidRPr="00453C24">
        <w:rPr>
          <w:sz w:val="24"/>
          <w:szCs w:val="24"/>
          <w:u w:val="single"/>
        </w:rPr>
        <w:t>:</w:t>
      </w:r>
    </w:p>
    <w:p w14:paraId="617E42CD" w14:textId="77777777" w:rsidR="000F2D05" w:rsidRDefault="000F2D05" w:rsidP="00DB0E6B">
      <w:pPr>
        <w:pStyle w:val="Pagrindinistekstas"/>
        <w:numPr>
          <w:ilvl w:val="0"/>
          <w:numId w:val="1"/>
        </w:numPr>
        <w:tabs>
          <w:tab w:val="left" w:pos="7365"/>
        </w:tabs>
        <w:spacing w:line="276" w:lineRule="auto"/>
        <w:ind w:left="284" w:hanging="284"/>
        <w:jc w:val="both"/>
        <w:rPr>
          <w:sz w:val="24"/>
          <w:szCs w:val="24"/>
        </w:rPr>
      </w:pPr>
      <w:r w:rsidRPr="00453C24">
        <w:rPr>
          <w:sz w:val="24"/>
          <w:szCs w:val="24"/>
        </w:rPr>
        <w:t xml:space="preserve">Keičiantis švietimo pagalbos gavėjų skaičiui </w:t>
      </w:r>
      <w:r w:rsidR="00660E9B">
        <w:rPr>
          <w:sz w:val="24"/>
          <w:szCs w:val="24"/>
        </w:rPr>
        <w:t>didi</w:t>
      </w:r>
      <w:r w:rsidRPr="00453C24">
        <w:rPr>
          <w:sz w:val="24"/>
          <w:szCs w:val="24"/>
        </w:rPr>
        <w:t>namas švietimo pagalbos specialistų pareigybių skaičius</w:t>
      </w:r>
      <w:r>
        <w:rPr>
          <w:sz w:val="24"/>
          <w:szCs w:val="24"/>
        </w:rPr>
        <w:t xml:space="preserve"> </w:t>
      </w:r>
      <w:r w:rsidR="00660E9B">
        <w:rPr>
          <w:sz w:val="24"/>
          <w:szCs w:val="24"/>
        </w:rPr>
        <w:t xml:space="preserve">9,75 mokytojo padėjėjo, 2,43 logopedo ir 0,75 specialiojo pedagogo etatais </w:t>
      </w:r>
      <w:r w:rsidR="00660E9B" w:rsidRPr="00660E9B">
        <w:rPr>
          <w:sz w:val="24"/>
          <w:szCs w:val="24"/>
        </w:rPr>
        <w:t xml:space="preserve">bendrojo ugdymo mokyklose, </w:t>
      </w:r>
      <w:r w:rsidR="00CE3BCF">
        <w:rPr>
          <w:sz w:val="24"/>
          <w:szCs w:val="24"/>
        </w:rPr>
        <w:t>4,75</w:t>
      </w:r>
      <w:r w:rsidR="00CE3BCF" w:rsidRPr="00CE3BCF">
        <w:rPr>
          <w:sz w:val="24"/>
          <w:szCs w:val="24"/>
        </w:rPr>
        <w:t xml:space="preserve"> </w:t>
      </w:r>
      <w:r w:rsidR="00CE3BCF">
        <w:rPr>
          <w:sz w:val="24"/>
          <w:szCs w:val="24"/>
        </w:rPr>
        <w:t>mokytojo padėjėjo ir 0,25 specialiojo pedagogo etatais</w:t>
      </w:r>
      <w:r w:rsidRPr="00660E9B">
        <w:rPr>
          <w:sz w:val="24"/>
          <w:szCs w:val="24"/>
        </w:rPr>
        <w:t xml:space="preserve"> ikimokyklinio ugdymo mokyklose</w:t>
      </w:r>
      <w:r>
        <w:rPr>
          <w:sz w:val="24"/>
          <w:szCs w:val="24"/>
        </w:rPr>
        <w:t>.</w:t>
      </w:r>
    </w:p>
    <w:p w14:paraId="617E42CE" w14:textId="77777777" w:rsidR="00660E9B" w:rsidRPr="00453C24" w:rsidRDefault="00660E9B" w:rsidP="00DB0E6B">
      <w:pPr>
        <w:pStyle w:val="Pagrindinistekstas"/>
        <w:numPr>
          <w:ilvl w:val="0"/>
          <w:numId w:val="1"/>
        </w:numPr>
        <w:tabs>
          <w:tab w:val="left" w:pos="7365"/>
        </w:tabs>
        <w:spacing w:line="276" w:lineRule="auto"/>
        <w:ind w:left="284" w:hanging="284"/>
        <w:jc w:val="both"/>
        <w:rPr>
          <w:sz w:val="24"/>
          <w:szCs w:val="24"/>
        </w:rPr>
      </w:pPr>
      <w:r>
        <w:rPr>
          <w:sz w:val="24"/>
          <w:szCs w:val="24"/>
        </w:rPr>
        <w:t>Ukrainiečių mokinių mokymui išlyginamosiose klasėse steigiam</w:t>
      </w:r>
      <w:r w:rsidR="00B23C83">
        <w:rPr>
          <w:sz w:val="24"/>
          <w:szCs w:val="24"/>
        </w:rPr>
        <w:t>os</w:t>
      </w:r>
      <w:r w:rsidR="00CE3BCF">
        <w:rPr>
          <w:sz w:val="24"/>
          <w:szCs w:val="24"/>
        </w:rPr>
        <w:t xml:space="preserve"> </w:t>
      </w:r>
      <w:r w:rsidR="0023172D">
        <w:rPr>
          <w:sz w:val="24"/>
          <w:szCs w:val="24"/>
        </w:rPr>
        <w:t>9,5</w:t>
      </w:r>
      <w:r w:rsidR="00B23C83">
        <w:rPr>
          <w:sz w:val="24"/>
          <w:szCs w:val="24"/>
        </w:rPr>
        <w:t xml:space="preserve"> mokytojo padėjėjų pareigybės </w:t>
      </w:r>
      <w:r w:rsidR="00FB1706">
        <w:rPr>
          <w:sz w:val="24"/>
          <w:szCs w:val="24"/>
        </w:rPr>
        <w:t xml:space="preserve">septyniose </w:t>
      </w:r>
      <w:r w:rsidR="00B23C83">
        <w:rPr>
          <w:sz w:val="24"/>
          <w:szCs w:val="24"/>
        </w:rPr>
        <w:t>bendrojo ugdymo mokyklose.</w:t>
      </w:r>
    </w:p>
    <w:p w14:paraId="617E42CF" w14:textId="77777777" w:rsidR="000F2D05" w:rsidRPr="005A368A" w:rsidRDefault="0033462D" w:rsidP="00DB0E6B">
      <w:pPr>
        <w:pStyle w:val="Pagrindinistekstas"/>
        <w:numPr>
          <w:ilvl w:val="0"/>
          <w:numId w:val="1"/>
        </w:numPr>
        <w:tabs>
          <w:tab w:val="left" w:pos="7365"/>
        </w:tabs>
        <w:spacing w:line="276" w:lineRule="auto"/>
        <w:ind w:left="284" w:hanging="284"/>
        <w:jc w:val="both"/>
        <w:rPr>
          <w:sz w:val="24"/>
          <w:szCs w:val="24"/>
          <w:u w:val="single"/>
        </w:rPr>
      </w:pPr>
      <w:r>
        <w:rPr>
          <w:sz w:val="24"/>
          <w:szCs w:val="24"/>
        </w:rPr>
        <w:t>Pagal profesinio orientavimo teikimo tvarkos apraš</w:t>
      </w:r>
      <w:r w:rsidR="007E7559">
        <w:rPr>
          <w:sz w:val="24"/>
          <w:szCs w:val="24"/>
        </w:rPr>
        <w:t>ą, siekiant užtikrinti profesinio orientavimo proces</w:t>
      </w:r>
      <w:r>
        <w:rPr>
          <w:sz w:val="24"/>
          <w:szCs w:val="24"/>
        </w:rPr>
        <w:t>ą</w:t>
      </w:r>
      <w:r w:rsidR="007E7559">
        <w:rPr>
          <w:sz w:val="24"/>
          <w:szCs w:val="24"/>
        </w:rPr>
        <w:t>,</w:t>
      </w:r>
      <w:r>
        <w:rPr>
          <w:sz w:val="24"/>
          <w:szCs w:val="24"/>
        </w:rPr>
        <w:t xml:space="preserve"> </w:t>
      </w:r>
      <w:r w:rsidR="00DA494F">
        <w:rPr>
          <w:sz w:val="24"/>
          <w:szCs w:val="24"/>
        </w:rPr>
        <w:t>panaikin</w:t>
      </w:r>
      <w:r w:rsidR="007A0618">
        <w:rPr>
          <w:sz w:val="24"/>
          <w:szCs w:val="24"/>
        </w:rPr>
        <w:t>am</w:t>
      </w:r>
      <w:r w:rsidR="00DA494F">
        <w:rPr>
          <w:sz w:val="24"/>
          <w:szCs w:val="24"/>
        </w:rPr>
        <w:t>os iki 202</w:t>
      </w:r>
      <w:r w:rsidR="00633518">
        <w:rPr>
          <w:sz w:val="24"/>
          <w:szCs w:val="24"/>
        </w:rPr>
        <w:t>2</w:t>
      </w:r>
      <w:r w:rsidR="00DA494F">
        <w:rPr>
          <w:sz w:val="24"/>
          <w:szCs w:val="24"/>
        </w:rPr>
        <w:t>-09-01 savivaldybės biudžeto lėšomis finansuotos 4,</w:t>
      </w:r>
      <w:r w:rsidR="00FB57F7">
        <w:rPr>
          <w:sz w:val="24"/>
          <w:szCs w:val="24"/>
        </w:rPr>
        <w:t>0</w:t>
      </w:r>
      <w:r w:rsidR="00DA494F">
        <w:rPr>
          <w:sz w:val="24"/>
          <w:szCs w:val="24"/>
        </w:rPr>
        <w:t xml:space="preserve">0 karjeros specialistų pareigybės ir </w:t>
      </w:r>
      <w:r w:rsidR="00576B7A">
        <w:rPr>
          <w:sz w:val="24"/>
          <w:szCs w:val="24"/>
        </w:rPr>
        <w:t>steigiam</w:t>
      </w:r>
      <w:r>
        <w:rPr>
          <w:sz w:val="24"/>
          <w:szCs w:val="24"/>
        </w:rPr>
        <w:t>a 12</w:t>
      </w:r>
      <w:r w:rsidR="00633518">
        <w:rPr>
          <w:sz w:val="24"/>
          <w:szCs w:val="24"/>
        </w:rPr>
        <w:t>,50</w:t>
      </w:r>
      <w:r>
        <w:rPr>
          <w:sz w:val="24"/>
          <w:szCs w:val="24"/>
        </w:rPr>
        <w:t xml:space="preserve"> k</w:t>
      </w:r>
      <w:r w:rsidR="00660E9B" w:rsidRPr="005A368A">
        <w:rPr>
          <w:sz w:val="24"/>
          <w:szCs w:val="24"/>
        </w:rPr>
        <w:t>arjeros specialist</w:t>
      </w:r>
      <w:r>
        <w:rPr>
          <w:sz w:val="24"/>
          <w:szCs w:val="24"/>
        </w:rPr>
        <w:t>ų pareigybių</w:t>
      </w:r>
      <w:r w:rsidR="00DA494F">
        <w:rPr>
          <w:sz w:val="24"/>
          <w:szCs w:val="24"/>
        </w:rPr>
        <w:t xml:space="preserve">, kurias finansuoja </w:t>
      </w:r>
      <w:r w:rsidR="001832AB">
        <w:rPr>
          <w:sz w:val="24"/>
          <w:szCs w:val="24"/>
        </w:rPr>
        <w:t xml:space="preserve">RRF vykdant </w:t>
      </w:r>
      <w:r w:rsidR="00633518">
        <w:rPr>
          <w:sz w:val="24"/>
          <w:szCs w:val="24"/>
        </w:rPr>
        <w:t>priemonę „Įdiegti vieną langelį karjerai planuoti ir įgūdžiams taikyti“</w:t>
      </w:r>
      <w:r w:rsidR="00FB57F7">
        <w:rPr>
          <w:sz w:val="24"/>
          <w:szCs w:val="24"/>
        </w:rPr>
        <w:t xml:space="preserve"> ir 0,5 savivaldybės biudžeto lėšomis.</w:t>
      </w:r>
    </w:p>
    <w:p w14:paraId="617E42D0" w14:textId="77777777" w:rsidR="005A368A" w:rsidRDefault="00F3668F" w:rsidP="00DB0E6B">
      <w:pPr>
        <w:pStyle w:val="Pagrindinistekstas"/>
        <w:numPr>
          <w:ilvl w:val="0"/>
          <w:numId w:val="1"/>
        </w:numPr>
        <w:tabs>
          <w:tab w:val="left" w:pos="7365"/>
        </w:tabs>
        <w:spacing w:line="276" w:lineRule="auto"/>
        <w:ind w:left="284" w:hanging="284"/>
        <w:jc w:val="both"/>
        <w:rPr>
          <w:sz w:val="24"/>
          <w:szCs w:val="24"/>
        </w:rPr>
      </w:pPr>
      <w:r>
        <w:rPr>
          <w:sz w:val="24"/>
          <w:szCs w:val="24"/>
        </w:rPr>
        <w:t xml:space="preserve">Įsigaliojus </w:t>
      </w:r>
      <w:r w:rsidR="007A0618">
        <w:rPr>
          <w:sz w:val="24"/>
          <w:szCs w:val="24"/>
        </w:rPr>
        <w:t xml:space="preserve">mokymo lėšų apskaičiavimo paskirstymo ir panaudojimo tvarkos aprašo </w:t>
      </w:r>
      <w:r>
        <w:rPr>
          <w:sz w:val="24"/>
          <w:szCs w:val="24"/>
        </w:rPr>
        <w:t>pakeitimams</w:t>
      </w:r>
      <w:r w:rsidR="007A0618">
        <w:rPr>
          <w:sz w:val="24"/>
          <w:szCs w:val="24"/>
        </w:rPr>
        <w:t xml:space="preserve"> </w:t>
      </w:r>
      <w:r>
        <w:rPr>
          <w:sz w:val="24"/>
          <w:szCs w:val="24"/>
        </w:rPr>
        <w:t>nuo 2022 m. rugsėjo 1 d. dėl darbo apmokėjimo mokytojams dirbantiems pagal ikimokyklinio ir priešmokyklinio p</w:t>
      </w:r>
      <w:r w:rsidR="007A0618">
        <w:rPr>
          <w:sz w:val="24"/>
          <w:szCs w:val="24"/>
        </w:rPr>
        <w:t>rogramas, keičiasi darbo krūvis:</w:t>
      </w:r>
      <w:r>
        <w:rPr>
          <w:sz w:val="24"/>
          <w:szCs w:val="24"/>
        </w:rPr>
        <w:t xml:space="preserve"> </w:t>
      </w:r>
      <w:r w:rsidR="00465B7B">
        <w:rPr>
          <w:sz w:val="24"/>
          <w:szCs w:val="24"/>
        </w:rPr>
        <w:t xml:space="preserve">32 val. bus skiriamos tiesioginiam darbui su vaikais (anksčiau buvo 33 val. per savaitę). </w:t>
      </w:r>
      <w:r>
        <w:rPr>
          <w:sz w:val="24"/>
          <w:szCs w:val="24"/>
        </w:rPr>
        <w:t>Iš 3 val. per savaitę nekontaktinio darbo bus didinama į 4 val. per savaitę nekontaktinio darbo. Atsižvelgiant į tai, būtinas pakeitimas ikimokyklinio ir priešmokyklinio ugdymo lėšų</w:t>
      </w:r>
      <w:r w:rsidR="00752D31">
        <w:rPr>
          <w:sz w:val="24"/>
          <w:szCs w:val="24"/>
        </w:rPr>
        <w:t xml:space="preserve"> ugdomajai veiklai įgyvendinti.</w:t>
      </w:r>
      <w:r>
        <w:rPr>
          <w:sz w:val="24"/>
          <w:szCs w:val="24"/>
        </w:rPr>
        <w:t xml:space="preserve"> </w:t>
      </w:r>
    </w:p>
    <w:p w14:paraId="617E42D1" w14:textId="77777777" w:rsidR="002C5FD7" w:rsidRDefault="002C5FD7" w:rsidP="00DB0E6B">
      <w:pPr>
        <w:ind w:left="284" w:hanging="284"/>
        <w:jc w:val="both"/>
        <w:rPr>
          <w:b/>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1134"/>
        <w:gridCol w:w="1134"/>
        <w:gridCol w:w="1134"/>
        <w:gridCol w:w="1134"/>
        <w:gridCol w:w="1134"/>
        <w:gridCol w:w="1275"/>
      </w:tblGrid>
      <w:tr w:rsidR="007E7559" w14:paraId="617E42DA" w14:textId="77777777" w:rsidTr="007E7559">
        <w:trPr>
          <w:trHeight w:val="997"/>
        </w:trPr>
        <w:tc>
          <w:tcPr>
            <w:tcW w:w="426" w:type="dxa"/>
            <w:tcBorders>
              <w:top w:val="single" w:sz="4" w:space="0" w:color="auto"/>
              <w:left w:val="single" w:sz="4" w:space="0" w:color="auto"/>
              <w:bottom w:val="single" w:sz="4" w:space="0" w:color="auto"/>
              <w:right w:val="single" w:sz="4" w:space="0" w:color="auto"/>
            </w:tcBorders>
            <w:vAlign w:val="center"/>
            <w:hideMark/>
          </w:tcPr>
          <w:p w14:paraId="617E42D2" w14:textId="77777777" w:rsidR="007E7559" w:rsidRDefault="007E7559" w:rsidP="002C5FD7">
            <w:pPr>
              <w:tabs>
                <w:tab w:val="center" w:pos="4320"/>
                <w:tab w:val="right" w:pos="8640"/>
              </w:tabs>
              <w:jc w:val="center"/>
              <w:rPr>
                <w:szCs w:val="24"/>
              </w:rPr>
            </w:pPr>
            <w:r>
              <w:rPr>
                <w:szCs w:val="24"/>
              </w:rPr>
              <w:lastRenderedPageBreak/>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7E42D3" w14:textId="77777777" w:rsidR="007E7559" w:rsidRDefault="007E7559" w:rsidP="002C5FD7">
            <w:pPr>
              <w:tabs>
                <w:tab w:val="center" w:pos="4320"/>
                <w:tab w:val="right" w:pos="8640"/>
              </w:tabs>
              <w:jc w:val="center"/>
              <w:rPr>
                <w:szCs w:val="24"/>
              </w:rPr>
            </w:pPr>
            <w:r>
              <w:rPr>
                <w:szCs w:val="24"/>
              </w:rPr>
              <w:t>Biudžetinės įstaigos pavadinimas</w:t>
            </w:r>
          </w:p>
        </w:tc>
        <w:tc>
          <w:tcPr>
            <w:tcW w:w="1134" w:type="dxa"/>
            <w:tcBorders>
              <w:top w:val="single" w:sz="4" w:space="0" w:color="auto"/>
              <w:left w:val="single" w:sz="4" w:space="0" w:color="auto"/>
              <w:bottom w:val="single" w:sz="4" w:space="0" w:color="auto"/>
              <w:right w:val="single" w:sz="4" w:space="0" w:color="auto"/>
            </w:tcBorders>
          </w:tcPr>
          <w:p w14:paraId="617E42D4" w14:textId="77777777" w:rsidR="007E7559" w:rsidRDefault="00DA494F" w:rsidP="002C5FD7">
            <w:pPr>
              <w:jc w:val="center"/>
              <w:rPr>
                <w:szCs w:val="24"/>
              </w:rPr>
            </w:pPr>
            <w:r>
              <w:rPr>
                <w:szCs w:val="24"/>
              </w:rPr>
              <w:t>Darbuotojų, dirbančių pagal darbo sutartis, pareigybių skaičius  iki 2022-09-01</w:t>
            </w:r>
          </w:p>
        </w:tc>
        <w:tc>
          <w:tcPr>
            <w:tcW w:w="1134" w:type="dxa"/>
            <w:tcBorders>
              <w:top w:val="single" w:sz="4" w:space="0" w:color="auto"/>
              <w:left w:val="single" w:sz="4" w:space="0" w:color="auto"/>
              <w:bottom w:val="single" w:sz="4" w:space="0" w:color="auto"/>
              <w:right w:val="single" w:sz="4" w:space="0" w:color="auto"/>
            </w:tcBorders>
          </w:tcPr>
          <w:p w14:paraId="617E42D5" w14:textId="77777777" w:rsidR="007E7559" w:rsidRDefault="00DA494F" w:rsidP="002C5FD7">
            <w:pPr>
              <w:jc w:val="center"/>
              <w:rPr>
                <w:szCs w:val="24"/>
              </w:rPr>
            </w:pPr>
            <w:r>
              <w:rPr>
                <w:szCs w:val="24"/>
              </w:rPr>
              <w:t>Sumažin-tos karjeros specialistų pareigybės</w:t>
            </w:r>
          </w:p>
        </w:tc>
        <w:tc>
          <w:tcPr>
            <w:tcW w:w="1134" w:type="dxa"/>
            <w:tcBorders>
              <w:top w:val="single" w:sz="4" w:space="0" w:color="auto"/>
              <w:left w:val="single" w:sz="4" w:space="0" w:color="auto"/>
              <w:bottom w:val="single" w:sz="4" w:space="0" w:color="auto"/>
              <w:right w:val="single" w:sz="4" w:space="0" w:color="auto"/>
            </w:tcBorders>
          </w:tcPr>
          <w:p w14:paraId="617E42D6" w14:textId="77777777" w:rsidR="007E7559" w:rsidRDefault="00DA494F" w:rsidP="00B72BD3">
            <w:pPr>
              <w:jc w:val="center"/>
              <w:rPr>
                <w:szCs w:val="24"/>
              </w:rPr>
            </w:pPr>
            <w:r>
              <w:rPr>
                <w:szCs w:val="24"/>
              </w:rPr>
              <w:t>Sumažin-tos</w:t>
            </w:r>
            <w:r w:rsidR="007E7559">
              <w:rPr>
                <w:szCs w:val="24"/>
              </w:rPr>
              <w:t xml:space="preserve"> kitos pareigybės(bbliotekininkas, kompiut., inž ir kt.)</w:t>
            </w:r>
          </w:p>
        </w:tc>
        <w:tc>
          <w:tcPr>
            <w:tcW w:w="1134" w:type="dxa"/>
            <w:tcBorders>
              <w:top w:val="single" w:sz="4" w:space="0" w:color="auto"/>
              <w:left w:val="single" w:sz="4" w:space="0" w:color="auto"/>
              <w:bottom w:val="single" w:sz="4" w:space="0" w:color="auto"/>
              <w:right w:val="single" w:sz="4" w:space="0" w:color="auto"/>
            </w:tcBorders>
          </w:tcPr>
          <w:p w14:paraId="617E42D7" w14:textId="77777777" w:rsidR="007E7559" w:rsidRDefault="00DA494F" w:rsidP="00DA494F">
            <w:pPr>
              <w:jc w:val="center"/>
              <w:rPr>
                <w:szCs w:val="24"/>
              </w:rPr>
            </w:pPr>
            <w:r>
              <w:rPr>
                <w:szCs w:val="24"/>
              </w:rPr>
              <w:t>Padidintos karjeros specialistų paregybės</w:t>
            </w:r>
          </w:p>
        </w:tc>
        <w:tc>
          <w:tcPr>
            <w:tcW w:w="1134" w:type="dxa"/>
            <w:tcBorders>
              <w:top w:val="single" w:sz="4" w:space="0" w:color="auto"/>
              <w:left w:val="single" w:sz="4" w:space="0" w:color="auto"/>
              <w:bottom w:val="single" w:sz="4" w:space="0" w:color="auto"/>
              <w:right w:val="single" w:sz="4" w:space="0" w:color="auto"/>
            </w:tcBorders>
          </w:tcPr>
          <w:p w14:paraId="617E42D8" w14:textId="77777777" w:rsidR="007E7559" w:rsidRDefault="007E7559" w:rsidP="0039524A">
            <w:pPr>
              <w:jc w:val="center"/>
              <w:rPr>
                <w:szCs w:val="24"/>
              </w:rPr>
            </w:pPr>
            <w:r>
              <w:rPr>
                <w:szCs w:val="24"/>
              </w:rPr>
              <w:t>Padidintos švietimo pagalbos pareigybės</w:t>
            </w:r>
          </w:p>
        </w:tc>
        <w:tc>
          <w:tcPr>
            <w:tcW w:w="1275" w:type="dxa"/>
            <w:tcBorders>
              <w:top w:val="single" w:sz="4" w:space="0" w:color="auto"/>
              <w:left w:val="single" w:sz="4" w:space="0" w:color="auto"/>
              <w:bottom w:val="single" w:sz="4" w:space="0" w:color="auto"/>
              <w:right w:val="single" w:sz="4" w:space="0" w:color="auto"/>
            </w:tcBorders>
            <w:vAlign w:val="center"/>
          </w:tcPr>
          <w:p w14:paraId="617E42D9" w14:textId="77777777" w:rsidR="007E7559" w:rsidRDefault="007E7559" w:rsidP="00495F6D">
            <w:pPr>
              <w:rPr>
                <w:szCs w:val="24"/>
              </w:rPr>
            </w:pPr>
            <w:r>
              <w:rPr>
                <w:szCs w:val="24"/>
              </w:rPr>
              <w:t>Darbuotojų, dirbančių pagal darbo sutartis, pareigybių skaičius 2022-09-01</w:t>
            </w:r>
          </w:p>
        </w:tc>
      </w:tr>
      <w:tr w:rsidR="007E7559" w:rsidRPr="002C5BFE" w14:paraId="617E42E3" w14:textId="77777777" w:rsidTr="007E7559">
        <w:trPr>
          <w:trHeight w:val="117"/>
        </w:trPr>
        <w:tc>
          <w:tcPr>
            <w:tcW w:w="426" w:type="dxa"/>
            <w:tcBorders>
              <w:top w:val="single" w:sz="4" w:space="0" w:color="auto"/>
              <w:left w:val="single" w:sz="4" w:space="0" w:color="auto"/>
              <w:bottom w:val="single" w:sz="4" w:space="0" w:color="auto"/>
              <w:right w:val="single" w:sz="4" w:space="0" w:color="auto"/>
            </w:tcBorders>
            <w:vAlign w:val="center"/>
          </w:tcPr>
          <w:p w14:paraId="617E42DB"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7E42DC" w14:textId="77777777" w:rsidR="007E7559" w:rsidRPr="002C5BFE" w:rsidRDefault="007E7559" w:rsidP="002C5FD7">
            <w:pPr>
              <w:rPr>
                <w:szCs w:val="24"/>
              </w:rPr>
            </w:pPr>
            <w:r w:rsidRPr="002C5BFE">
              <w:rPr>
                <w:color w:val="000000"/>
                <w:szCs w:val="24"/>
              </w:rPr>
              <w:t>Panevėžio Juozo Balčikonio gimnazija</w:t>
            </w:r>
          </w:p>
        </w:tc>
        <w:tc>
          <w:tcPr>
            <w:tcW w:w="1134" w:type="dxa"/>
            <w:tcBorders>
              <w:top w:val="single" w:sz="4" w:space="0" w:color="auto"/>
              <w:left w:val="single" w:sz="4" w:space="0" w:color="auto"/>
              <w:bottom w:val="single" w:sz="4" w:space="0" w:color="auto"/>
              <w:right w:val="single" w:sz="4" w:space="0" w:color="auto"/>
            </w:tcBorders>
          </w:tcPr>
          <w:p w14:paraId="617E42DD" w14:textId="77777777" w:rsidR="007E7559" w:rsidRDefault="00DA494F" w:rsidP="002C5FD7">
            <w:pPr>
              <w:tabs>
                <w:tab w:val="center" w:pos="4320"/>
                <w:tab w:val="right" w:pos="8640"/>
              </w:tabs>
              <w:jc w:val="center"/>
            </w:pPr>
            <w:r>
              <w:t>87,48</w:t>
            </w:r>
          </w:p>
        </w:tc>
        <w:tc>
          <w:tcPr>
            <w:tcW w:w="1134" w:type="dxa"/>
            <w:tcBorders>
              <w:top w:val="single" w:sz="4" w:space="0" w:color="auto"/>
              <w:left w:val="single" w:sz="4" w:space="0" w:color="auto"/>
              <w:bottom w:val="single" w:sz="4" w:space="0" w:color="auto"/>
              <w:right w:val="single" w:sz="4" w:space="0" w:color="auto"/>
            </w:tcBorders>
          </w:tcPr>
          <w:p w14:paraId="617E42DE" w14:textId="77777777" w:rsidR="007E7559" w:rsidRDefault="007E7559" w:rsidP="002C5FD7">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tcPr>
          <w:p w14:paraId="617E42DF"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2E0" w14:textId="77777777" w:rsidR="007E7559" w:rsidRDefault="007E7559" w:rsidP="002C5FD7">
            <w:pPr>
              <w:tabs>
                <w:tab w:val="center" w:pos="4320"/>
                <w:tab w:val="right" w:pos="8640"/>
              </w:tabs>
              <w:jc w:val="center"/>
            </w:pPr>
            <w:r>
              <w:t>1</w:t>
            </w:r>
          </w:p>
        </w:tc>
        <w:tc>
          <w:tcPr>
            <w:tcW w:w="1134" w:type="dxa"/>
            <w:tcBorders>
              <w:top w:val="single" w:sz="4" w:space="0" w:color="auto"/>
              <w:left w:val="single" w:sz="4" w:space="0" w:color="auto"/>
              <w:bottom w:val="single" w:sz="4" w:space="0" w:color="auto"/>
              <w:right w:val="single" w:sz="4" w:space="0" w:color="auto"/>
            </w:tcBorders>
          </w:tcPr>
          <w:p w14:paraId="617E42E1" w14:textId="77777777" w:rsidR="007E7559" w:rsidRDefault="007E7559" w:rsidP="002C5FD7">
            <w:pPr>
              <w:tabs>
                <w:tab w:val="center" w:pos="4320"/>
                <w:tab w:val="right" w:pos="8640"/>
              </w:tabs>
              <w:jc w:val="center"/>
            </w:pPr>
          </w:p>
        </w:tc>
        <w:tc>
          <w:tcPr>
            <w:tcW w:w="1275" w:type="dxa"/>
            <w:tcBorders>
              <w:top w:val="single" w:sz="4" w:space="0" w:color="auto"/>
              <w:left w:val="single" w:sz="4" w:space="0" w:color="auto"/>
              <w:bottom w:val="single" w:sz="4" w:space="0" w:color="auto"/>
              <w:right w:val="single" w:sz="4" w:space="0" w:color="auto"/>
            </w:tcBorders>
          </w:tcPr>
          <w:p w14:paraId="617E42E2" w14:textId="77777777" w:rsidR="007E7559" w:rsidRPr="002C5BFE" w:rsidRDefault="007E7559" w:rsidP="002C5FD7">
            <w:pPr>
              <w:tabs>
                <w:tab w:val="center" w:pos="4320"/>
                <w:tab w:val="right" w:pos="8640"/>
              </w:tabs>
              <w:jc w:val="center"/>
              <w:rPr>
                <w:szCs w:val="24"/>
              </w:rPr>
            </w:pPr>
            <w:r>
              <w:t>88</w:t>
            </w:r>
            <w:r w:rsidRPr="00AA3B2A">
              <w:t>,</w:t>
            </w:r>
            <w:r>
              <w:t>23</w:t>
            </w:r>
          </w:p>
        </w:tc>
      </w:tr>
      <w:tr w:rsidR="007E7559" w:rsidRPr="002C5BFE" w14:paraId="617E42EC" w14:textId="77777777" w:rsidTr="007E7559">
        <w:trPr>
          <w:trHeight w:val="122"/>
        </w:trPr>
        <w:tc>
          <w:tcPr>
            <w:tcW w:w="426" w:type="dxa"/>
            <w:tcBorders>
              <w:top w:val="single" w:sz="4" w:space="0" w:color="auto"/>
              <w:left w:val="single" w:sz="4" w:space="0" w:color="auto"/>
              <w:bottom w:val="single" w:sz="4" w:space="0" w:color="auto"/>
              <w:right w:val="single" w:sz="4" w:space="0" w:color="auto"/>
            </w:tcBorders>
            <w:vAlign w:val="center"/>
          </w:tcPr>
          <w:p w14:paraId="617E42E4"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7E42E5" w14:textId="77777777" w:rsidR="007E7559" w:rsidRPr="002C5BFE" w:rsidRDefault="007E7559" w:rsidP="002C5FD7">
            <w:pPr>
              <w:rPr>
                <w:szCs w:val="24"/>
              </w:rPr>
            </w:pPr>
            <w:r w:rsidRPr="002C5BFE">
              <w:rPr>
                <w:color w:val="000000"/>
                <w:szCs w:val="24"/>
              </w:rPr>
              <w:t>Panevėžio Vytauto Žemkalnio gimnazija</w:t>
            </w:r>
          </w:p>
        </w:tc>
        <w:tc>
          <w:tcPr>
            <w:tcW w:w="1134" w:type="dxa"/>
            <w:tcBorders>
              <w:top w:val="single" w:sz="4" w:space="0" w:color="auto"/>
              <w:left w:val="single" w:sz="4" w:space="0" w:color="auto"/>
              <w:bottom w:val="single" w:sz="4" w:space="0" w:color="auto"/>
              <w:right w:val="single" w:sz="4" w:space="0" w:color="auto"/>
            </w:tcBorders>
          </w:tcPr>
          <w:p w14:paraId="617E42E6" w14:textId="77777777" w:rsidR="007E7559" w:rsidRDefault="00DA494F" w:rsidP="002C5FD7">
            <w:pPr>
              <w:tabs>
                <w:tab w:val="center" w:pos="4320"/>
                <w:tab w:val="right" w:pos="8640"/>
              </w:tabs>
              <w:jc w:val="center"/>
            </w:pPr>
            <w:r>
              <w:t>86,55</w:t>
            </w:r>
          </w:p>
        </w:tc>
        <w:tc>
          <w:tcPr>
            <w:tcW w:w="1134" w:type="dxa"/>
            <w:tcBorders>
              <w:top w:val="single" w:sz="4" w:space="0" w:color="auto"/>
              <w:left w:val="single" w:sz="4" w:space="0" w:color="auto"/>
              <w:bottom w:val="single" w:sz="4" w:space="0" w:color="auto"/>
              <w:right w:val="single" w:sz="4" w:space="0" w:color="auto"/>
            </w:tcBorders>
          </w:tcPr>
          <w:p w14:paraId="617E42E7" w14:textId="77777777" w:rsidR="007E7559" w:rsidRDefault="007E7559" w:rsidP="002C5FD7">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tcPr>
          <w:p w14:paraId="617E42E8"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2E9" w14:textId="77777777" w:rsidR="007E7559" w:rsidRDefault="007E7559" w:rsidP="002C5FD7">
            <w:pPr>
              <w:tabs>
                <w:tab w:val="center" w:pos="4320"/>
                <w:tab w:val="right" w:pos="8640"/>
              </w:tabs>
              <w:jc w:val="center"/>
            </w:pPr>
            <w:r>
              <w:t>0,75</w:t>
            </w:r>
          </w:p>
        </w:tc>
        <w:tc>
          <w:tcPr>
            <w:tcW w:w="1134" w:type="dxa"/>
            <w:tcBorders>
              <w:top w:val="single" w:sz="4" w:space="0" w:color="auto"/>
              <w:left w:val="single" w:sz="4" w:space="0" w:color="auto"/>
              <w:bottom w:val="single" w:sz="4" w:space="0" w:color="auto"/>
              <w:right w:val="single" w:sz="4" w:space="0" w:color="auto"/>
            </w:tcBorders>
          </w:tcPr>
          <w:p w14:paraId="617E42EA" w14:textId="77777777" w:rsidR="007E7559" w:rsidRDefault="00FB1706" w:rsidP="002C5FD7">
            <w:pPr>
              <w:tabs>
                <w:tab w:val="center" w:pos="4320"/>
                <w:tab w:val="right" w:pos="8640"/>
              </w:tabs>
              <w:jc w:val="center"/>
            </w:pPr>
            <w:r>
              <w:t>2,</w:t>
            </w:r>
            <w:r w:rsidR="007E7559">
              <w:t>25</w:t>
            </w:r>
          </w:p>
        </w:tc>
        <w:tc>
          <w:tcPr>
            <w:tcW w:w="1275" w:type="dxa"/>
            <w:tcBorders>
              <w:top w:val="single" w:sz="4" w:space="0" w:color="auto"/>
              <w:left w:val="single" w:sz="4" w:space="0" w:color="auto"/>
              <w:bottom w:val="single" w:sz="4" w:space="0" w:color="auto"/>
              <w:right w:val="single" w:sz="4" w:space="0" w:color="auto"/>
            </w:tcBorders>
          </w:tcPr>
          <w:p w14:paraId="617E42EB" w14:textId="77777777" w:rsidR="007E7559" w:rsidRPr="002C5BFE" w:rsidRDefault="007E7559" w:rsidP="002C5FD7">
            <w:pPr>
              <w:tabs>
                <w:tab w:val="center" w:pos="4320"/>
                <w:tab w:val="right" w:pos="8640"/>
              </w:tabs>
              <w:jc w:val="center"/>
              <w:rPr>
                <w:szCs w:val="24"/>
              </w:rPr>
            </w:pPr>
            <w:r>
              <w:t>89</w:t>
            </w:r>
            <w:r w:rsidRPr="00AA3B2A">
              <w:t>,</w:t>
            </w:r>
            <w:r>
              <w:t>30</w:t>
            </w:r>
          </w:p>
        </w:tc>
      </w:tr>
      <w:tr w:rsidR="007E7559" w:rsidRPr="002C5BFE" w14:paraId="617E42F5" w14:textId="77777777" w:rsidTr="007E7559">
        <w:trPr>
          <w:trHeight w:val="122"/>
        </w:trPr>
        <w:tc>
          <w:tcPr>
            <w:tcW w:w="426" w:type="dxa"/>
            <w:tcBorders>
              <w:top w:val="single" w:sz="4" w:space="0" w:color="auto"/>
              <w:left w:val="single" w:sz="4" w:space="0" w:color="auto"/>
              <w:bottom w:val="single" w:sz="4" w:space="0" w:color="auto"/>
              <w:right w:val="single" w:sz="4" w:space="0" w:color="auto"/>
            </w:tcBorders>
            <w:vAlign w:val="center"/>
          </w:tcPr>
          <w:p w14:paraId="617E42ED"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7E42EE" w14:textId="77777777" w:rsidR="007E7559" w:rsidRPr="002C5BFE" w:rsidRDefault="007E7559" w:rsidP="002C5FD7">
            <w:pPr>
              <w:rPr>
                <w:szCs w:val="24"/>
              </w:rPr>
            </w:pPr>
            <w:r w:rsidRPr="002C5BFE">
              <w:rPr>
                <w:color w:val="000000"/>
                <w:szCs w:val="24"/>
              </w:rPr>
              <w:t>Panevėžio 5-oji gimnazija</w:t>
            </w:r>
          </w:p>
        </w:tc>
        <w:tc>
          <w:tcPr>
            <w:tcW w:w="1134" w:type="dxa"/>
            <w:tcBorders>
              <w:top w:val="single" w:sz="4" w:space="0" w:color="auto"/>
              <w:left w:val="single" w:sz="4" w:space="0" w:color="auto"/>
              <w:bottom w:val="single" w:sz="4" w:space="0" w:color="auto"/>
              <w:right w:val="single" w:sz="4" w:space="0" w:color="auto"/>
            </w:tcBorders>
          </w:tcPr>
          <w:p w14:paraId="617E42EF" w14:textId="77777777" w:rsidR="007E7559" w:rsidRDefault="00DA494F" w:rsidP="002C5FD7">
            <w:pPr>
              <w:tabs>
                <w:tab w:val="center" w:pos="4320"/>
                <w:tab w:val="right" w:pos="8640"/>
              </w:tabs>
              <w:jc w:val="center"/>
            </w:pPr>
            <w:r>
              <w:t>86,48</w:t>
            </w:r>
          </w:p>
        </w:tc>
        <w:tc>
          <w:tcPr>
            <w:tcW w:w="1134" w:type="dxa"/>
            <w:tcBorders>
              <w:top w:val="single" w:sz="4" w:space="0" w:color="auto"/>
              <w:left w:val="single" w:sz="4" w:space="0" w:color="auto"/>
              <w:bottom w:val="single" w:sz="4" w:space="0" w:color="auto"/>
              <w:right w:val="single" w:sz="4" w:space="0" w:color="auto"/>
            </w:tcBorders>
          </w:tcPr>
          <w:p w14:paraId="617E42F0" w14:textId="77777777" w:rsidR="007E7559" w:rsidRDefault="007E7559" w:rsidP="002C5FD7">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tcPr>
          <w:p w14:paraId="617E42F1"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2F2" w14:textId="77777777" w:rsidR="007E7559" w:rsidRDefault="007E7559" w:rsidP="002C5FD7">
            <w:pPr>
              <w:tabs>
                <w:tab w:val="center" w:pos="4320"/>
                <w:tab w:val="right" w:pos="8640"/>
              </w:tabs>
              <w:jc w:val="center"/>
            </w:pPr>
            <w:r>
              <w:t>1</w:t>
            </w:r>
          </w:p>
        </w:tc>
        <w:tc>
          <w:tcPr>
            <w:tcW w:w="1134" w:type="dxa"/>
            <w:tcBorders>
              <w:top w:val="single" w:sz="4" w:space="0" w:color="auto"/>
              <w:left w:val="single" w:sz="4" w:space="0" w:color="auto"/>
              <w:bottom w:val="single" w:sz="4" w:space="0" w:color="auto"/>
              <w:right w:val="single" w:sz="4" w:space="0" w:color="auto"/>
            </w:tcBorders>
          </w:tcPr>
          <w:p w14:paraId="617E42F3" w14:textId="77777777" w:rsidR="007E7559" w:rsidRDefault="007E7559" w:rsidP="002C5FD7">
            <w:pPr>
              <w:tabs>
                <w:tab w:val="center" w:pos="4320"/>
                <w:tab w:val="right" w:pos="8640"/>
              </w:tabs>
              <w:jc w:val="center"/>
            </w:pPr>
          </w:p>
        </w:tc>
        <w:tc>
          <w:tcPr>
            <w:tcW w:w="1275" w:type="dxa"/>
            <w:tcBorders>
              <w:top w:val="single" w:sz="4" w:space="0" w:color="auto"/>
              <w:left w:val="single" w:sz="4" w:space="0" w:color="auto"/>
              <w:bottom w:val="single" w:sz="4" w:space="0" w:color="auto"/>
              <w:right w:val="single" w:sz="4" w:space="0" w:color="auto"/>
            </w:tcBorders>
          </w:tcPr>
          <w:p w14:paraId="617E42F4" w14:textId="77777777" w:rsidR="007E7559" w:rsidRPr="002C5BFE" w:rsidRDefault="007E7559" w:rsidP="002C5FD7">
            <w:pPr>
              <w:tabs>
                <w:tab w:val="center" w:pos="4320"/>
                <w:tab w:val="right" w:pos="8640"/>
              </w:tabs>
              <w:jc w:val="center"/>
              <w:rPr>
                <w:szCs w:val="24"/>
              </w:rPr>
            </w:pPr>
            <w:r>
              <w:t>87</w:t>
            </w:r>
            <w:r w:rsidRPr="00AA3B2A">
              <w:t>,</w:t>
            </w:r>
            <w:r>
              <w:t>23</w:t>
            </w:r>
          </w:p>
        </w:tc>
      </w:tr>
      <w:tr w:rsidR="007E7559" w:rsidRPr="002C5BFE" w14:paraId="617E42FE" w14:textId="77777777" w:rsidTr="007E7559">
        <w:trPr>
          <w:trHeight w:val="117"/>
        </w:trPr>
        <w:tc>
          <w:tcPr>
            <w:tcW w:w="426" w:type="dxa"/>
            <w:tcBorders>
              <w:top w:val="single" w:sz="4" w:space="0" w:color="auto"/>
              <w:left w:val="single" w:sz="4" w:space="0" w:color="auto"/>
              <w:bottom w:val="single" w:sz="4" w:space="0" w:color="auto"/>
              <w:right w:val="single" w:sz="4" w:space="0" w:color="auto"/>
            </w:tcBorders>
            <w:vAlign w:val="center"/>
          </w:tcPr>
          <w:p w14:paraId="617E42F6"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7E42F7" w14:textId="77777777" w:rsidR="007E7559" w:rsidRPr="002C5BFE" w:rsidRDefault="007E7559" w:rsidP="002C5FD7">
            <w:pPr>
              <w:rPr>
                <w:szCs w:val="24"/>
              </w:rPr>
            </w:pPr>
            <w:r w:rsidRPr="002C5BFE">
              <w:rPr>
                <w:color w:val="000000"/>
                <w:szCs w:val="24"/>
              </w:rPr>
              <w:t>Panevėžio Juozo Miltinio gimnazija</w:t>
            </w:r>
          </w:p>
        </w:tc>
        <w:tc>
          <w:tcPr>
            <w:tcW w:w="1134" w:type="dxa"/>
            <w:tcBorders>
              <w:top w:val="single" w:sz="4" w:space="0" w:color="auto"/>
              <w:left w:val="single" w:sz="4" w:space="0" w:color="auto"/>
              <w:bottom w:val="single" w:sz="4" w:space="0" w:color="auto"/>
              <w:right w:val="single" w:sz="4" w:space="0" w:color="auto"/>
            </w:tcBorders>
          </w:tcPr>
          <w:p w14:paraId="617E42F8" w14:textId="77777777" w:rsidR="007E7559" w:rsidRDefault="00DA494F" w:rsidP="002C5FD7">
            <w:pPr>
              <w:tabs>
                <w:tab w:val="center" w:pos="4320"/>
                <w:tab w:val="right" w:pos="8640"/>
              </w:tabs>
              <w:jc w:val="center"/>
            </w:pPr>
            <w:r>
              <w:t>91,87</w:t>
            </w:r>
          </w:p>
        </w:tc>
        <w:tc>
          <w:tcPr>
            <w:tcW w:w="1134" w:type="dxa"/>
            <w:tcBorders>
              <w:top w:val="single" w:sz="4" w:space="0" w:color="auto"/>
              <w:left w:val="single" w:sz="4" w:space="0" w:color="auto"/>
              <w:bottom w:val="single" w:sz="4" w:space="0" w:color="auto"/>
              <w:right w:val="single" w:sz="4" w:space="0" w:color="auto"/>
            </w:tcBorders>
          </w:tcPr>
          <w:p w14:paraId="617E42F9" w14:textId="77777777" w:rsidR="007E7559" w:rsidRPr="00AA3B2A" w:rsidRDefault="007E7559" w:rsidP="002C5FD7">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tcPr>
          <w:p w14:paraId="617E42FA" w14:textId="77777777" w:rsidR="007E7559" w:rsidRPr="00AA3B2A"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2FB" w14:textId="77777777" w:rsidR="007E7559" w:rsidRPr="00AA3B2A" w:rsidRDefault="007E7559" w:rsidP="002C5FD7">
            <w:pPr>
              <w:tabs>
                <w:tab w:val="center" w:pos="4320"/>
                <w:tab w:val="right" w:pos="8640"/>
              </w:tabs>
              <w:jc w:val="center"/>
            </w:pPr>
            <w:r>
              <w:t>1</w:t>
            </w:r>
          </w:p>
        </w:tc>
        <w:tc>
          <w:tcPr>
            <w:tcW w:w="1134" w:type="dxa"/>
            <w:tcBorders>
              <w:top w:val="single" w:sz="4" w:space="0" w:color="auto"/>
              <w:left w:val="single" w:sz="4" w:space="0" w:color="auto"/>
              <w:bottom w:val="single" w:sz="4" w:space="0" w:color="auto"/>
              <w:right w:val="single" w:sz="4" w:space="0" w:color="auto"/>
            </w:tcBorders>
          </w:tcPr>
          <w:p w14:paraId="617E42FC" w14:textId="77777777" w:rsidR="007E7559" w:rsidRPr="00AA3B2A" w:rsidRDefault="007E7559" w:rsidP="002C5FD7">
            <w:pPr>
              <w:tabs>
                <w:tab w:val="center" w:pos="4320"/>
                <w:tab w:val="right" w:pos="8640"/>
              </w:tabs>
              <w:jc w:val="center"/>
            </w:pPr>
          </w:p>
        </w:tc>
        <w:tc>
          <w:tcPr>
            <w:tcW w:w="1275" w:type="dxa"/>
            <w:tcBorders>
              <w:top w:val="single" w:sz="4" w:space="0" w:color="auto"/>
              <w:left w:val="single" w:sz="4" w:space="0" w:color="auto"/>
              <w:bottom w:val="single" w:sz="4" w:space="0" w:color="auto"/>
              <w:right w:val="single" w:sz="4" w:space="0" w:color="auto"/>
            </w:tcBorders>
          </w:tcPr>
          <w:p w14:paraId="617E42FD" w14:textId="77777777" w:rsidR="007E7559" w:rsidRPr="002C5BFE" w:rsidRDefault="007E7559" w:rsidP="002C5FD7">
            <w:pPr>
              <w:tabs>
                <w:tab w:val="center" w:pos="4320"/>
                <w:tab w:val="right" w:pos="8640"/>
              </w:tabs>
              <w:jc w:val="center"/>
              <w:rPr>
                <w:szCs w:val="24"/>
              </w:rPr>
            </w:pPr>
            <w:r w:rsidRPr="00AA3B2A">
              <w:t>9</w:t>
            </w:r>
            <w:r>
              <w:t>2</w:t>
            </w:r>
            <w:r w:rsidRPr="00AA3B2A">
              <w:t>,</w:t>
            </w:r>
            <w:r>
              <w:t>62</w:t>
            </w:r>
          </w:p>
        </w:tc>
      </w:tr>
      <w:tr w:rsidR="007E7559" w:rsidRPr="002C5BFE" w14:paraId="617E4307" w14:textId="77777777" w:rsidTr="007E7559">
        <w:trPr>
          <w:trHeight w:val="122"/>
        </w:trPr>
        <w:tc>
          <w:tcPr>
            <w:tcW w:w="426" w:type="dxa"/>
            <w:tcBorders>
              <w:top w:val="single" w:sz="4" w:space="0" w:color="auto"/>
              <w:left w:val="single" w:sz="4" w:space="0" w:color="auto"/>
              <w:bottom w:val="single" w:sz="4" w:space="0" w:color="auto"/>
              <w:right w:val="single" w:sz="4" w:space="0" w:color="auto"/>
            </w:tcBorders>
            <w:vAlign w:val="center"/>
          </w:tcPr>
          <w:p w14:paraId="617E42FF"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7E4300" w14:textId="77777777" w:rsidR="007E7559" w:rsidRPr="002C5BFE" w:rsidRDefault="007E7559" w:rsidP="002C5FD7">
            <w:pPr>
              <w:rPr>
                <w:szCs w:val="24"/>
              </w:rPr>
            </w:pPr>
            <w:r w:rsidRPr="002C5BFE">
              <w:rPr>
                <w:color w:val="000000"/>
                <w:szCs w:val="24"/>
              </w:rPr>
              <w:t xml:space="preserve">Panevėžio </w:t>
            </w:r>
            <w:r>
              <w:rPr>
                <w:color w:val="000000"/>
                <w:szCs w:val="24"/>
              </w:rPr>
              <w:t>„</w:t>
            </w:r>
            <w:r w:rsidRPr="002C5BFE">
              <w:rPr>
                <w:color w:val="000000"/>
                <w:szCs w:val="24"/>
              </w:rPr>
              <w:t>Minties</w:t>
            </w:r>
            <w:r>
              <w:rPr>
                <w:color w:val="000000"/>
                <w:szCs w:val="24"/>
              </w:rPr>
              <w:t>“</w:t>
            </w:r>
            <w:r w:rsidRPr="002C5BFE">
              <w:rPr>
                <w:color w:val="000000"/>
                <w:szCs w:val="24"/>
              </w:rPr>
              <w:t xml:space="preserve"> gimnazija</w:t>
            </w:r>
          </w:p>
        </w:tc>
        <w:tc>
          <w:tcPr>
            <w:tcW w:w="1134" w:type="dxa"/>
            <w:tcBorders>
              <w:top w:val="single" w:sz="4" w:space="0" w:color="auto"/>
              <w:left w:val="single" w:sz="4" w:space="0" w:color="auto"/>
              <w:bottom w:val="single" w:sz="4" w:space="0" w:color="auto"/>
              <w:right w:val="single" w:sz="4" w:space="0" w:color="auto"/>
            </w:tcBorders>
          </w:tcPr>
          <w:p w14:paraId="617E4301" w14:textId="77777777" w:rsidR="007E7559" w:rsidRDefault="00DA494F" w:rsidP="002C5FD7">
            <w:pPr>
              <w:tabs>
                <w:tab w:val="center" w:pos="4320"/>
                <w:tab w:val="right" w:pos="8640"/>
              </w:tabs>
              <w:jc w:val="center"/>
            </w:pPr>
            <w:r>
              <w:t>82,24</w:t>
            </w:r>
          </w:p>
        </w:tc>
        <w:tc>
          <w:tcPr>
            <w:tcW w:w="1134" w:type="dxa"/>
            <w:tcBorders>
              <w:top w:val="single" w:sz="4" w:space="0" w:color="auto"/>
              <w:left w:val="single" w:sz="4" w:space="0" w:color="auto"/>
              <w:bottom w:val="single" w:sz="4" w:space="0" w:color="auto"/>
              <w:right w:val="single" w:sz="4" w:space="0" w:color="auto"/>
            </w:tcBorders>
          </w:tcPr>
          <w:p w14:paraId="617E4302" w14:textId="77777777" w:rsidR="007E7559" w:rsidRDefault="007E7559" w:rsidP="002C5FD7">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tcPr>
          <w:p w14:paraId="617E4303"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04" w14:textId="77777777" w:rsidR="007E7559" w:rsidRDefault="00BD3568" w:rsidP="002C5FD7">
            <w:pPr>
              <w:tabs>
                <w:tab w:val="center" w:pos="4320"/>
                <w:tab w:val="right" w:pos="8640"/>
              </w:tabs>
              <w:jc w:val="center"/>
            </w:pPr>
            <w:r>
              <w:t>1</w:t>
            </w:r>
          </w:p>
        </w:tc>
        <w:tc>
          <w:tcPr>
            <w:tcW w:w="1134" w:type="dxa"/>
            <w:tcBorders>
              <w:top w:val="single" w:sz="4" w:space="0" w:color="auto"/>
              <w:left w:val="single" w:sz="4" w:space="0" w:color="auto"/>
              <w:bottom w:val="single" w:sz="4" w:space="0" w:color="auto"/>
              <w:right w:val="single" w:sz="4" w:space="0" w:color="auto"/>
            </w:tcBorders>
          </w:tcPr>
          <w:p w14:paraId="617E4305" w14:textId="77777777" w:rsidR="007E7559" w:rsidRDefault="007E7559" w:rsidP="002C5FD7">
            <w:pPr>
              <w:tabs>
                <w:tab w:val="center" w:pos="4320"/>
                <w:tab w:val="right" w:pos="8640"/>
              </w:tabs>
              <w:jc w:val="center"/>
            </w:pPr>
            <w:r>
              <w:t>1</w:t>
            </w:r>
          </w:p>
        </w:tc>
        <w:tc>
          <w:tcPr>
            <w:tcW w:w="1275" w:type="dxa"/>
            <w:tcBorders>
              <w:top w:val="single" w:sz="4" w:space="0" w:color="auto"/>
              <w:left w:val="single" w:sz="4" w:space="0" w:color="auto"/>
              <w:bottom w:val="single" w:sz="4" w:space="0" w:color="auto"/>
              <w:right w:val="single" w:sz="4" w:space="0" w:color="auto"/>
            </w:tcBorders>
          </w:tcPr>
          <w:p w14:paraId="617E4306" w14:textId="77777777" w:rsidR="007E7559" w:rsidRPr="002C5BFE" w:rsidRDefault="007E7559" w:rsidP="002C5FD7">
            <w:pPr>
              <w:tabs>
                <w:tab w:val="center" w:pos="4320"/>
                <w:tab w:val="right" w:pos="8640"/>
              </w:tabs>
              <w:jc w:val="center"/>
              <w:rPr>
                <w:szCs w:val="24"/>
              </w:rPr>
            </w:pPr>
            <w:r>
              <w:t>83</w:t>
            </w:r>
            <w:r w:rsidRPr="00AA3B2A">
              <w:t>,</w:t>
            </w:r>
            <w:r w:rsidR="006367B9">
              <w:t>99</w:t>
            </w:r>
          </w:p>
        </w:tc>
      </w:tr>
      <w:tr w:rsidR="007E7559" w:rsidRPr="002C5BFE" w14:paraId="617E4310" w14:textId="77777777" w:rsidTr="007E7559">
        <w:trPr>
          <w:trHeight w:val="117"/>
        </w:trPr>
        <w:tc>
          <w:tcPr>
            <w:tcW w:w="426" w:type="dxa"/>
            <w:tcBorders>
              <w:top w:val="single" w:sz="4" w:space="0" w:color="auto"/>
              <w:left w:val="single" w:sz="4" w:space="0" w:color="auto"/>
              <w:bottom w:val="single" w:sz="4" w:space="0" w:color="auto"/>
              <w:right w:val="single" w:sz="4" w:space="0" w:color="auto"/>
            </w:tcBorders>
            <w:vAlign w:val="center"/>
          </w:tcPr>
          <w:p w14:paraId="617E4308"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7E4309" w14:textId="77777777" w:rsidR="007E7559" w:rsidRPr="002C5BFE" w:rsidRDefault="007E7559" w:rsidP="002C5FD7">
            <w:pPr>
              <w:rPr>
                <w:szCs w:val="24"/>
              </w:rPr>
            </w:pPr>
            <w:r w:rsidRPr="002C5BFE">
              <w:rPr>
                <w:color w:val="000000"/>
                <w:szCs w:val="24"/>
              </w:rPr>
              <w:t>Panevėžio Raimundo Sargūno sporto gimnazija</w:t>
            </w:r>
          </w:p>
        </w:tc>
        <w:tc>
          <w:tcPr>
            <w:tcW w:w="1134" w:type="dxa"/>
            <w:tcBorders>
              <w:top w:val="single" w:sz="4" w:space="0" w:color="auto"/>
              <w:left w:val="single" w:sz="4" w:space="0" w:color="auto"/>
              <w:bottom w:val="single" w:sz="4" w:space="0" w:color="auto"/>
              <w:right w:val="single" w:sz="4" w:space="0" w:color="auto"/>
            </w:tcBorders>
          </w:tcPr>
          <w:p w14:paraId="617E430A" w14:textId="77777777" w:rsidR="007E7559" w:rsidRDefault="00DA494F" w:rsidP="002C5FD7">
            <w:pPr>
              <w:tabs>
                <w:tab w:val="center" w:pos="4320"/>
                <w:tab w:val="right" w:pos="8640"/>
              </w:tabs>
              <w:jc w:val="center"/>
            </w:pPr>
            <w:r>
              <w:t>97,83</w:t>
            </w:r>
          </w:p>
        </w:tc>
        <w:tc>
          <w:tcPr>
            <w:tcW w:w="1134" w:type="dxa"/>
            <w:tcBorders>
              <w:top w:val="single" w:sz="4" w:space="0" w:color="auto"/>
              <w:left w:val="single" w:sz="4" w:space="0" w:color="auto"/>
              <w:bottom w:val="single" w:sz="4" w:space="0" w:color="auto"/>
              <w:right w:val="single" w:sz="4" w:space="0" w:color="auto"/>
            </w:tcBorders>
          </w:tcPr>
          <w:p w14:paraId="617E430B" w14:textId="77777777" w:rsidR="007E7559" w:rsidRDefault="007E7559" w:rsidP="002C5FD7">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tcPr>
          <w:p w14:paraId="617E430C"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0D"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0E" w14:textId="77777777" w:rsidR="007E7559" w:rsidRDefault="007E7559" w:rsidP="002C5FD7">
            <w:pPr>
              <w:tabs>
                <w:tab w:val="center" w:pos="4320"/>
                <w:tab w:val="right" w:pos="8640"/>
              </w:tabs>
              <w:jc w:val="center"/>
            </w:pPr>
          </w:p>
        </w:tc>
        <w:tc>
          <w:tcPr>
            <w:tcW w:w="1275" w:type="dxa"/>
            <w:tcBorders>
              <w:top w:val="single" w:sz="4" w:space="0" w:color="auto"/>
              <w:left w:val="single" w:sz="4" w:space="0" w:color="auto"/>
              <w:bottom w:val="single" w:sz="4" w:space="0" w:color="auto"/>
              <w:right w:val="single" w:sz="4" w:space="0" w:color="auto"/>
            </w:tcBorders>
          </w:tcPr>
          <w:p w14:paraId="617E430F" w14:textId="77777777" w:rsidR="007E7559" w:rsidRPr="002C5BFE" w:rsidRDefault="007E7559" w:rsidP="006367B9">
            <w:pPr>
              <w:tabs>
                <w:tab w:val="center" w:pos="4320"/>
                <w:tab w:val="right" w:pos="8640"/>
              </w:tabs>
              <w:jc w:val="center"/>
              <w:rPr>
                <w:szCs w:val="24"/>
              </w:rPr>
            </w:pPr>
            <w:r>
              <w:t>9</w:t>
            </w:r>
            <w:r w:rsidR="006367B9">
              <w:t>7</w:t>
            </w:r>
            <w:r w:rsidRPr="00AA3B2A">
              <w:t>,</w:t>
            </w:r>
            <w:r w:rsidR="006367B9">
              <w:t>5</w:t>
            </w:r>
            <w:r w:rsidRPr="00AA3B2A">
              <w:t>8</w:t>
            </w:r>
          </w:p>
        </w:tc>
      </w:tr>
      <w:tr w:rsidR="007E7559" w:rsidRPr="002C5BFE" w14:paraId="617E4319" w14:textId="77777777" w:rsidTr="007E7559">
        <w:trPr>
          <w:trHeight w:val="122"/>
        </w:trPr>
        <w:tc>
          <w:tcPr>
            <w:tcW w:w="426" w:type="dxa"/>
            <w:tcBorders>
              <w:top w:val="single" w:sz="4" w:space="0" w:color="auto"/>
              <w:left w:val="single" w:sz="4" w:space="0" w:color="auto"/>
              <w:bottom w:val="single" w:sz="4" w:space="0" w:color="auto"/>
              <w:right w:val="single" w:sz="4" w:space="0" w:color="auto"/>
            </w:tcBorders>
            <w:vAlign w:val="center"/>
          </w:tcPr>
          <w:p w14:paraId="617E4311"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7E4312" w14:textId="77777777" w:rsidR="007E7559" w:rsidRPr="002C5BFE" w:rsidRDefault="007E7559" w:rsidP="002C5FD7">
            <w:pPr>
              <w:rPr>
                <w:szCs w:val="24"/>
              </w:rPr>
            </w:pPr>
            <w:r w:rsidRPr="002C5BFE">
              <w:rPr>
                <w:color w:val="000000"/>
                <w:szCs w:val="24"/>
              </w:rPr>
              <w:t>Panevėžio suaugusiųjų ir jaunimo mokymo centras</w:t>
            </w:r>
          </w:p>
        </w:tc>
        <w:tc>
          <w:tcPr>
            <w:tcW w:w="1134" w:type="dxa"/>
            <w:tcBorders>
              <w:top w:val="single" w:sz="4" w:space="0" w:color="auto"/>
              <w:left w:val="single" w:sz="4" w:space="0" w:color="auto"/>
              <w:bottom w:val="single" w:sz="4" w:space="0" w:color="auto"/>
              <w:right w:val="single" w:sz="4" w:space="0" w:color="auto"/>
            </w:tcBorders>
          </w:tcPr>
          <w:p w14:paraId="617E4313" w14:textId="77777777" w:rsidR="007E7559" w:rsidRDefault="00DA494F" w:rsidP="002C5FD7">
            <w:pPr>
              <w:tabs>
                <w:tab w:val="center" w:pos="4320"/>
                <w:tab w:val="right" w:pos="8640"/>
              </w:tabs>
              <w:jc w:val="center"/>
            </w:pPr>
            <w:r>
              <w:t>42,03</w:t>
            </w:r>
          </w:p>
        </w:tc>
        <w:tc>
          <w:tcPr>
            <w:tcW w:w="1134" w:type="dxa"/>
            <w:tcBorders>
              <w:top w:val="single" w:sz="4" w:space="0" w:color="auto"/>
              <w:left w:val="single" w:sz="4" w:space="0" w:color="auto"/>
              <w:bottom w:val="single" w:sz="4" w:space="0" w:color="auto"/>
              <w:right w:val="single" w:sz="4" w:space="0" w:color="auto"/>
            </w:tcBorders>
          </w:tcPr>
          <w:p w14:paraId="617E4314" w14:textId="77777777" w:rsidR="007E7559" w:rsidRPr="00AA3B2A" w:rsidRDefault="007E7559" w:rsidP="002C5FD7">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tcPr>
          <w:p w14:paraId="617E4315" w14:textId="77777777" w:rsidR="007E7559" w:rsidRPr="00AA3B2A" w:rsidRDefault="007E7559" w:rsidP="002C5FD7">
            <w:pPr>
              <w:tabs>
                <w:tab w:val="center" w:pos="4320"/>
                <w:tab w:val="right" w:pos="8640"/>
              </w:tabs>
              <w:jc w:val="center"/>
            </w:pPr>
            <w:r>
              <w:t>0,58</w:t>
            </w:r>
          </w:p>
        </w:tc>
        <w:tc>
          <w:tcPr>
            <w:tcW w:w="1134" w:type="dxa"/>
            <w:tcBorders>
              <w:top w:val="single" w:sz="4" w:space="0" w:color="auto"/>
              <w:left w:val="single" w:sz="4" w:space="0" w:color="auto"/>
              <w:bottom w:val="single" w:sz="4" w:space="0" w:color="auto"/>
              <w:right w:val="single" w:sz="4" w:space="0" w:color="auto"/>
            </w:tcBorders>
          </w:tcPr>
          <w:p w14:paraId="617E4316" w14:textId="77777777" w:rsidR="007E7559" w:rsidRPr="00AA3B2A"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17" w14:textId="77777777" w:rsidR="007E7559" w:rsidRPr="00AA3B2A" w:rsidRDefault="007E7559" w:rsidP="002C5FD7">
            <w:pPr>
              <w:tabs>
                <w:tab w:val="center" w:pos="4320"/>
                <w:tab w:val="right" w:pos="8640"/>
              </w:tabs>
              <w:jc w:val="center"/>
            </w:pPr>
          </w:p>
        </w:tc>
        <w:tc>
          <w:tcPr>
            <w:tcW w:w="1275" w:type="dxa"/>
            <w:tcBorders>
              <w:top w:val="single" w:sz="4" w:space="0" w:color="auto"/>
              <w:left w:val="single" w:sz="4" w:space="0" w:color="auto"/>
              <w:bottom w:val="single" w:sz="4" w:space="0" w:color="auto"/>
              <w:right w:val="single" w:sz="4" w:space="0" w:color="auto"/>
            </w:tcBorders>
          </w:tcPr>
          <w:p w14:paraId="617E4318" w14:textId="77777777" w:rsidR="007E7559" w:rsidRPr="002C5BFE" w:rsidRDefault="007E7559" w:rsidP="002C5FD7">
            <w:pPr>
              <w:tabs>
                <w:tab w:val="center" w:pos="4320"/>
                <w:tab w:val="right" w:pos="8640"/>
              </w:tabs>
              <w:jc w:val="center"/>
              <w:rPr>
                <w:szCs w:val="24"/>
              </w:rPr>
            </w:pPr>
            <w:r w:rsidRPr="00AA3B2A">
              <w:t>41,</w:t>
            </w:r>
            <w:r>
              <w:t>2</w:t>
            </w:r>
            <w:r w:rsidRPr="00AA3B2A">
              <w:t>0</w:t>
            </w:r>
          </w:p>
        </w:tc>
      </w:tr>
      <w:tr w:rsidR="007E7559" w:rsidRPr="002C5BFE" w14:paraId="617E4322" w14:textId="77777777" w:rsidTr="007E7559">
        <w:trPr>
          <w:trHeight w:val="122"/>
        </w:trPr>
        <w:tc>
          <w:tcPr>
            <w:tcW w:w="426" w:type="dxa"/>
            <w:tcBorders>
              <w:top w:val="single" w:sz="4" w:space="0" w:color="auto"/>
              <w:left w:val="single" w:sz="4" w:space="0" w:color="auto"/>
              <w:bottom w:val="single" w:sz="4" w:space="0" w:color="auto"/>
              <w:right w:val="single" w:sz="4" w:space="0" w:color="auto"/>
            </w:tcBorders>
            <w:vAlign w:val="center"/>
          </w:tcPr>
          <w:p w14:paraId="617E431A"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7E431B" w14:textId="77777777" w:rsidR="007E7559" w:rsidRPr="002C5BFE" w:rsidRDefault="007E7559" w:rsidP="002C5FD7">
            <w:pPr>
              <w:rPr>
                <w:szCs w:val="24"/>
              </w:rPr>
            </w:pPr>
            <w:r w:rsidRPr="002C5BFE">
              <w:rPr>
                <w:color w:val="000000"/>
                <w:szCs w:val="24"/>
              </w:rPr>
              <w:t xml:space="preserve">Panevėžio </w:t>
            </w:r>
            <w:r>
              <w:rPr>
                <w:color w:val="000000"/>
                <w:szCs w:val="24"/>
              </w:rPr>
              <w:t>„</w:t>
            </w:r>
            <w:r w:rsidRPr="002C5BFE">
              <w:rPr>
                <w:color w:val="000000"/>
                <w:szCs w:val="24"/>
              </w:rPr>
              <w:t>Ąžuolo</w:t>
            </w:r>
            <w:r>
              <w:rPr>
                <w:color w:val="000000"/>
                <w:szCs w:val="24"/>
              </w:rPr>
              <w:t>“</w:t>
            </w:r>
            <w:r w:rsidRPr="002C5BFE">
              <w:rPr>
                <w:color w:val="000000"/>
                <w:szCs w:val="24"/>
              </w:rPr>
              <w:t xml:space="preserve"> progimnazija</w:t>
            </w:r>
          </w:p>
        </w:tc>
        <w:tc>
          <w:tcPr>
            <w:tcW w:w="1134" w:type="dxa"/>
            <w:tcBorders>
              <w:top w:val="single" w:sz="4" w:space="0" w:color="auto"/>
              <w:left w:val="single" w:sz="4" w:space="0" w:color="auto"/>
              <w:bottom w:val="single" w:sz="4" w:space="0" w:color="auto"/>
              <w:right w:val="single" w:sz="4" w:space="0" w:color="auto"/>
            </w:tcBorders>
          </w:tcPr>
          <w:p w14:paraId="617E431C" w14:textId="77777777" w:rsidR="007E7559" w:rsidRDefault="00DA494F" w:rsidP="002C5FD7">
            <w:pPr>
              <w:tabs>
                <w:tab w:val="center" w:pos="4320"/>
                <w:tab w:val="right" w:pos="8640"/>
              </w:tabs>
              <w:jc w:val="center"/>
            </w:pPr>
            <w:r>
              <w:t>77,00</w:t>
            </w:r>
          </w:p>
        </w:tc>
        <w:tc>
          <w:tcPr>
            <w:tcW w:w="1134" w:type="dxa"/>
            <w:tcBorders>
              <w:top w:val="single" w:sz="4" w:space="0" w:color="auto"/>
              <w:left w:val="single" w:sz="4" w:space="0" w:color="auto"/>
              <w:bottom w:val="single" w:sz="4" w:space="0" w:color="auto"/>
              <w:right w:val="single" w:sz="4" w:space="0" w:color="auto"/>
            </w:tcBorders>
          </w:tcPr>
          <w:p w14:paraId="617E431D" w14:textId="77777777" w:rsidR="007E7559" w:rsidRDefault="007E7559" w:rsidP="002C5FD7">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tcPr>
          <w:p w14:paraId="617E431E"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1F" w14:textId="77777777" w:rsidR="007E7559" w:rsidRDefault="007E7559" w:rsidP="002C5FD7">
            <w:pPr>
              <w:tabs>
                <w:tab w:val="center" w:pos="4320"/>
                <w:tab w:val="right" w:pos="8640"/>
              </w:tabs>
              <w:jc w:val="center"/>
            </w:pPr>
            <w:r>
              <w:t>0,50</w:t>
            </w:r>
          </w:p>
        </w:tc>
        <w:tc>
          <w:tcPr>
            <w:tcW w:w="1134" w:type="dxa"/>
            <w:tcBorders>
              <w:top w:val="single" w:sz="4" w:space="0" w:color="auto"/>
              <w:left w:val="single" w:sz="4" w:space="0" w:color="auto"/>
              <w:bottom w:val="single" w:sz="4" w:space="0" w:color="auto"/>
              <w:right w:val="single" w:sz="4" w:space="0" w:color="auto"/>
            </w:tcBorders>
          </w:tcPr>
          <w:p w14:paraId="617E4320" w14:textId="77777777" w:rsidR="007E7559" w:rsidRDefault="007E7559" w:rsidP="002C5FD7">
            <w:pPr>
              <w:tabs>
                <w:tab w:val="center" w:pos="4320"/>
                <w:tab w:val="right" w:pos="8640"/>
              </w:tabs>
              <w:jc w:val="center"/>
            </w:pPr>
          </w:p>
        </w:tc>
        <w:tc>
          <w:tcPr>
            <w:tcW w:w="1275" w:type="dxa"/>
            <w:tcBorders>
              <w:top w:val="single" w:sz="4" w:space="0" w:color="auto"/>
              <w:left w:val="single" w:sz="4" w:space="0" w:color="auto"/>
              <w:bottom w:val="single" w:sz="4" w:space="0" w:color="auto"/>
              <w:right w:val="single" w:sz="4" w:space="0" w:color="auto"/>
            </w:tcBorders>
          </w:tcPr>
          <w:p w14:paraId="617E4321" w14:textId="77777777" w:rsidR="007E7559" w:rsidRPr="002C5BFE" w:rsidRDefault="007E7559" w:rsidP="002C5FD7">
            <w:pPr>
              <w:tabs>
                <w:tab w:val="center" w:pos="4320"/>
                <w:tab w:val="right" w:pos="8640"/>
              </w:tabs>
              <w:jc w:val="center"/>
              <w:rPr>
                <w:szCs w:val="24"/>
              </w:rPr>
            </w:pPr>
            <w:r>
              <w:t>77</w:t>
            </w:r>
            <w:r w:rsidRPr="00AA3B2A">
              <w:t>,25</w:t>
            </w:r>
          </w:p>
        </w:tc>
      </w:tr>
      <w:tr w:rsidR="007E7559" w:rsidRPr="002C5BFE" w14:paraId="617E432B" w14:textId="77777777" w:rsidTr="007E7559">
        <w:trPr>
          <w:trHeight w:val="117"/>
        </w:trPr>
        <w:tc>
          <w:tcPr>
            <w:tcW w:w="426" w:type="dxa"/>
            <w:tcBorders>
              <w:top w:val="single" w:sz="4" w:space="0" w:color="auto"/>
              <w:left w:val="single" w:sz="4" w:space="0" w:color="auto"/>
              <w:bottom w:val="single" w:sz="4" w:space="0" w:color="auto"/>
              <w:right w:val="single" w:sz="4" w:space="0" w:color="auto"/>
            </w:tcBorders>
            <w:vAlign w:val="center"/>
          </w:tcPr>
          <w:p w14:paraId="617E4323"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7E4324" w14:textId="77777777" w:rsidR="007E7559" w:rsidRPr="002C5BFE" w:rsidRDefault="007E7559" w:rsidP="002C5FD7">
            <w:pPr>
              <w:rPr>
                <w:szCs w:val="24"/>
              </w:rPr>
            </w:pPr>
            <w:r w:rsidRPr="002C5BFE">
              <w:rPr>
                <w:color w:val="000000"/>
                <w:szCs w:val="24"/>
              </w:rPr>
              <w:t>Panevėžio</w:t>
            </w:r>
            <w:r>
              <w:rPr>
                <w:color w:val="000000"/>
                <w:szCs w:val="24"/>
              </w:rPr>
              <w:t xml:space="preserve"> „</w:t>
            </w:r>
            <w:r w:rsidRPr="002C5BFE">
              <w:rPr>
                <w:color w:val="000000"/>
                <w:szCs w:val="24"/>
              </w:rPr>
              <w:t>Saulėtekio</w:t>
            </w:r>
            <w:r>
              <w:rPr>
                <w:color w:val="000000"/>
                <w:szCs w:val="24"/>
              </w:rPr>
              <w:t>“</w:t>
            </w:r>
            <w:r w:rsidRPr="002C5BFE">
              <w:rPr>
                <w:color w:val="000000"/>
                <w:szCs w:val="24"/>
              </w:rPr>
              <w:t xml:space="preserve"> progimnazija</w:t>
            </w:r>
          </w:p>
        </w:tc>
        <w:tc>
          <w:tcPr>
            <w:tcW w:w="1134" w:type="dxa"/>
            <w:tcBorders>
              <w:top w:val="single" w:sz="4" w:space="0" w:color="auto"/>
              <w:left w:val="single" w:sz="4" w:space="0" w:color="auto"/>
              <w:bottom w:val="single" w:sz="4" w:space="0" w:color="auto"/>
              <w:right w:val="single" w:sz="4" w:space="0" w:color="auto"/>
            </w:tcBorders>
          </w:tcPr>
          <w:p w14:paraId="617E4325" w14:textId="77777777" w:rsidR="007E7559" w:rsidRDefault="00DA494F" w:rsidP="002C5FD7">
            <w:pPr>
              <w:tabs>
                <w:tab w:val="center" w:pos="4320"/>
                <w:tab w:val="right" w:pos="8640"/>
              </w:tabs>
              <w:jc w:val="center"/>
            </w:pPr>
            <w:r>
              <w:t>91,65</w:t>
            </w:r>
          </w:p>
        </w:tc>
        <w:tc>
          <w:tcPr>
            <w:tcW w:w="1134" w:type="dxa"/>
            <w:tcBorders>
              <w:top w:val="single" w:sz="4" w:space="0" w:color="auto"/>
              <w:left w:val="single" w:sz="4" w:space="0" w:color="auto"/>
              <w:bottom w:val="single" w:sz="4" w:space="0" w:color="auto"/>
              <w:right w:val="single" w:sz="4" w:space="0" w:color="auto"/>
            </w:tcBorders>
          </w:tcPr>
          <w:p w14:paraId="617E4326" w14:textId="77777777" w:rsidR="007E7559" w:rsidRDefault="007E7559" w:rsidP="002C5FD7">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tcPr>
          <w:p w14:paraId="617E4327"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28" w14:textId="77777777" w:rsidR="007E7559" w:rsidRDefault="007E7559" w:rsidP="002C5FD7">
            <w:pPr>
              <w:tabs>
                <w:tab w:val="center" w:pos="4320"/>
                <w:tab w:val="right" w:pos="8640"/>
              </w:tabs>
              <w:jc w:val="center"/>
            </w:pPr>
            <w:r>
              <w:t>0,75</w:t>
            </w:r>
          </w:p>
        </w:tc>
        <w:tc>
          <w:tcPr>
            <w:tcW w:w="1134" w:type="dxa"/>
            <w:tcBorders>
              <w:top w:val="single" w:sz="4" w:space="0" w:color="auto"/>
              <w:left w:val="single" w:sz="4" w:space="0" w:color="auto"/>
              <w:bottom w:val="single" w:sz="4" w:space="0" w:color="auto"/>
              <w:right w:val="single" w:sz="4" w:space="0" w:color="auto"/>
            </w:tcBorders>
          </w:tcPr>
          <w:p w14:paraId="617E4329" w14:textId="77777777" w:rsidR="007E7559" w:rsidRDefault="007E7559" w:rsidP="002C5FD7">
            <w:pPr>
              <w:tabs>
                <w:tab w:val="center" w:pos="4320"/>
                <w:tab w:val="right" w:pos="8640"/>
              </w:tabs>
              <w:jc w:val="center"/>
            </w:pPr>
          </w:p>
        </w:tc>
        <w:tc>
          <w:tcPr>
            <w:tcW w:w="1275" w:type="dxa"/>
            <w:tcBorders>
              <w:top w:val="single" w:sz="4" w:space="0" w:color="auto"/>
              <w:left w:val="single" w:sz="4" w:space="0" w:color="auto"/>
              <w:bottom w:val="single" w:sz="4" w:space="0" w:color="auto"/>
              <w:right w:val="single" w:sz="4" w:space="0" w:color="auto"/>
            </w:tcBorders>
          </w:tcPr>
          <w:p w14:paraId="617E432A" w14:textId="77777777" w:rsidR="007E7559" w:rsidRPr="002C5BFE" w:rsidRDefault="007E7559" w:rsidP="002C5FD7">
            <w:pPr>
              <w:tabs>
                <w:tab w:val="center" w:pos="4320"/>
                <w:tab w:val="right" w:pos="8640"/>
              </w:tabs>
              <w:jc w:val="center"/>
              <w:rPr>
                <w:szCs w:val="24"/>
              </w:rPr>
            </w:pPr>
            <w:r>
              <w:t>92</w:t>
            </w:r>
            <w:r w:rsidRPr="00AA3B2A">
              <w:t>,</w:t>
            </w:r>
            <w:r>
              <w:t>15</w:t>
            </w:r>
          </w:p>
        </w:tc>
      </w:tr>
      <w:tr w:rsidR="007E7559" w:rsidRPr="002C5BFE" w14:paraId="617E4334" w14:textId="77777777" w:rsidTr="007E7559">
        <w:trPr>
          <w:trHeight w:val="122"/>
        </w:trPr>
        <w:tc>
          <w:tcPr>
            <w:tcW w:w="426" w:type="dxa"/>
            <w:tcBorders>
              <w:top w:val="single" w:sz="4" w:space="0" w:color="auto"/>
              <w:left w:val="single" w:sz="4" w:space="0" w:color="auto"/>
              <w:bottom w:val="single" w:sz="4" w:space="0" w:color="auto"/>
              <w:right w:val="single" w:sz="4" w:space="0" w:color="auto"/>
            </w:tcBorders>
            <w:vAlign w:val="center"/>
          </w:tcPr>
          <w:p w14:paraId="617E432C"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7E432D" w14:textId="77777777" w:rsidR="007E7559" w:rsidRPr="002C5BFE" w:rsidRDefault="007E7559" w:rsidP="002C5FD7">
            <w:pPr>
              <w:rPr>
                <w:szCs w:val="24"/>
              </w:rPr>
            </w:pPr>
            <w:r w:rsidRPr="002C5BFE">
              <w:rPr>
                <w:color w:val="000000"/>
                <w:szCs w:val="24"/>
              </w:rPr>
              <w:t xml:space="preserve">Panevėžio </w:t>
            </w:r>
            <w:r>
              <w:rPr>
                <w:color w:val="000000"/>
                <w:szCs w:val="24"/>
              </w:rPr>
              <w:t>„</w:t>
            </w:r>
            <w:r w:rsidRPr="002C5BFE">
              <w:rPr>
                <w:color w:val="000000"/>
                <w:szCs w:val="24"/>
              </w:rPr>
              <w:t>Šaltinio</w:t>
            </w:r>
            <w:r>
              <w:rPr>
                <w:color w:val="000000"/>
                <w:szCs w:val="24"/>
              </w:rPr>
              <w:t>“</w:t>
            </w:r>
            <w:r w:rsidRPr="002C5BFE">
              <w:rPr>
                <w:color w:val="000000"/>
                <w:szCs w:val="24"/>
              </w:rPr>
              <w:t xml:space="preserve"> progimnazija</w:t>
            </w:r>
          </w:p>
        </w:tc>
        <w:tc>
          <w:tcPr>
            <w:tcW w:w="1134" w:type="dxa"/>
            <w:tcBorders>
              <w:top w:val="single" w:sz="4" w:space="0" w:color="auto"/>
              <w:left w:val="single" w:sz="4" w:space="0" w:color="auto"/>
              <w:bottom w:val="single" w:sz="4" w:space="0" w:color="auto"/>
              <w:right w:val="single" w:sz="4" w:space="0" w:color="auto"/>
            </w:tcBorders>
          </w:tcPr>
          <w:p w14:paraId="617E432E" w14:textId="77777777" w:rsidR="007E7559" w:rsidRDefault="00DA494F" w:rsidP="002C5FD7">
            <w:pPr>
              <w:tabs>
                <w:tab w:val="center" w:pos="4320"/>
                <w:tab w:val="right" w:pos="8640"/>
              </w:tabs>
              <w:jc w:val="center"/>
            </w:pPr>
            <w:r>
              <w:t>70,03</w:t>
            </w:r>
          </w:p>
        </w:tc>
        <w:tc>
          <w:tcPr>
            <w:tcW w:w="1134" w:type="dxa"/>
            <w:tcBorders>
              <w:top w:val="single" w:sz="4" w:space="0" w:color="auto"/>
              <w:left w:val="single" w:sz="4" w:space="0" w:color="auto"/>
              <w:bottom w:val="single" w:sz="4" w:space="0" w:color="auto"/>
              <w:right w:val="single" w:sz="4" w:space="0" w:color="auto"/>
            </w:tcBorders>
          </w:tcPr>
          <w:p w14:paraId="617E432F" w14:textId="77777777" w:rsidR="007E7559" w:rsidRDefault="007E7559" w:rsidP="002C5FD7">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tcPr>
          <w:p w14:paraId="617E4330"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31" w14:textId="77777777" w:rsidR="007E7559" w:rsidRDefault="006367B9" w:rsidP="002C5FD7">
            <w:pPr>
              <w:tabs>
                <w:tab w:val="center" w:pos="4320"/>
                <w:tab w:val="right" w:pos="8640"/>
              </w:tabs>
              <w:jc w:val="center"/>
            </w:pPr>
            <w:r>
              <w:t>0,50</w:t>
            </w:r>
          </w:p>
        </w:tc>
        <w:tc>
          <w:tcPr>
            <w:tcW w:w="1134" w:type="dxa"/>
            <w:tcBorders>
              <w:top w:val="single" w:sz="4" w:space="0" w:color="auto"/>
              <w:left w:val="single" w:sz="4" w:space="0" w:color="auto"/>
              <w:bottom w:val="single" w:sz="4" w:space="0" w:color="auto"/>
              <w:right w:val="single" w:sz="4" w:space="0" w:color="auto"/>
            </w:tcBorders>
          </w:tcPr>
          <w:p w14:paraId="617E4332" w14:textId="77777777" w:rsidR="007E7559" w:rsidRDefault="007E7559" w:rsidP="002C5FD7">
            <w:pPr>
              <w:tabs>
                <w:tab w:val="center" w:pos="4320"/>
                <w:tab w:val="right" w:pos="8640"/>
              </w:tabs>
              <w:jc w:val="center"/>
            </w:pPr>
            <w:r>
              <w:t>2,5</w:t>
            </w:r>
          </w:p>
        </w:tc>
        <w:tc>
          <w:tcPr>
            <w:tcW w:w="1275" w:type="dxa"/>
            <w:tcBorders>
              <w:top w:val="single" w:sz="4" w:space="0" w:color="auto"/>
              <w:left w:val="single" w:sz="4" w:space="0" w:color="auto"/>
              <w:bottom w:val="single" w:sz="4" w:space="0" w:color="auto"/>
              <w:right w:val="single" w:sz="4" w:space="0" w:color="auto"/>
            </w:tcBorders>
          </w:tcPr>
          <w:p w14:paraId="617E4333" w14:textId="77777777" w:rsidR="007E7559" w:rsidRPr="002C5BFE" w:rsidRDefault="007E7559" w:rsidP="009426F7">
            <w:pPr>
              <w:tabs>
                <w:tab w:val="center" w:pos="4320"/>
                <w:tab w:val="right" w:pos="8640"/>
              </w:tabs>
              <w:jc w:val="center"/>
              <w:rPr>
                <w:szCs w:val="24"/>
              </w:rPr>
            </w:pPr>
            <w:r>
              <w:t>72</w:t>
            </w:r>
            <w:r w:rsidRPr="00AA3B2A">
              <w:t>,</w:t>
            </w:r>
            <w:r w:rsidR="006367B9">
              <w:t>7</w:t>
            </w:r>
            <w:r w:rsidRPr="00AA3B2A">
              <w:t>8</w:t>
            </w:r>
          </w:p>
        </w:tc>
      </w:tr>
      <w:tr w:rsidR="007E7559" w:rsidRPr="002C5BFE" w14:paraId="617E433D" w14:textId="77777777" w:rsidTr="007E7559">
        <w:trPr>
          <w:trHeight w:val="117"/>
        </w:trPr>
        <w:tc>
          <w:tcPr>
            <w:tcW w:w="426" w:type="dxa"/>
            <w:tcBorders>
              <w:top w:val="single" w:sz="4" w:space="0" w:color="auto"/>
              <w:left w:val="single" w:sz="4" w:space="0" w:color="auto"/>
              <w:bottom w:val="single" w:sz="4" w:space="0" w:color="auto"/>
              <w:right w:val="single" w:sz="4" w:space="0" w:color="auto"/>
            </w:tcBorders>
            <w:vAlign w:val="center"/>
          </w:tcPr>
          <w:p w14:paraId="617E4335"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7E4336" w14:textId="77777777" w:rsidR="007E7559" w:rsidRPr="002C5BFE" w:rsidRDefault="007E7559" w:rsidP="002C5FD7">
            <w:pPr>
              <w:rPr>
                <w:szCs w:val="24"/>
              </w:rPr>
            </w:pPr>
            <w:r w:rsidRPr="002C5BFE">
              <w:rPr>
                <w:color w:val="000000"/>
                <w:szCs w:val="24"/>
              </w:rPr>
              <w:t xml:space="preserve">Panevėžio </w:t>
            </w:r>
            <w:r>
              <w:rPr>
                <w:color w:val="000000"/>
                <w:szCs w:val="24"/>
              </w:rPr>
              <w:t>„</w:t>
            </w:r>
            <w:r w:rsidRPr="002C5BFE">
              <w:rPr>
                <w:color w:val="000000"/>
                <w:szCs w:val="24"/>
              </w:rPr>
              <w:t>Šviesos</w:t>
            </w:r>
            <w:r>
              <w:rPr>
                <w:color w:val="000000"/>
                <w:szCs w:val="24"/>
              </w:rPr>
              <w:t>“</w:t>
            </w:r>
            <w:r w:rsidRPr="002C5BFE">
              <w:rPr>
                <w:color w:val="000000"/>
                <w:szCs w:val="24"/>
              </w:rPr>
              <w:t xml:space="preserve"> ugdymo centras</w:t>
            </w:r>
          </w:p>
        </w:tc>
        <w:tc>
          <w:tcPr>
            <w:tcW w:w="1134" w:type="dxa"/>
            <w:tcBorders>
              <w:top w:val="single" w:sz="4" w:space="0" w:color="auto"/>
              <w:left w:val="single" w:sz="4" w:space="0" w:color="auto"/>
              <w:bottom w:val="single" w:sz="4" w:space="0" w:color="auto"/>
              <w:right w:val="single" w:sz="4" w:space="0" w:color="auto"/>
            </w:tcBorders>
          </w:tcPr>
          <w:p w14:paraId="617E4337" w14:textId="77777777" w:rsidR="007E7559" w:rsidRDefault="00DA494F" w:rsidP="002C5FD7">
            <w:pPr>
              <w:tabs>
                <w:tab w:val="center" w:pos="4320"/>
                <w:tab w:val="right" w:pos="8640"/>
              </w:tabs>
              <w:jc w:val="center"/>
            </w:pPr>
            <w:r>
              <w:t>98,91</w:t>
            </w:r>
          </w:p>
        </w:tc>
        <w:tc>
          <w:tcPr>
            <w:tcW w:w="1134" w:type="dxa"/>
            <w:tcBorders>
              <w:top w:val="single" w:sz="4" w:space="0" w:color="auto"/>
              <w:left w:val="single" w:sz="4" w:space="0" w:color="auto"/>
              <w:bottom w:val="single" w:sz="4" w:space="0" w:color="auto"/>
              <w:right w:val="single" w:sz="4" w:space="0" w:color="auto"/>
            </w:tcBorders>
          </w:tcPr>
          <w:p w14:paraId="617E4338"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39"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3A"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3B" w14:textId="77777777" w:rsidR="007E7559" w:rsidRDefault="007E7559" w:rsidP="002C5FD7">
            <w:pPr>
              <w:tabs>
                <w:tab w:val="center" w:pos="4320"/>
                <w:tab w:val="right" w:pos="8640"/>
              </w:tabs>
              <w:jc w:val="center"/>
            </w:pPr>
          </w:p>
        </w:tc>
        <w:tc>
          <w:tcPr>
            <w:tcW w:w="1275" w:type="dxa"/>
            <w:tcBorders>
              <w:top w:val="single" w:sz="4" w:space="0" w:color="auto"/>
              <w:left w:val="single" w:sz="4" w:space="0" w:color="auto"/>
              <w:bottom w:val="single" w:sz="4" w:space="0" w:color="auto"/>
              <w:right w:val="single" w:sz="4" w:space="0" w:color="auto"/>
            </w:tcBorders>
          </w:tcPr>
          <w:p w14:paraId="617E433C" w14:textId="77777777" w:rsidR="007E7559" w:rsidRPr="002C5BFE" w:rsidRDefault="007E7559" w:rsidP="002C5FD7">
            <w:pPr>
              <w:tabs>
                <w:tab w:val="center" w:pos="4320"/>
                <w:tab w:val="right" w:pos="8640"/>
              </w:tabs>
              <w:jc w:val="center"/>
              <w:rPr>
                <w:szCs w:val="24"/>
              </w:rPr>
            </w:pPr>
            <w:r>
              <w:t>98</w:t>
            </w:r>
            <w:r w:rsidRPr="00AA3B2A">
              <w:t>,</w:t>
            </w:r>
            <w:r>
              <w:t>9</w:t>
            </w:r>
            <w:r w:rsidRPr="00AA3B2A">
              <w:t>1</w:t>
            </w:r>
          </w:p>
        </w:tc>
      </w:tr>
      <w:tr w:rsidR="007E7559" w:rsidRPr="002C5BFE" w14:paraId="617E4346" w14:textId="77777777" w:rsidTr="007E7559">
        <w:trPr>
          <w:trHeight w:val="122"/>
        </w:trPr>
        <w:tc>
          <w:tcPr>
            <w:tcW w:w="426" w:type="dxa"/>
            <w:tcBorders>
              <w:top w:val="single" w:sz="4" w:space="0" w:color="auto"/>
              <w:left w:val="single" w:sz="4" w:space="0" w:color="auto"/>
              <w:bottom w:val="single" w:sz="4" w:space="0" w:color="auto"/>
              <w:right w:val="single" w:sz="4" w:space="0" w:color="auto"/>
            </w:tcBorders>
            <w:vAlign w:val="center"/>
          </w:tcPr>
          <w:p w14:paraId="617E433E"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7E433F" w14:textId="77777777" w:rsidR="007E7559" w:rsidRPr="002C5BFE" w:rsidRDefault="007E7559" w:rsidP="002C5FD7">
            <w:pPr>
              <w:rPr>
                <w:szCs w:val="24"/>
              </w:rPr>
            </w:pPr>
            <w:r w:rsidRPr="002C5BFE">
              <w:rPr>
                <w:color w:val="000000"/>
                <w:szCs w:val="24"/>
              </w:rPr>
              <w:t xml:space="preserve">Panevėžio </w:t>
            </w:r>
            <w:r>
              <w:rPr>
                <w:color w:val="000000"/>
                <w:szCs w:val="24"/>
              </w:rPr>
              <w:t>„</w:t>
            </w:r>
            <w:r w:rsidRPr="002C5BFE">
              <w:rPr>
                <w:color w:val="000000"/>
                <w:szCs w:val="24"/>
              </w:rPr>
              <w:t>Vilties</w:t>
            </w:r>
            <w:r>
              <w:rPr>
                <w:color w:val="000000"/>
                <w:szCs w:val="24"/>
              </w:rPr>
              <w:t>“</w:t>
            </w:r>
            <w:r w:rsidRPr="002C5BFE">
              <w:rPr>
                <w:color w:val="000000"/>
                <w:szCs w:val="24"/>
              </w:rPr>
              <w:t xml:space="preserve"> progimnazija</w:t>
            </w:r>
          </w:p>
        </w:tc>
        <w:tc>
          <w:tcPr>
            <w:tcW w:w="1134" w:type="dxa"/>
            <w:tcBorders>
              <w:top w:val="single" w:sz="4" w:space="0" w:color="auto"/>
              <w:left w:val="single" w:sz="4" w:space="0" w:color="auto"/>
              <w:bottom w:val="single" w:sz="4" w:space="0" w:color="auto"/>
              <w:right w:val="single" w:sz="4" w:space="0" w:color="auto"/>
            </w:tcBorders>
          </w:tcPr>
          <w:p w14:paraId="617E4340" w14:textId="77777777" w:rsidR="007E7559" w:rsidRDefault="00DA494F" w:rsidP="002C5FD7">
            <w:pPr>
              <w:tabs>
                <w:tab w:val="center" w:pos="4320"/>
                <w:tab w:val="right" w:pos="8640"/>
              </w:tabs>
              <w:jc w:val="center"/>
            </w:pPr>
            <w:r>
              <w:t>91,72</w:t>
            </w:r>
          </w:p>
        </w:tc>
        <w:tc>
          <w:tcPr>
            <w:tcW w:w="1134" w:type="dxa"/>
            <w:tcBorders>
              <w:top w:val="single" w:sz="4" w:space="0" w:color="auto"/>
              <w:left w:val="single" w:sz="4" w:space="0" w:color="auto"/>
              <w:bottom w:val="single" w:sz="4" w:space="0" w:color="auto"/>
              <w:right w:val="single" w:sz="4" w:space="0" w:color="auto"/>
            </w:tcBorders>
          </w:tcPr>
          <w:p w14:paraId="617E4341" w14:textId="77777777" w:rsidR="007E7559" w:rsidRDefault="007E7559" w:rsidP="002C5FD7">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tcPr>
          <w:p w14:paraId="617E4342"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43" w14:textId="77777777" w:rsidR="007E7559" w:rsidRDefault="007E7559" w:rsidP="002C5FD7">
            <w:pPr>
              <w:tabs>
                <w:tab w:val="center" w:pos="4320"/>
                <w:tab w:val="right" w:pos="8640"/>
              </w:tabs>
              <w:jc w:val="center"/>
            </w:pPr>
            <w:r>
              <w:t>0,75</w:t>
            </w:r>
          </w:p>
        </w:tc>
        <w:tc>
          <w:tcPr>
            <w:tcW w:w="1134" w:type="dxa"/>
            <w:tcBorders>
              <w:top w:val="single" w:sz="4" w:space="0" w:color="auto"/>
              <w:left w:val="single" w:sz="4" w:space="0" w:color="auto"/>
              <w:bottom w:val="single" w:sz="4" w:space="0" w:color="auto"/>
              <w:right w:val="single" w:sz="4" w:space="0" w:color="auto"/>
            </w:tcBorders>
          </w:tcPr>
          <w:p w14:paraId="617E4344" w14:textId="77777777" w:rsidR="007E7559" w:rsidRDefault="007E7559" w:rsidP="002C5FD7">
            <w:pPr>
              <w:tabs>
                <w:tab w:val="center" w:pos="4320"/>
                <w:tab w:val="right" w:pos="8640"/>
              </w:tabs>
              <w:jc w:val="center"/>
            </w:pPr>
          </w:p>
        </w:tc>
        <w:tc>
          <w:tcPr>
            <w:tcW w:w="1275" w:type="dxa"/>
            <w:tcBorders>
              <w:top w:val="single" w:sz="4" w:space="0" w:color="auto"/>
              <w:left w:val="single" w:sz="4" w:space="0" w:color="auto"/>
              <w:bottom w:val="single" w:sz="4" w:space="0" w:color="auto"/>
              <w:right w:val="single" w:sz="4" w:space="0" w:color="auto"/>
            </w:tcBorders>
          </w:tcPr>
          <w:p w14:paraId="617E4345" w14:textId="77777777" w:rsidR="007E7559" w:rsidRPr="002C5BFE" w:rsidRDefault="007E7559" w:rsidP="002C5FD7">
            <w:pPr>
              <w:tabs>
                <w:tab w:val="center" w:pos="4320"/>
                <w:tab w:val="right" w:pos="8640"/>
              </w:tabs>
              <w:jc w:val="center"/>
              <w:rPr>
                <w:szCs w:val="24"/>
              </w:rPr>
            </w:pPr>
            <w:r>
              <w:t>92</w:t>
            </w:r>
            <w:r w:rsidRPr="00AA3B2A">
              <w:t>,22</w:t>
            </w:r>
          </w:p>
        </w:tc>
      </w:tr>
      <w:tr w:rsidR="007E7559" w:rsidRPr="002C5BFE" w14:paraId="617E434F" w14:textId="77777777" w:rsidTr="007E7559">
        <w:trPr>
          <w:trHeight w:val="122"/>
        </w:trPr>
        <w:tc>
          <w:tcPr>
            <w:tcW w:w="426" w:type="dxa"/>
            <w:tcBorders>
              <w:top w:val="single" w:sz="4" w:space="0" w:color="auto"/>
              <w:left w:val="single" w:sz="4" w:space="0" w:color="auto"/>
              <w:bottom w:val="single" w:sz="4" w:space="0" w:color="auto"/>
              <w:right w:val="single" w:sz="4" w:space="0" w:color="auto"/>
            </w:tcBorders>
            <w:vAlign w:val="center"/>
          </w:tcPr>
          <w:p w14:paraId="617E4347"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7E4348" w14:textId="77777777" w:rsidR="007E7559" w:rsidRPr="002C5BFE" w:rsidRDefault="007E7559" w:rsidP="002C5FD7">
            <w:pPr>
              <w:rPr>
                <w:szCs w:val="24"/>
              </w:rPr>
            </w:pPr>
            <w:r w:rsidRPr="002C5BFE">
              <w:rPr>
                <w:color w:val="000000"/>
                <w:szCs w:val="24"/>
              </w:rPr>
              <w:t xml:space="preserve">Panevėžio </w:t>
            </w:r>
            <w:r>
              <w:rPr>
                <w:color w:val="000000"/>
                <w:szCs w:val="24"/>
              </w:rPr>
              <w:t>„</w:t>
            </w:r>
            <w:r w:rsidRPr="002C5BFE">
              <w:rPr>
                <w:color w:val="000000"/>
                <w:szCs w:val="24"/>
              </w:rPr>
              <w:t>Vyturio</w:t>
            </w:r>
            <w:r>
              <w:rPr>
                <w:color w:val="000000"/>
                <w:szCs w:val="24"/>
              </w:rPr>
              <w:t>“</w:t>
            </w:r>
            <w:r w:rsidRPr="002C5BFE">
              <w:rPr>
                <w:color w:val="000000"/>
                <w:szCs w:val="24"/>
              </w:rPr>
              <w:t xml:space="preserve"> progimnazija</w:t>
            </w:r>
          </w:p>
        </w:tc>
        <w:tc>
          <w:tcPr>
            <w:tcW w:w="1134" w:type="dxa"/>
            <w:tcBorders>
              <w:top w:val="single" w:sz="4" w:space="0" w:color="auto"/>
              <w:left w:val="single" w:sz="4" w:space="0" w:color="auto"/>
              <w:bottom w:val="single" w:sz="4" w:space="0" w:color="auto"/>
              <w:right w:val="single" w:sz="4" w:space="0" w:color="auto"/>
            </w:tcBorders>
          </w:tcPr>
          <w:p w14:paraId="617E4349" w14:textId="77777777" w:rsidR="007E7559" w:rsidRDefault="00DA494F" w:rsidP="002C5FD7">
            <w:pPr>
              <w:tabs>
                <w:tab w:val="center" w:pos="4320"/>
                <w:tab w:val="right" w:pos="8640"/>
              </w:tabs>
              <w:jc w:val="center"/>
            </w:pPr>
            <w:r>
              <w:t>95,17</w:t>
            </w:r>
          </w:p>
        </w:tc>
        <w:tc>
          <w:tcPr>
            <w:tcW w:w="1134" w:type="dxa"/>
            <w:tcBorders>
              <w:top w:val="single" w:sz="4" w:space="0" w:color="auto"/>
              <w:left w:val="single" w:sz="4" w:space="0" w:color="auto"/>
              <w:bottom w:val="single" w:sz="4" w:space="0" w:color="auto"/>
              <w:right w:val="single" w:sz="4" w:space="0" w:color="auto"/>
            </w:tcBorders>
          </w:tcPr>
          <w:p w14:paraId="617E434A" w14:textId="77777777" w:rsidR="007E7559" w:rsidRPr="00AA3B2A" w:rsidRDefault="007E7559" w:rsidP="002C5FD7">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tcPr>
          <w:p w14:paraId="617E434B" w14:textId="77777777" w:rsidR="007E7559" w:rsidRPr="00AA3B2A"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4C" w14:textId="77777777" w:rsidR="007E7559" w:rsidRPr="00AA3B2A" w:rsidRDefault="007E7559" w:rsidP="002C5FD7">
            <w:pPr>
              <w:tabs>
                <w:tab w:val="center" w:pos="4320"/>
                <w:tab w:val="right" w:pos="8640"/>
              </w:tabs>
              <w:jc w:val="center"/>
            </w:pPr>
            <w:r>
              <w:t>0,75</w:t>
            </w:r>
          </w:p>
        </w:tc>
        <w:tc>
          <w:tcPr>
            <w:tcW w:w="1134" w:type="dxa"/>
            <w:tcBorders>
              <w:top w:val="single" w:sz="4" w:space="0" w:color="auto"/>
              <w:left w:val="single" w:sz="4" w:space="0" w:color="auto"/>
              <w:bottom w:val="single" w:sz="4" w:space="0" w:color="auto"/>
              <w:right w:val="single" w:sz="4" w:space="0" w:color="auto"/>
            </w:tcBorders>
          </w:tcPr>
          <w:p w14:paraId="617E434D" w14:textId="77777777" w:rsidR="007E7559" w:rsidRPr="00AA3B2A" w:rsidRDefault="007E7559" w:rsidP="002C5FD7">
            <w:pPr>
              <w:tabs>
                <w:tab w:val="center" w:pos="4320"/>
                <w:tab w:val="right" w:pos="8640"/>
              </w:tabs>
              <w:jc w:val="center"/>
            </w:pPr>
            <w:r>
              <w:t>2,75</w:t>
            </w:r>
          </w:p>
        </w:tc>
        <w:tc>
          <w:tcPr>
            <w:tcW w:w="1275" w:type="dxa"/>
            <w:tcBorders>
              <w:top w:val="single" w:sz="4" w:space="0" w:color="auto"/>
              <w:left w:val="single" w:sz="4" w:space="0" w:color="auto"/>
              <w:bottom w:val="single" w:sz="4" w:space="0" w:color="auto"/>
              <w:right w:val="single" w:sz="4" w:space="0" w:color="auto"/>
            </w:tcBorders>
          </w:tcPr>
          <w:p w14:paraId="617E434E" w14:textId="77777777" w:rsidR="007E7559" w:rsidRPr="002C5BFE" w:rsidRDefault="007E7559" w:rsidP="002C5FD7">
            <w:pPr>
              <w:tabs>
                <w:tab w:val="center" w:pos="4320"/>
                <w:tab w:val="right" w:pos="8640"/>
              </w:tabs>
              <w:jc w:val="center"/>
              <w:rPr>
                <w:szCs w:val="24"/>
              </w:rPr>
            </w:pPr>
            <w:r w:rsidRPr="00AA3B2A">
              <w:t>9</w:t>
            </w:r>
            <w:r>
              <w:t>8</w:t>
            </w:r>
            <w:r w:rsidRPr="00AA3B2A">
              <w:t>,42</w:t>
            </w:r>
          </w:p>
        </w:tc>
      </w:tr>
      <w:tr w:rsidR="007E7559" w:rsidRPr="002C5BFE" w14:paraId="617E4358" w14:textId="77777777" w:rsidTr="007E7559">
        <w:trPr>
          <w:trHeight w:val="117"/>
        </w:trPr>
        <w:tc>
          <w:tcPr>
            <w:tcW w:w="426" w:type="dxa"/>
            <w:tcBorders>
              <w:top w:val="single" w:sz="4" w:space="0" w:color="auto"/>
              <w:left w:val="single" w:sz="4" w:space="0" w:color="auto"/>
              <w:bottom w:val="single" w:sz="4" w:space="0" w:color="auto"/>
              <w:right w:val="single" w:sz="4" w:space="0" w:color="auto"/>
            </w:tcBorders>
            <w:vAlign w:val="center"/>
          </w:tcPr>
          <w:p w14:paraId="617E4350"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7E4351" w14:textId="77777777" w:rsidR="007E7559" w:rsidRPr="002C5BFE" w:rsidRDefault="007E7559" w:rsidP="002C5FD7">
            <w:pPr>
              <w:rPr>
                <w:szCs w:val="24"/>
              </w:rPr>
            </w:pPr>
            <w:r w:rsidRPr="002C5BFE">
              <w:rPr>
                <w:color w:val="000000"/>
                <w:szCs w:val="24"/>
              </w:rPr>
              <w:t xml:space="preserve">Panevėžio </w:t>
            </w:r>
            <w:r>
              <w:rPr>
                <w:color w:val="000000"/>
                <w:szCs w:val="24"/>
              </w:rPr>
              <w:t>„</w:t>
            </w:r>
            <w:r w:rsidRPr="002C5BFE">
              <w:rPr>
                <w:color w:val="000000"/>
                <w:szCs w:val="24"/>
              </w:rPr>
              <w:t>Žemynos</w:t>
            </w:r>
            <w:r>
              <w:rPr>
                <w:color w:val="000000"/>
                <w:szCs w:val="24"/>
              </w:rPr>
              <w:t>“</w:t>
            </w:r>
            <w:r w:rsidRPr="002C5BFE">
              <w:rPr>
                <w:color w:val="000000"/>
                <w:szCs w:val="24"/>
              </w:rPr>
              <w:t xml:space="preserve"> progimnazija</w:t>
            </w:r>
          </w:p>
        </w:tc>
        <w:tc>
          <w:tcPr>
            <w:tcW w:w="1134" w:type="dxa"/>
            <w:tcBorders>
              <w:top w:val="single" w:sz="4" w:space="0" w:color="auto"/>
              <w:left w:val="single" w:sz="4" w:space="0" w:color="auto"/>
              <w:bottom w:val="single" w:sz="4" w:space="0" w:color="auto"/>
              <w:right w:val="single" w:sz="4" w:space="0" w:color="auto"/>
            </w:tcBorders>
          </w:tcPr>
          <w:p w14:paraId="617E4352" w14:textId="77777777" w:rsidR="007E7559" w:rsidRDefault="00DA494F" w:rsidP="002C5FD7">
            <w:pPr>
              <w:tabs>
                <w:tab w:val="center" w:pos="4320"/>
                <w:tab w:val="right" w:pos="8640"/>
              </w:tabs>
              <w:jc w:val="center"/>
            </w:pPr>
            <w:r>
              <w:t>103,59</w:t>
            </w:r>
          </w:p>
        </w:tc>
        <w:tc>
          <w:tcPr>
            <w:tcW w:w="1134" w:type="dxa"/>
            <w:tcBorders>
              <w:top w:val="single" w:sz="4" w:space="0" w:color="auto"/>
              <w:left w:val="single" w:sz="4" w:space="0" w:color="auto"/>
              <w:bottom w:val="single" w:sz="4" w:space="0" w:color="auto"/>
              <w:right w:val="single" w:sz="4" w:space="0" w:color="auto"/>
            </w:tcBorders>
          </w:tcPr>
          <w:p w14:paraId="617E4353" w14:textId="77777777" w:rsidR="007E7559" w:rsidRDefault="007E7559" w:rsidP="002C5FD7">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tcPr>
          <w:p w14:paraId="617E4354"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55" w14:textId="77777777" w:rsidR="007E7559" w:rsidRDefault="007E7559" w:rsidP="002C5FD7">
            <w:pPr>
              <w:tabs>
                <w:tab w:val="center" w:pos="4320"/>
                <w:tab w:val="right" w:pos="8640"/>
              </w:tabs>
              <w:jc w:val="center"/>
            </w:pPr>
            <w:r>
              <w:t>0,50</w:t>
            </w:r>
          </w:p>
        </w:tc>
        <w:tc>
          <w:tcPr>
            <w:tcW w:w="1134" w:type="dxa"/>
            <w:tcBorders>
              <w:top w:val="single" w:sz="4" w:space="0" w:color="auto"/>
              <w:left w:val="single" w:sz="4" w:space="0" w:color="auto"/>
              <w:bottom w:val="single" w:sz="4" w:space="0" w:color="auto"/>
              <w:right w:val="single" w:sz="4" w:space="0" w:color="auto"/>
            </w:tcBorders>
          </w:tcPr>
          <w:p w14:paraId="617E4356" w14:textId="77777777" w:rsidR="007E7559" w:rsidRDefault="007E7559" w:rsidP="002C5FD7">
            <w:pPr>
              <w:tabs>
                <w:tab w:val="center" w:pos="4320"/>
                <w:tab w:val="right" w:pos="8640"/>
              </w:tabs>
              <w:jc w:val="center"/>
            </w:pPr>
            <w:r>
              <w:t>2</w:t>
            </w:r>
          </w:p>
        </w:tc>
        <w:tc>
          <w:tcPr>
            <w:tcW w:w="1275" w:type="dxa"/>
            <w:tcBorders>
              <w:top w:val="single" w:sz="4" w:space="0" w:color="auto"/>
              <w:left w:val="single" w:sz="4" w:space="0" w:color="auto"/>
              <w:bottom w:val="single" w:sz="4" w:space="0" w:color="auto"/>
              <w:right w:val="single" w:sz="4" w:space="0" w:color="auto"/>
            </w:tcBorders>
          </w:tcPr>
          <w:p w14:paraId="617E4357" w14:textId="77777777" w:rsidR="007E7559" w:rsidRPr="002C5BFE" w:rsidRDefault="007E7559" w:rsidP="002C5FD7">
            <w:pPr>
              <w:tabs>
                <w:tab w:val="center" w:pos="4320"/>
                <w:tab w:val="right" w:pos="8640"/>
              </w:tabs>
              <w:jc w:val="center"/>
              <w:rPr>
                <w:szCs w:val="24"/>
              </w:rPr>
            </w:pPr>
            <w:r>
              <w:t>105</w:t>
            </w:r>
            <w:r w:rsidRPr="00AA3B2A">
              <w:t>,</w:t>
            </w:r>
            <w:r>
              <w:t>8</w:t>
            </w:r>
            <w:r w:rsidRPr="00AA3B2A">
              <w:t>4</w:t>
            </w:r>
          </w:p>
        </w:tc>
      </w:tr>
      <w:tr w:rsidR="007E7559" w:rsidRPr="002C5BFE" w14:paraId="617E4361" w14:textId="77777777" w:rsidTr="007E7559">
        <w:trPr>
          <w:trHeight w:val="122"/>
        </w:trPr>
        <w:tc>
          <w:tcPr>
            <w:tcW w:w="426" w:type="dxa"/>
            <w:tcBorders>
              <w:top w:val="single" w:sz="4" w:space="0" w:color="auto"/>
              <w:left w:val="single" w:sz="4" w:space="0" w:color="auto"/>
              <w:bottom w:val="single" w:sz="4" w:space="0" w:color="auto"/>
              <w:right w:val="single" w:sz="4" w:space="0" w:color="auto"/>
            </w:tcBorders>
            <w:vAlign w:val="center"/>
          </w:tcPr>
          <w:p w14:paraId="617E4359"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7E435A" w14:textId="77777777" w:rsidR="007E7559" w:rsidRPr="002C5BFE" w:rsidRDefault="007E7559" w:rsidP="002C5FD7">
            <w:pPr>
              <w:rPr>
                <w:szCs w:val="24"/>
              </w:rPr>
            </w:pPr>
            <w:r w:rsidRPr="002C5BFE">
              <w:rPr>
                <w:color w:val="000000"/>
                <w:szCs w:val="24"/>
              </w:rPr>
              <w:t>Panevėžio Alfonso Lipniūno progimnazija</w:t>
            </w:r>
          </w:p>
        </w:tc>
        <w:tc>
          <w:tcPr>
            <w:tcW w:w="1134" w:type="dxa"/>
            <w:tcBorders>
              <w:top w:val="single" w:sz="4" w:space="0" w:color="auto"/>
              <w:left w:val="single" w:sz="4" w:space="0" w:color="auto"/>
              <w:bottom w:val="single" w:sz="4" w:space="0" w:color="auto"/>
              <w:right w:val="single" w:sz="4" w:space="0" w:color="auto"/>
            </w:tcBorders>
          </w:tcPr>
          <w:p w14:paraId="617E435B" w14:textId="77777777" w:rsidR="007E7559" w:rsidRDefault="00CC0893" w:rsidP="002C5FD7">
            <w:pPr>
              <w:tabs>
                <w:tab w:val="center" w:pos="4320"/>
                <w:tab w:val="right" w:pos="8640"/>
              </w:tabs>
              <w:jc w:val="center"/>
            </w:pPr>
            <w:r>
              <w:t>56,96</w:t>
            </w:r>
          </w:p>
        </w:tc>
        <w:tc>
          <w:tcPr>
            <w:tcW w:w="1134" w:type="dxa"/>
            <w:tcBorders>
              <w:top w:val="single" w:sz="4" w:space="0" w:color="auto"/>
              <w:left w:val="single" w:sz="4" w:space="0" w:color="auto"/>
              <w:bottom w:val="single" w:sz="4" w:space="0" w:color="auto"/>
              <w:right w:val="single" w:sz="4" w:space="0" w:color="auto"/>
            </w:tcBorders>
          </w:tcPr>
          <w:p w14:paraId="617E435C" w14:textId="77777777" w:rsidR="007E7559" w:rsidRPr="00AA3B2A" w:rsidRDefault="007E7559" w:rsidP="002C5FD7">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tcPr>
          <w:p w14:paraId="617E435D" w14:textId="77777777" w:rsidR="007E7559" w:rsidRPr="00AA3B2A"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5E" w14:textId="77777777" w:rsidR="007E7559" w:rsidRPr="00AA3B2A"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5F" w14:textId="77777777" w:rsidR="007E7559" w:rsidRPr="00AA3B2A" w:rsidRDefault="0023172D" w:rsidP="002C5FD7">
            <w:pPr>
              <w:tabs>
                <w:tab w:val="center" w:pos="4320"/>
                <w:tab w:val="right" w:pos="8640"/>
              </w:tabs>
              <w:jc w:val="center"/>
            </w:pPr>
            <w:r>
              <w:t>2,25</w:t>
            </w:r>
          </w:p>
        </w:tc>
        <w:tc>
          <w:tcPr>
            <w:tcW w:w="1275" w:type="dxa"/>
            <w:tcBorders>
              <w:top w:val="single" w:sz="4" w:space="0" w:color="auto"/>
              <w:left w:val="single" w:sz="4" w:space="0" w:color="auto"/>
              <w:bottom w:val="single" w:sz="4" w:space="0" w:color="auto"/>
              <w:right w:val="single" w:sz="4" w:space="0" w:color="auto"/>
            </w:tcBorders>
          </w:tcPr>
          <w:p w14:paraId="617E4360" w14:textId="77777777" w:rsidR="007E7559" w:rsidRPr="002C5BFE" w:rsidRDefault="007E7559" w:rsidP="0023172D">
            <w:pPr>
              <w:tabs>
                <w:tab w:val="center" w:pos="4320"/>
                <w:tab w:val="right" w:pos="8640"/>
              </w:tabs>
              <w:jc w:val="center"/>
              <w:rPr>
                <w:szCs w:val="24"/>
              </w:rPr>
            </w:pPr>
            <w:r w:rsidRPr="00AA3B2A">
              <w:t>5</w:t>
            </w:r>
            <w:r>
              <w:t>8</w:t>
            </w:r>
            <w:r w:rsidRPr="00AA3B2A">
              <w:t>,</w:t>
            </w:r>
            <w:r w:rsidR="0023172D">
              <w:t>96</w:t>
            </w:r>
          </w:p>
        </w:tc>
      </w:tr>
      <w:tr w:rsidR="007E7559" w:rsidRPr="002C5BFE" w14:paraId="617E436A" w14:textId="77777777" w:rsidTr="007E7559">
        <w:trPr>
          <w:trHeight w:val="112"/>
        </w:trPr>
        <w:tc>
          <w:tcPr>
            <w:tcW w:w="426" w:type="dxa"/>
            <w:tcBorders>
              <w:top w:val="single" w:sz="4" w:space="0" w:color="auto"/>
              <w:left w:val="single" w:sz="4" w:space="0" w:color="auto"/>
              <w:bottom w:val="single" w:sz="4" w:space="0" w:color="auto"/>
              <w:right w:val="single" w:sz="4" w:space="0" w:color="auto"/>
            </w:tcBorders>
            <w:vAlign w:val="center"/>
          </w:tcPr>
          <w:p w14:paraId="617E4362"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7E4363" w14:textId="77777777" w:rsidR="007E7559" w:rsidRPr="002C5BFE" w:rsidRDefault="007E7559" w:rsidP="002C5FD7">
            <w:pPr>
              <w:rPr>
                <w:strike/>
                <w:szCs w:val="24"/>
              </w:rPr>
            </w:pPr>
            <w:r w:rsidRPr="002C5BFE">
              <w:rPr>
                <w:color w:val="000000"/>
                <w:szCs w:val="24"/>
              </w:rPr>
              <w:t>Panevėžio Beržų progimnazija</w:t>
            </w:r>
          </w:p>
        </w:tc>
        <w:tc>
          <w:tcPr>
            <w:tcW w:w="1134" w:type="dxa"/>
            <w:tcBorders>
              <w:top w:val="single" w:sz="4" w:space="0" w:color="auto"/>
              <w:left w:val="single" w:sz="4" w:space="0" w:color="auto"/>
              <w:bottom w:val="single" w:sz="4" w:space="0" w:color="auto"/>
              <w:right w:val="single" w:sz="4" w:space="0" w:color="auto"/>
            </w:tcBorders>
          </w:tcPr>
          <w:p w14:paraId="617E4364" w14:textId="77777777" w:rsidR="007E7559" w:rsidRDefault="00CC0893" w:rsidP="002C5FD7">
            <w:pPr>
              <w:tabs>
                <w:tab w:val="center" w:pos="4320"/>
                <w:tab w:val="right" w:pos="8640"/>
              </w:tabs>
              <w:jc w:val="center"/>
            </w:pPr>
            <w:r>
              <w:t>62,92</w:t>
            </w:r>
          </w:p>
        </w:tc>
        <w:tc>
          <w:tcPr>
            <w:tcW w:w="1134" w:type="dxa"/>
            <w:tcBorders>
              <w:top w:val="single" w:sz="4" w:space="0" w:color="auto"/>
              <w:left w:val="single" w:sz="4" w:space="0" w:color="auto"/>
              <w:bottom w:val="single" w:sz="4" w:space="0" w:color="auto"/>
              <w:right w:val="single" w:sz="4" w:space="0" w:color="auto"/>
            </w:tcBorders>
          </w:tcPr>
          <w:p w14:paraId="617E4365" w14:textId="77777777" w:rsidR="007E7559" w:rsidRPr="00AA3B2A" w:rsidRDefault="007E7559" w:rsidP="002C5FD7">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tcPr>
          <w:p w14:paraId="617E4366" w14:textId="77777777" w:rsidR="007E7559" w:rsidRPr="00AA3B2A" w:rsidRDefault="007E7559" w:rsidP="002C5FD7">
            <w:pPr>
              <w:tabs>
                <w:tab w:val="center" w:pos="4320"/>
                <w:tab w:val="right" w:pos="8640"/>
              </w:tabs>
              <w:jc w:val="center"/>
            </w:pPr>
            <w:r>
              <w:t>0,40</w:t>
            </w:r>
          </w:p>
        </w:tc>
        <w:tc>
          <w:tcPr>
            <w:tcW w:w="1134" w:type="dxa"/>
            <w:tcBorders>
              <w:top w:val="single" w:sz="4" w:space="0" w:color="auto"/>
              <w:left w:val="single" w:sz="4" w:space="0" w:color="auto"/>
              <w:bottom w:val="single" w:sz="4" w:space="0" w:color="auto"/>
              <w:right w:val="single" w:sz="4" w:space="0" w:color="auto"/>
            </w:tcBorders>
          </w:tcPr>
          <w:p w14:paraId="617E4367" w14:textId="77777777" w:rsidR="007E7559" w:rsidRPr="00AA3B2A"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68" w14:textId="77777777" w:rsidR="007E7559" w:rsidRPr="00AA3B2A" w:rsidRDefault="007E7559" w:rsidP="002C5FD7">
            <w:pPr>
              <w:tabs>
                <w:tab w:val="center" w:pos="4320"/>
                <w:tab w:val="right" w:pos="8640"/>
              </w:tabs>
              <w:jc w:val="center"/>
            </w:pPr>
            <w:r>
              <w:t>1,50</w:t>
            </w:r>
          </w:p>
        </w:tc>
        <w:tc>
          <w:tcPr>
            <w:tcW w:w="1275" w:type="dxa"/>
            <w:tcBorders>
              <w:top w:val="single" w:sz="4" w:space="0" w:color="auto"/>
              <w:left w:val="single" w:sz="4" w:space="0" w:color="auto"/>
              <w:bottom w:val="single" w:sz="4" w:space="0" w:color="auto"/>
              <w:right w:val="single" w:sz="4" w:space="0" w:color="auto"/>
            </w:tcBorders>
          </w:tcPr>
          <w:p w14:paraId="617E4369" w14:textId="77777777" w:rsidR="007E7559" w:rsidRPr="002C5BFE" w:rsidRDefault="007E7559" w:rsidP="009426F7">
            <w:pPr>
              <w:tabs>
                <w:tab w:val="center" w:pos="4320"/>
                <w:tab w:val="right" w:pos="8640"/>
              </w:tabs>
              <w:jc w:val="center"/>
              <w:rPr>
                <w:szCs w:val="24"/>
              </w:rPr>
            </w:pPr>
            <w:r w:rsidRPr="00AA3B2A">
              <w:t>6</w:t>
            </w:r>
            <w:r w:rsidR="009426F7">
              <w:t>3</w:t>
            </w:r>
            <w:r w:rsidRPr="00AA3B2A">
              <w:t>,</w:t>
            </w:r>
            <w:r w:rsidR="009426F7">
              <w:t>7</w:t>
            </w:r>
            <w:r w:rsidRPr="00AA3B2A">
              <w:t>7</w:t>
            </w:r>
          </w:p>
        </w:tc>
      </w:tr>
      <w:tr w:rsidR="007E7559" w:rsidRPr="002C5BFE" w14:paraId="617E4374" w14:textId="77777777" w:rsidTr="007E7559">
        <w:trPr>
          <w:trHeight w:val="122"/>
        </w:trPr>
        <w:tc>
          <w:tcPr>
            <w:tcW w:w="426" w:type="dxa"/>
            <w:tcBorders>
              <w:top w:val="single" w:sz="4" w:space="0" w:color="auto"/>
              <w:left w:val="single" w:sz="4" w:space="0" w:color="auto"/>
              <w:bottom w:val="single" w:sz="4" w:space="0" w:color="auto"/>
              <w:right w:val="single" w:sz="4" w:space="0" w:color="auto"/>
            </w:tcBorders>
            <w:vAlign w:val="center"/>
          </w:tcPr>
          <w:p w14:paraId="617E436B"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7E436C" w14:textId="77777777" w:rsidR="007E7559" w:rsidRPr="002C5BFE" w:rsidRDefault="007E7559" w:rsidP="002C5FD7">
            <w:pPr>
              <w:rPr>
                <w:szCs w:val="24"/>
              </w:rPr>
            </w:pPr>
            <w:r w:rsidRPr="002C5BFE">
              <w:rPr>
                <w:color w:val="000000"/>
                <w:szCs w:val="24"/>
              </w:rPr>
              <w:t xml:space="preserve">Panevėžio </w:t>
            </w:r>
            <w:r>
              <w:rPr>
                <w:color w:val="000000"/>
                <w:szCs w:val="24"/>
              </w:rPr>
              <w:t>k</w:t>
            </w:r>
            <w:r w:rsidRPr="002C5BFE">
              <w:rPr>
                <w:color w:val="000000"/>
                <w:szCs w:val="24"/>
              </w:rPr>
              <w:t>určiųjų ir neprigirdinčiųjų pagrindinė mokykla</w:t>
            </w:r>
          </w:p>
        </w:tc>
        <w:tc>
          <w:tcPr>
            <w:tcW w:w="1134" w:type="dxa"/>
            <w:tcBorders>
              <w:top w:val="single" w:sz="4" w:space="0" w:color="auto"/>
              <w:left w:val="single" w:sz="4" w:space="0" w:color="auto"/>
              <w:bottom w:val="single" w:sz="4" w:space="0" w:color="auto"/>
              <w:right w:val="single" w:sz="4" w:space="0" w:color="auto"/>
            </w:tcBorders>
          </w:tcPr>
          <w:p w14:paraId="617E436D" w14:textId="77777777" w:rsidR="007E7559" w:rsidRDefault="00CC0893" w:rsidP="002C5FD7">
            <w:pPr>
              <w:tabs>
                <w:tab w:val="center" w:pos="4320"/>
                <w:tab w:val="right" w:pos="8640"/>
              </w:tabs>
              <w:jc w:val="center"/>
            </w:pPr>
            <w:r>
              <w:t>48,37</w:t>
            </w:r>
          </w:p>
        </w:tc>
        <w:tc>
          <w:tcPr>
            <w:tcW w:w="1134" w:type="dxa"/>
            <w:tcBorders>
              <w:top w:val="single" w:sz="4" w:space="0" w:color="auto"/>
              <w:left w:val="single" w:sz="4" w:space="0" w:color="auto"/>
              <w:bottom w:val="single" w:sz="4" w:space="0" w:color="auto"/>
              <w:right w:val="single" w:sz="4" w:space="0" w:color="auto"/>
            </w:tcBorders>
          </w:tcPr>
          <w:p w14:paraId="617E436E" w14:textId="77777777" w:rsidR="007E7559" w:rsidRDefault="007E7559" w:rsidP="002C5FD7">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tcPr>
          <w:p w14:paraId="617E436F"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70"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71" w14:textId="77777777" w:rsidR="007E7559" w:rsidRDefault="007E7559" w:rsidP="002C5FD7">
            <w:pPr>
              <w:tabs>
                <w:tab w:val="center" w:pos="4320"/>
                <w:tab w:val="right" w:pos="8640"/>
              </w:tabs>
              <w:jc w:val="center"/>
            </w:pPr>
          </w:p>
        </w:tc>
        <w:tc>
          <w:tcPr>
            <w:tcW w:w="1275" w:type="dxa"/>
            <w:tcBorders>
              <w:top w:val="single" w:sz="4" w:space="0" w:color="auto"/>
              <w:left w:val="single" w:sz="4" w:space="0" w:color="auto"/>
              <w:bottom w:val="single" w:sz="4" w:space="0" w:color="auto"/>
              <w:right w:val="single" w:sz="4" w:space="0" w:color="auto"/>
            </w:tcBorders>
          </w:tcPr>
          <w:p w14:paraId="617E4372" w14:textId="77777777" w:rsidR="007E7559" w:rsidRDefault="007E7559" w:rsidP="002C5FD7">
            <w:pPr>
              <w:tabs>
                <w:tab w:val="center" w:pos="4320"/>
                <w:tab w:val="right" w:pos="8640"/>
              </w:tabs>
              <w:jc w:val="center"/>
            </w:pPr>
          </w:p>
          <w:p w14:paraId="617E4373" w14:textId="77777777" w:rsidR="007E7559" w:rsidRPr="002C5BFE" w:rsidRDefault="007E7559" w:rsidP="002C5FD7">
            <w:pPr>
              <w:tabs>
                <w:tab w:val="center" w:pos="4320"/>
                <w:tab w:val="right" w:pos="8640"/>
              </w:tabs>
              <w:jc w:val="center"/>
              <w:rPr>
                <w:szCs w:val="24"/>
              </w:rPr>
            </w:pPr>
            <w:r w:rsidRPr="00AA3B2A">
              <w:t>4</w:t>
            </w:r>
            <w:r>
              <w:t>8</w:t>
            </w:r>
            <w:r w:rsidRPr="00AA3B2A">
              <w:t>,</w:t>
            </w:r>
            <w:r>
              <w:t>1</w:t>
            </w:r>
            <w:r w:rsidRPr="00AA3B2A">
              <w:t>2</w:t>
            </w:r>
          </w:p>
        </w:tc>
      </w:tr>
      <w:tr w:rsidR="007E7559" w:rsidRPr="002C5BFE" w14:paraId="617E437D" w14:textId="77777777" w:rsidTr="007E7559">
        <w:trPr>
          <w:trHeight w:val="122"/>
        </w:trPr>
        <w:tc>
          <w:tcPr>
            <w:tcW w:w="426" w:type="dxa"/>
            <w:tcBorders>
              <w:top w:val="single" w:sz="4" w:space="0" w:color="auto"/>
              <w:left w:val="single" w:sz="4" w:space="0" w:color="auto"/>
              <w:bottom w:val="single" w:sz="4" w:space="0" w:color="auto"/>
              <w:right w:val="single" w:sz="4" w:space="0" w:color="auto"/>
            </w:tcBorders>
            <w:vAlign w:val="center"/>
          </w:tcPr>
          <w:p w14:paraId="617E4375"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7E4376" w14:textId="77777777" w:rsidR="007E7559" w:rsidRPr="002C5BFE" w:rsidRDefault="007E7559" w:rsidP="002C5FD7">
            <w:pPr>
              <w:rPr>
                <w:szCs w:val="24"/>
              </w:rPr>
            </w:pPr>
            <w:r w:rsidRPr="002C5BFE">
              <w:rPr>
                <w:color w:val="000000"/>
                <w:szCs w:val="24"/>
              </w:rPr>
              <w:t>Panevėžio Mykolo Karkos pagrindinė mokykla</w:t>
            </w:r>
          </w:p>
        </w:tc>
        <w:tc>
          <w:tcPr>
            <w:tcW w:w="1134" w:type="dxa"/>
            <w:tcBorders>
              <w:top w:val="single" w:sz="4" w:space="0" w:color="auto"/>
              <w:left w:val="single" w:sz="4" w:space="0" w:color="auto"/>
              <w:bottom w:val="single" w:sz="4" w:space="0" w:color="auto"/>
              <w:right w:val="single" w:sz="4" w:space="0" w:color="auto"/>
            </w:tcBorders>
          </w:tcPr>
          <w:p w14:paraId="617E4377" w14:textId="77777777" w:rsidR="007E7559" w:rsidRDefault="00CC0893" w:rsidP="002C5FD7">
            <w:pPr>
              <w:tabs>
                <w:tab w:val="center" w:pos="4320"/>
                <w:tab w:val="right" w:pos="8640"/>
              </w:tabs>
              <w:jc w:val="center"/>
            </w:pPr>
            <w:r>
              <w:t>129,48</w:t>
            </w:r>
          </w:p>
        </w:tc>
        <w:tc>
          <w:tcPr>
            <w:tcW w:w="1134" w:type="dxa"/>
            <w:tcBorders>
              <w:top w:val="single" w:sz="4" w:space="0" w:color="auto"/>
              <w:left w:val="single" w:sz="4" w:space="0" w:color="auto"/>
              <w:bottom w:val="single" w:sz="4" w:space="0" w:color="auto"/>
              <w:right w:val="single" w:sz="4" w:space="0" w:color="auto"/>
            </w:tcBorders>
          </w:tcPr>
          <w:p w14:paraId="617E4378" w14:textId="77777777" w:rsidR="007E7559" w:rsidRPr="00AA3B2A" w:rsidRDefault="007E7559" w:rsidP="002C5FD7">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tcPr>
          <w:p w14:paraId="617E4379" w14:textId="77777777" w:rsidR="007E7559" w:rsidRPr="00AA3B2A" w:rsidRDefault="007E7559" w:rsidP="002C5FD7">
            <w:pPr>
              <w:tabs>
                <w:tab w:val="center" w:pos="4320"/>
                <w:tab w:val="right" w:pos="8640"/>
              </w:tabs>
              <w:jc w:val="center"/>
            </w:pPr>
            <w:r>
              <w:t>0,50</w:t>
            </w:r>
          </w:p>
        </w:tc>
        <w:tc>
          <w:tcPr>
            <w:tcW w:w="1134" w:type="dxa"/>
            <w:tcBorders>
              <w:top w:val="single" w:sz="4" w:space="0" w:color="auto"/>
              <w:left w:val="single" w:sz="4" w:space="0" w:color="auto"/>
              <w:bottom w:val="single" w:sz="4" w:space="0" w:color="auto"/>
              <w:right w:val="single" w:sz="4" w:space="0" w:color="auto"/>
            </w:tcBorders>
          </w:tcPr>
          <w:p w14:paraId="617E437A" w14:textId="77777777" w:rsidR="007E7559" w:rsidRPr="00AA3B2A" w:rsidRDefault="007E7559" w:rsidP="002C5FD7">
            <w:pPr>
              <w:tabs>
                <w:tab w:val="center" w:pos="4320"/>
                <w:tab w:val="right" w:pos="8640"/>
              </w:tabs>
              <w:jc w:val="center"/>
            </w:pPr>
            <w:r>
              <w:t>0,50</w:t>
            </w:r>
          </w:p>
        </w:tc>
        <w:tc>
          <w:tcPr>
            <w:tcW w:w="1134" w:type="dxa"/>
            <w:tcBorders>
              <w:top w:val="single" w:sz="4" w:space="0" w:color="auto"/>
              <w:left w:val="single" w:sz="4" w:space="0" w:color="auto"/>
              <w:bottom w:val="single" w:sz="4" w:space="0" w:color="auto"/>
              <w:right w:val="single" w:sz="4" w:space="0" w:color="auto"/>
            </w:tcBorders>
          </w:tcPr>
          <w:p w14:paraId="617E437B" w14:textId="77777777" w:rsidR="007E7559" w:rsidRPr="00AA3B2A" w:rsidRDefault="007E7559" w:rsidP="002C5FD7">
            <w:pPr>
              <w:tabs>
                <w:tab w:val="center" w:pos="4320"/>
                <w:tab w:val="right" w:pos="8640"/>
              </w:tabs>
              <w:jc w:val="center"/>
            </w:pPr>
            <w:r>
              <w:t>2,93</w:t>
            </w:r>
          </w:p>
        </w:tc>
        <w:tc>
          <w:tcPr>
            <w:tcW w:w="1275" w:type="dxa"/>
            <w:tcBorders>
              <w:top w:val="single" w:sz="4" w:space="0" w:color="auto"/>
              <w:left w:val="single" w:sz="4" w:space="0" w:color="auto"/>
              <w:bottom w:val="single" w:sz="4" w:space="0" w:color="auto"/>
              <w:right w:val="single" w:sz="4" w:space="0" w:color="auto"/>
            </w:tcBorders>
          </w:tcPr>
          <w:p w14:paraId="617E437C" w14:textId="77777777" w:rsidR="007E7559" w:rsidRPr="002C5BFE" w:rsidRDefault="007E7559" w:rsidP="002C5FD7">
            <w:pPr>
              <w:tabs>
                <w:tab w:val="center" w:pos="4320"/>
                <w:tab w:val="right" w:pos="8640"/>
              </w:tabs>
              <w:jc w:val="center"/>
              <w:rPr>
                <w:szCs w:val="24"/>
              </w:rPr>
            </w:pPr>
            <w:r w:rsidRPr="00AA3B2A">
              <w:t>1</w:t>
            </w:r>
            <w:r>
              <w:t>32</w:t>
            </w:r>
            <w:r w:rsidRPr="00AA3B2A">
              <w:t>,</w:t>
            </w:r>
            <w:r>
              <w:t>16</w:t>
            </w:r>
          </w:p>
        </w:tc>
      </w:tr>
      <w:tr w:rsidR="007E7559" w:rsidRPr="002C5BFE" w14:paraId="617E4386" w14:textId="77777777" w:rsidTr="007E7559">
        <w:trPr>
          <w:trHeight w:val="117"/>
        </w:trPr>
        <w:tc>
          <w:tcPr>
            <w:tcW w:w="426" w:type="dxa"/>
            <w:tcBorders>
              <w:top w:val="single" w:sz="4" w:space="0" w:color="auto"/>
              <w:left w:val="single" w:sz="4" w:space="0" w:color="auto"/>
              <w:bottom w:val="single" w:sz="4" w:space="0" w:color="auto"/>
              <w:right w:val="single" w:sz="4" w:space="0" w:color="auto"/>
            </w:tcBorders>
            <w:vAlign w:val="center"/>
          </w:tcPr>
          <w:p w14:paraId="617E437E"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7E437F" w14:textId="77777777" w:rsidR="007E7559" w:rsidRPr="002C5BFE" w:rsidRDefault="007E7559" w:rsidP="002C5FD7">
            <w:pPr>
              <w:rPr>
                <w:strike/>
                <w:szCs w:val="24"/>
              </w:rPr>
            </w:pPr>
            <w:r w:rsidRPr="002C5BFE">
              <w:rPr>
                <w:color w:val="000000"/>
                <w:szCs w:val="24"/>
              </w:rPr>
              <w:t>Panevėžio Rožyno progimnazija</w:t>
            </w:r>
          </w:p>
        </w:tc>
        <w:tc>
          <w:tcPr>
            <w:tcW w:w="1134" w:type="dxa"/>
            <w:tcBorders>
              <w:top w:val="single" w:sz="4" w:space="0" w:color="auto"/>
              <w:left w:val="single" w:sz="4" w:space="0" w:color="auto"/>
              <w:bottom w:val="single" w:sz="4" w:space="0" w:color="auto"/>
              <w:right w:val="single" w:sz="4" w:space="0" w:color="auto"/>
            </w:tcBorders>
          </w:tcPr>
          <w:p w14:paraId="617E4380" w14:textId="77777777" w:rsidR="007E7559" w:rsidRDefault="00CC0893" w:rsidP="002C5FD7">
            <w:pPr>
              <w:tabs>
                <w:tab w:val="center" w:pos="4320"/>
                <w:tab w:val="right" w:pos="8640"/>
              </w:tabs>
              <w:jc w:val="center"/>
            </w:pPr>
            <w:r>
              <w:t>59,76</w:t>
            </w:r>
          </w:p>
        </w:tc>
        <w:tc>
          <w:tcPr>
            <w:tcW w:w="1134" w:type="dxa"/>
            <w:tcBorders>
              <w:top w:val="single" w:sz="4" w:space="0" w:color="auto"/>
              <w:left w:val="single" w:sz="4" w:space="0" w:color="auto"/>
              <w:bottom w:val="single" w:sz="4" w:space="0" w:color="auto"/>
              <w:right w:val="single" w:sz="4" w:space="0" w:color="auto"/>
            </w:tcBorders>
          </w:tcPr>
          <w:p w14:paraId="617E4381" w14:textId="77777777" w:rsidR="007E7559" w:rsidRDefault="007E7559" w:rsidP="002C5FD7">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tcPr>
          <w:p w14:paraId="617E4382"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83"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84" w14:textId="77777777" w:rsidR="007E7559" w:rsidRDefault="007E7559" w:rsidP="002C5FD7">
            <w:pPr>
              <w:tabs>
                <w:tab w:val="center" w:pos="4320"/>
                <w:tab w:val="right" w:pos="8640"/>
              </w:tabs>
              <w:jc w:val="center"/>
            </w:pPr>
            <w:r>
              <w:t>4</w:t>
            </w:r>
            <w:r w:rsidR="0023172D">
              <w:t>,75</w:t>
            </w:r>
          </w:p>
        </w:tc>
        <w:tc>
          <w:tcPr>
            <w:tcW w:w="1275" w:type="dxa"/>
            <w:tcBorders>
              <w:top w:val="single" w:sz="4" w:space="0" w:color="auto"/>
              <w:left w:val="single" w:sz="4" w:space="0" w:color="auto"/>
              <w:bottom w:val="single" w:sz="4" w:space="0" w:color="auto"/>
              <w:right w:val="single" w:sz="4" w:space="0" w:color="auto"/>
            </w:tcBorders>
          </w:tcPr>
          <w:p w14:paraId="617E4385" w14:textId="77777777" w:rsidR="007E7559" w:rsidRPr="002C5BFE" w:rsidRDefault="007E7559" w:rsidP="0023172D">
            <w:pPr>
              <w:tabs>
                <w:tab w:val="center" w:pos="4320"/>
                <w:tab w:val="right" w:pos="8640"/>
              </w:tabs>
              <w:jc w:val="center"/>
              <w:rPr>
                <w:szCs w:val="24"/>
              </w:rPr>
            </w:pPr>
            <w:r>
              <w:t>6</w:t>
            </w:r>
            <w:r w:rsidR="0023172D">
              <w:t>4</w:t>
            </w:r>
            <w:r w:rsidRPr="00AA3B2A">
              <w:t>,</w:t>
            </w:r>
            <w:r w:rsidR="0023172D">
              <w:t>26</w:t>
            </w:r>
          </w:p>
        </w:tc>
      </w:tr>
      <w:tr w:rsidR="007E7559" w:rsidRPr="002C5BFE" w14:paraId="617E438F" w14:textId="77777777" w:rsidTr="007E7559">
        <w:trPr>
          <w:trHeight w:val="122"/>
        </w:trPr>
        <w:tc>
          <w:tcPr>
            <w:tcW w:w="426" w:type="dxa"/>
            <w:tcBorders>
              <w:top w:val="single" w:sz="4" w:space="0" w:color="auto"/>
              <w:left w:val="single" w:sz="4" w:space="0" w:color="auto"/>
              <w:bottom w:val="single" w:sz="4" w:space="0" w:color="auto"/>
              <w:right w:val="single" w:sz="4" w:space="0" w:color="auto"/>
            </w:tcBorders>
            <w:vAlign w:val="center"/>
          </w:tcPr>
          <w:p w14:paraId="617E4387"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7E4388" w14:textId="77777777" w:rsidR="007E7559" w:rsidRPr="002C5BFE" w:rsidRDefault="007E7559" w:rsidP="002C5FD7">
            <w:pPr>
              <w:rPr>
                <w:szCs w:val="24"/>
              </w:rPr>
            </w:pPr>
            <w:r w:rsidRPr="002C5BFE">
              <w:rPr>
                <w:color w:val="000000"/>
                <w:szCs w:val="24"/>
              </w:rPr>
              <w:t>Panevėžio pradinė mokykla</w:t>
            </w:r>
          </w:p>
        </w:tc>
        <w:tc>
          <w:tcPr>
            <w:tcW w:w="1134" w:type="dxa"/>
            <w:tcBorders>
              <w:top w:val="single" w:sz="4" w:space="0" w:color="auto"/>
              <w:left w:val="single" w:sz="4" w:space="0" w:color="auto"/>
              <w:bottom w:val="single" w:sz="4" w:space="0" w:color="auto"/>
              <w:right w:val="single" w:sz="4" w:space="0" w:color="auto"/>
            </w:tcBorders>
          </w:tcPr>
          <w:p w14:paraId="617E4389" w14:textId="77777777" w:rsidR="007E7559" w:rsidRPr="00AA3B2A" w:rsidRDefault="00CC0893" w:rsidP="002C5FD7">
            <w:pPr>
              <w:tabs>
                <w:tab w:val="center" w:pos="4320"/>
                <w:tab w:val="right" w:pos="8640"/>
              </w:tabs>
              <w:jc w:val="center"/>
            </w:pPr>
            <w:r>
              <w:t>44,45</w:t>
            </w:r>
          </w:p>
        </w:tc>
        <w:tc>
          <w:tcPr>
            <w:tcW w:w="1134" w:type="dxa"/>
            <w:tcBorders>
              <w:top w:val="single" w:sz="4" w:space="0" w:color="auto"/>
              <w:left w:val="single" w:sz="4" w:space="0" w:color="auto"/>
              <w:bottom w:val="single" w:sz="4" w:space="0" w:color="auto"/>
              <w:right w:val="single" w:sz="4" w:space="0" w:color="auto"/>
            </w:tcBorders>
          </w:tcPr>
          <w:p w14:paraId="617E438A" w14:textId="77777777" w:rsidR="007E7559" w:rsidRPr="00AA3B2A"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8B" w14:textId="77777777" w:rsidR="007E7559" w:rsidRPr="00AA3B2A"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8C" w14:textId="77777777" w:rsidR="007E7559" w:rsidRPr="00AA3B2A"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8D" w14:textId="77777777" w:rsidR="007E7559" w:rsidRPr="00AA3B2A" w:rsidRDefault="007E7559" w:rsidP="002C5FD7">
            <w:pPr>
              <w:tabs>
                <w:tab w:val="center" w:pos="4320"/>
                <w:tab w:val="right" w:pos="8640"/>
              </w:tabs>
              <w:jc w:val="center"/>
            </w:pPr>
            <w:r>
              <w:t>0,50</w:t>
            </w:r>
          </w:p>
        </w:tc>
        <w:tc>
          <w:tcPr>
            <w:tcW w:w="1275" w:type="dxa"/>
            <w:tcBorders>
              <w:top w:val="single" w:sz="4" w:space="0" w:color="auto"/>
              <w:left w:val="single" w:sz="4" w:space="0" w:color="auto"/>
              <w:bottom w:val="single" w:sz="4" w:space="0" w:color="auto"/>
              <w:right w:val="single" w:sz="4" w:space="0" w:color="auto"/>
            </w:tcBorders>
          </w:tcPr>
          <w:p w14:paraId="617E438E" w14:textId="77777777" w:rsidR="007E7559" w:rsidRPr="002C5BFE" w:rsidRDefault="007E7559" w:rsidP="002C5FD7">
            <w:pPr>
              <w:tabs>
                <w:tab w:val="center" w:pos="4320"/>
                <w:tab w:val="right" w:pos="8640"/>
              </w:tabs>
              <w:jc w:val="center"/>
              <w:rPr>
                <w:szCs w:val="24"/>
              </w:rPr>
            </w:pPr>
            <w:r w:rsidRPr="00AA3B2A">
              <w:t>4</w:t>
            </w:r>
            <w:r>
              <w:t>4</w:t>
            </w:r>
            <w:r w:rsidRPr="00AA3B2A">
              <w:t>,</w:t>
            </w:r>
            <w:r>
              <w:t>95</w:t>
            </w:r>
          </w:p>
        </w:tc>
      </w:tr>
      <w:tr w:rsidR="007E7559" w14:paraId="617E4398" w14:textId="77777777" w:rsidTr="007E7559">
        <w:trPr>
          <w:trHeight w:val="117"/>
        </w:trPr>
        <w:tc>
          <w:tcPr>
            <w:tcW w:w="426" w:type="dxa"/>
            <w:tcBorders>
              <w:top w:val="single" w:sz="4" w:space="0" w:color="auto"/>
              <w:left w:val="single" w:sz="4" w:space="0" w:color="auto"/>
              <w:bottom w:val="single" w:sz="4" w:space="0" w:color="auto"/>
              <w:right w:val="single" w:sz="4" w:space="0" w:color="auto"/>
            </w:tcBorders>
            <w:vAlign w:val="center"/>
          </w:tcPr>
          <w:p w14:paraId="617E4390" w14:textId="77777777" w:rsidR="007E7559" w:rsidRDefault="007E7559" w:rsidP="002C5FD7">
            <w:pPr>
              <w:numPr>
                <w:ilvl w:val="0"/>
                <w:numId w:val="2"/>
              </w:numPr>
              <w:tabs>
                <w:tab w:val="center" w:pos="4320"/>
                <w:tab w:val="right" w:pos="8640"/>
              </w:tabs>
              <w:jc w:val="center"/>
              <w:rPr>
                <w:szCs w:val="24"/>
              </w:rPr>
            </w:pPr>
          </w:p>
        </w:tc>
        <w:tc>
          <w:tcPr>
            <w:tcW w:w="2268" w:type="dxa"/>
            <w:tcBorders>
              <w:top w:val="single" w:sz="4" w:space="0" w:color="auto"/>
              <w:left w:val="single" w:sz="4" w:space="0" w:color="auto"/>
              <w:bottom w:val="single" w:sz="4" w:space="0" w:color="auto"/>
              <w:right w:val="single" w:sz="4" w:space="0" w:color="auto"/>
            </w:tcBorders>
            <w:hideMark/>
          </w:tcPr>
          <w:p w14:paraId="617E4391" w14:textId="77777777" w:rsidR="007E7559" w:rsidRDefault="007E7559" w:rsidP="002C5FD7">
            <w:pPr>
              <w:rPr>
                <w:szCs w:val="24"/>
              </w:rPr>
            </w:pPr>
            <w:r w:rsidRPr="002C5BFE">
              <w:rPr>
                <w:color w:val="000000"/>
                <w:szCs w:val="24"/>
              </w:rPr>
              <w:t>Panevėžio</w:t>
            </w:r>
            <w:r>
              <w:rPr>
                <w:szCs w:val="24"/>
              </w:rPr>
              <w:t xml:space="preserve"> specialioji mokykla-daugiafunkcis centras</w:t>
            </w:r>
          </w:p>
        </w:tc>
        <w:tc>
          <w:tcPr>
            <w:tcW w:w="1134" w:type="dxa"/>
            <w:tcBorders>
              <w:top w:val="single" w:sz="4" w:space="0" w:color="auto"/>
              <w:left w:val="single" w:sz="4" w:space="0" w:color="auto"/>
              <w:bottom w:val="single" w:sz="4" w:space="0" w:color="auto"/>
              <w:right w:val="single" w:sz="4" w:space="0" w:color="auto"/>
            </w:tcBorders>
          </w:tcPr>
          <w:p w14:paraId="617E4392" w14:textId="77777777" w:rsidR="007E7559" w:rsidRDefault="00CC0893" w:rsidP="002C5FD7">
            <w:pPr>
              <w:tabs>
                <w:tab w:val="center" w:pos="4320"/>
                <w:tab w:val="right" w:pos="8640"/>
              </w:tabs>
              <w:jc w:val="center"/>
            </w:pPr>
            <w:r>
              <w:t>45,00</w:t>
            </w:r>
          </w:p>
        </w:tc>
        <w:tc>
          <w:tcPr>
            <w:tcW w:w="1134" w:type="dxa"/>
            <w:tcBorders>
              <w:top w:val="single" w:sz="4" w:space="0" w:color="auto"/>
              <w:left w:val="single" w:sz="4" w:space="0" w:color="auto"/>
              <w:bottom w:val="single" w:sz="4" w:space="0" w:color="auto"/>
              <w:right w:val="single" w:sz="4" w:space="0" w:color="auto"/>
            </w:tcBorders>
          </w:tcPr>
          <w:p w14:paraId="617E4393"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94"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95"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96" w14:textId="77777777" w:rsidR="007E7559" w:rsidRDefault="007E7559" w:rsidP="002C5FD7">
            <w:pPr>
              <w:tabs>
                <w:tab w:val="center" w:pos="4320"/>
                <w:tab w:val="right" w:pos="8640"/>
              </w:tabs>
              <w:jc w:val="center"/>
            </w:pPr>
          </w:p>
        </w:tc>
        <w:tc>
          <w:tcPr>
            <w:tcW w:w="1275" w:type="dxa"/>
            <w:tcBorders>
              <w:top w:val="single" w:sz="4" w:space="0" w:color="auto"/>
              <w:left w:val="single" w:sz="4" w:space="0" w:color="auto"/>
              <w:bottom w:val="single" w:sz="4" w:space="0" w:color="auto"/>
              <w:right w:val="single" w:sz="4" w:space="0" w:color="auto"/>
            </w:tcBorders>
          </w:tcPr>
          <w:p w14:paraId="617E4397" w14:textId="77777777" w:rsidR="007E7559" w:rsidRDefault="007E7559" w:rsidP="002C5FD7">
            <w:pPr>
              <w:tabs>
                <w:tab w:val="center" w:pos="4320"/>
                <w:tab w:val="right" w:pos="8640"/>
              </w:tabs>
              <w:jc w:val="center"/>
              <w:rPr>
                <w:bCs/>
                <w:szCs w:val="24"/>
              </w:rPr>
            </w:pPr>
            <w:r>
              <w:t>45,00</w:t>
            </w:r>
          </w:p>
        </w:tc>
      </w:tr>
      <w:tr w:rsidR="00EB41D3" w14:paraId="617E43A1" w14:textId="77777777" w:rsidTr="007E7559">
        <w:trPr>
          <w:trHeight w:val="117"/>
        </w:trPr>
        <w:tc>
          <w:tcPr>
            <w:tcW w:w="426" w:type="dxa"/>
            <w:tcBorders>
              <w:top w:val="single" w:sz="4" w:space="0" w:color="auto"/>
              <w:left w:val="single" w:sz="4" w:space="0" w:color="auto"/>
              <w:bottom w:val="single" w:sz="4" w:space="0" w:color="auto"/>
              <w:right w:val="single" w:sz="4" w:space="0" w:color="auto"/>
            </w:tcBorders>
            <w:vAlign w:val="center"/>
          </w:tcPr>
          <w:p w14:paraId="617E4399" w14:textId="77777777" w:rsidR="00EB41D3" w:rsidRDefault="00EB41D3" w:rsidP="00EB41D3">
            <w:pPr>
              <w:numPr>
                <w:ilvl w:val="0"/>
                <w:numId w:val="2"/>
              </w:numPr>
              <w:tabs>
                <w:tab w:val="center" w:pos="4320"/>
                <w:tab w:val="right" w:pos="8640"/>
              </w:tabs>
              <w:jc w:val="center"/>
              <w:rPr>
                <w:szCs w:val="24"/>
              </w:rPr>
            </w:pPr>
          </w:p>
        </w:tc>
        <w:tc>
          <w:tcPr>
            <w:tcW w:w="2268" w:type="dxa"/>
            <w:tcBorders>
              <w:top w:val="single" w:sz="4" w:space="0" w:color="auto"/>
              <w:left w:val="single" w:sz="4" w:space="0" w:color="auto"/>
              <w:bottom w:val="single" w:sz="4" w:space="0" w:color="auto"/>
              <w:right w:val="single" w:sz="4" w:space="0" w:color="auto"/>
            </w:tcBorders>
            <w:hideMark/>
          </w:tcPr>
          <w:p w14:paraId="617E439A" w14:textId="77777777" w:rsidR="00EB41D3" w:rsidRDefault="00EB41D3" w:rsidP="00EB41D3">
            <w:pPr>
              <w:rPr>
                <w:szCs w:val="24"/>
              </w:rPr>
            </w:pPr>
            <w:r w:rsidRPr="002C5BFE">
              <w:rPr>
                <w:color w:val="000000"/>
                <w:szCs w:val="24"/>
              </w:rPr>
              <w:t>Panevėžio</w:t>
            </w:r>
            <w:r>
              <w:rPr>
                <w:szCs w:val="24"/>
              </w:rPr>
              <w:t xml:space="preserve"> gamtos mokykla </w:t>
            </w:r>
          </w:p>
        </w:tc>
        <w:tc>
          <w:tcPr>
            <w:tcW w:w="1134" w:type="dxa"/>
            <w:tcBorders>
              <w:top w:val="single" w:sz="4" w:space="0" w:color="auto"/>
              <w:left w:val="single" w:sz="4" w:space="0" w:color="auto"/>
              <w:bottom w:val="single" w:sz="4" w:space="0" w:color="auto"/>
              <w:right w:val="single" w:sz="4" w:space="0" w:color="auto"/>
            </w:tcBorders>
          </w:tcPr>
          <w:p w14:paraId="617E439B" w14:textId="77777777" w:rsidR="00EB41D3" w:rsidRPr="000F2D6E" w:rsidRDefault="00191843" w:rsidP="00EB41D3">
            <w:pPr>
              <w:tabs>
                <w:tab w:val="center" w:pos="4320"/>
                <w:tab w:val="right" w:pos="8640"/>
              </w:tabs>
              <w:jc w:val="center"/>
            </w:pPr>
            <w:r>
              <w:t>25,00</w:t>
            </w:r>
          </w:p>
        </w:tc>
        <w:tc>
          <w:tcPr>
            <w:tcW w:w="1134" w:type="dxa"/>
            <w:tcBorders>
              <w:top w:val="single" w:sz="4" w:space="0" w:color="auto"/>
              <w:left w:val="single" w:sz="4" w:space="0" w:color="auto"/>
              <w:bottom w:val="single" w:sz="4" w:space="0" w:color="auto"/>
              <w:right w:val="single" w:sz="4" w:space="0" w:color="auto"/>
            </w:tcBorders>
          </w:tcPr>
          <w:p w14:paraId="617E439C" w14:textId="77777777" w:rsidR="00EB41D3" w:rsidRPr="000F2D6E" w:rsidRDefault="00EB41D3" w:rsidP="00EB41D3">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9D" w14:textId="77777777" w:rsidR="00EB41D3" w:rsidRPr="000F2D6E" w:rsidRDefault="00EB41D3" w:rsidP="00EB41D3">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9E" w14:textId="77777777" w:rsidR="00EB41D3" w:rsidRPr="000F2D6E" w:rsidRDefault="00EB41D3" w:rsidP="00EB41D3">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9F" w14:textId="77777777" w:rsidR="00EB41D3" w:rsidRPr="000F2D6E" w:rsidRDefault="00EB41D3" w:rsidP="00EB41D3">
            <w:pPr>
              <w:tabs>
                <w:tab w:val="center" w:pos="4320"/>
                <w:tab w:val="right" w:pos="8640"/>
              </w:tabs>
              <w:jc w:val="center"/>
            </w:pPr>
          </w:p>
        </w:tc>
        <w:tc>
          <w:tcPr>
            <w:tcW w:w="1275" w:type="dxa"/>
            <w:tcBorders>
              <w:top w:val="single" w:sz="4" w:space="0" w:color="auto"/>
              <w:left w:val="single" w:sz="4" w:space="0" w:color="auto"/>
              <w:bottom w:val="single" w:sz="4" w:space="0" w:color="auto"/>
              <w:right w:val="single" w:sz="4" w:space="0" w:color="auto"/>
            </w:tcBorders>
          </w:tcPr>
          <w:p w14:paraId="617E43A0" w14:textId="77777777" w:rsidR="00EB41D3" w:rsidRDefault="00EB41D3" w:rsidP="00EB41D3">
            <w:pPr>
              <w:tabs>
                <w:tab w:val="center" w:pos="4320"/>
                <w:tab w:val="right" w:pos="8640"/>
              </w:tabs>
              <w:jc w:val="center"/>
              <w:rPr>
                <w:szCs w:val="24"/>
              </w:rPr>
            </w:pPr>
            <w:r w:rsidRPr="000F2D6E">
              <w:t>25,00</w:t>
            </w:r>
          </w:p>
        </w:tc>
      </w:tr>
      <w:tr w:rsidR="00EB41D3" w14:paraId="617E43AA" w14:textId="77777777" w:rsidTr="007E7559">
        <w:trPr>
          <w:trHeight w:val="122"/>
        </w:trPr>
        <w:tc>
          <w:tcPr>
            <w:tcW w:w="426" w:type="dxa"/>
            <w:tcBorders>
              <w:top w:val="single" w:sz="4" w:space="0" w:color="auto"/>
              <w:left w:val="single" w:sz="4" w:space="0" w:color="auto"/>
              <w:bottom w:val="single" w:sz="4" w:space="0" w:color="auto"/>
              <w:right w:val="single" w:sz="4" w:space="0" w:color="auto"/>
            </w:tcBorders>
            <w:vAlign w:val="center"/>
          </w:tcPr>
          <w:p w14:paraId="617E43A2" w14:textId="77777777" w:rsidR="00EB41D3" w:rsidRDefault="00EB41D3" w:rsidP="00EB41D3">
            <w:pPr>
              <w:numPr>
                <w:ilvl w:val="0"/>
                <w:numId w:val="2"/>
              </w:numPr>
              <w:tabs>
                <w:tab w:val="center" w:pos="4320"/>
                <w:tab w:val="right" w:pos="8640"/>
              </w:tabs>
              <w:jc w:val="center"/>
              <w:rPr>
                <w:szCs w:val="24"/>
              </w:rPr>
            </w:pPr>
          </w:p>
        </w:tc>
        <w:tc>
          <w:tcPr>
            <w:tcW w:w="2268" w:type="dxa"/>
            <w:tcBorders>
              <w:top w:val="single" w:sz="4" w:space="0" w:color="auto"/>
              <w:left w:val="single" w:sz="4" w:space="0" w:color="auto"/>
              <w:bottom w:val="single" w:sz="4" w:space="0" w:color="auto"/>
              <w:right w:val="single" w:sz="4" w:space="0" w:color="auto"/>
            </w:tcBorders>
            <w:hideMark/>
          </w:tcPr>
          <w:p w14:paraId="617E43A3" w14:textId="77777777" w:rsidR="00EB41D3" w:rsidRDefault="00EB41D3" w:rsidP="00EB41D3">
            <w:pPr>
              <w:rPr>
                <w:szCs w:val="24"/>
              </w:rPr>
            </w:pPr>
            <w:r w:rsidRPr="002C5BFE">
              <w:rPr>
                <w:color w:val="000000"/>
                <w:szCs w:val="24"/>
              </w:rPr>
              <w:t>Panevėžio</w:t>
            </w:r>
            <w:r>
              <w:rPr>
                <w:szCs w:val="24"/>
              </w:rPr>
              <w:t xml:space="preserve"> muzikos mokykla </w:t>
            </w:r>
          </w:p>
        </w:tc>
        <w:tc>
          <w:tcPr>
            <w:tcW w:w="1134" w:type="dxa"/>
            <w:tcBorders>
              <w:top w:val="single" w:sz="4" w:space="0" w:color="auto"/>
              <w:left w:val="single" w:sz="4" w:space="0" w:color="auto"/>
              <w:bottom w:val="single" w:sz="4" w:space="0" w:color="auto"/>
              <w:right w:val="single" w:sz="4" w:space="0" w:color="auto"/>
            </w:tcBorders>
          </w:tcPr>
          <w:p w14:paraId="617E43A4" w14:textId="77777777" w:rsidR="00EB41D3" w:rsidRPr="000F2D6E" w:rsidRDefault="00191843" w:rsidP="00EB41D3">
            <w:pPr>
              <w:tabs>
                <w:tab w:val="center" w:pos="4320"/>
                <w:tab w:val="right" w:pos="8640"/>
              </w:tabs>
              <w:jc w:val="center"/>
            </w:pPr>
            <w:r>
              <w:t>79,00</w:t>
            </w:r>
          </w:p>
        </w:tc>
        <w:tc>
          <w:tcPr>
            <w:tcW w:w="1134" w:type="dxa"/>
            <w:tcBorders>
              <w:top w:val="single" w:sz="4" w:space="0" w:color="auto"/>
              <w:left w:val="single" w:sz="4" w:space="0" w:color="auto"/>
              <w:bottom w:val="single" w:sz="4" w:space="0" w:color="auto"/>
              <w:right w:val="single" w:sz="4" w:space="0" w:color="auto"/>
            </w:tcBorders>
          </w:tcPr>
          <w:p w14:paraId="617E43A5" w14:textId="77777777" w:rsidR="00EB41D3" w:rsidRPr="000F2D6E" w:rsidRDefault="00EB41D3" w:rsidP="00EB41D3">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A6" w14:textId="77777777" w:rsidR="00EB41D3" w:rsidRPr="000F2D6E" w:rsidRDefault="00EB41D3" w:rsidP="00EB41D3">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A7" w14:textId="77777777" w:rsidR="00EB41D3" w:rsidRPr="000F2D6E" w:rsidRDefault="00EB41D3" w:rsidP="00EB41D3">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A8" w14:textId="77777777" w:rsidR="00EB41D3" w:rsidRPr="000F2D6E" w:rsidRDefault="00EB41D3" w:rsidP="00EB41D3">
            <w:pPr>
              <w:tabs>
                <w:tab w:val="center" w:pos="4320"/>
                <w:tab w:val="right" w:pos="8640"/>
              </w:tabs>
              <w:jc w:val="center"/>
            </w:pPr>
          </w:p>
        </w:tc>
        <w:tc>
          <w:tcPr>
            <w:tcW w:w="1275" w:type="dxa"/>
            <w:tcBorders>
              <w:top w:val="single" w:sz="4" w:space="0" w:color="auto"/>
              <w:left w:val="single" w:sz="4" w:space="0" w:color="auto"/>
              <w:bottom w:val="single" w:sz="4" w:space="0" w:color="auto"/>
              <w:right w:val="single" w:sz="4" w:space="0" w:color="auto"/>
            </w:tcBorders>
          </w:tcPr>
          <w:p w14:paraId="617E43A9" w14:textId="77777777" w:rsidR="00EB41D3" w:rsidRDefault="00EB41D3" w:rsidP="00EB41D3">
            <w:pPr>
              <w:tabs>
                <w:tab w:val="center" w:pos="4320"/>
                <w:tab w:val="right" w:pos="8640"/>
              </w:tabs>
              <w:jc w:val="center"/>
              <w:rPr>
                <w:bCs/>
                <w:szCs w:val="24"/>
              </w:rPr>
            </w:pPr>
            <w:r w:rsidRPr="000F2D6E">
              <w:t>79,00</w:t>
            </w:r>
          </w:p>
        </w:tc>
      </w:tr>
      <w:tr w:rsidR="00EB41D3" w14:paraId="617E43B3" w14:textId="77777777" w:rsidTr="007E7559">
        <w:trPr>
          <w:trHeight w:val="122"/>
        </w:trPr>
        <w:tc>
          <w:tcPr>
            <w:tcW w:w="426" w:type="dxa"/>
            <w:tcBorders>
              <w:top w:val="single" w:sz="4" w:space="0" w:color="auto"/>
              <w:left w:val="single" w:sz="4" w:space="0" w:color="auto"/>
              <w:bottom w:val="single" w:sz="4" w:space="0" w:color="auto"/>
              <w:right w:val="single" w:sz="4" w:space="0" w:color="auto"/>
            </w:tcBorders>
            <w:vAlign w:val="center"/>
          </w:tcPr>
          <w:p w14:paraId="617E43AB" w14:textId="77777777" w:rsidR="00EB41D3" w:rsidRDefault="00EB41D3" w:rsidP="00EB41D3">
            <w:pPr>
              <w:numPr>
                <w:ilvl w:val="0"/>
                <w:numId w:val="2"/>
              </w:numPr>
              <w:tabs>
                <w:tab w:val="center" w:pos="4320"/>
                <w:tab w:val="right" w:pos="8640"/>
              </w:tabs>
              <w:jc w:val="center"/>
              <w:rPr>
                <w:szCs w:val="24"/>
              </w:rPr>
            </w:pPr>
          </w:p>
        </w:tc>
        <w:tc>
          <w:tcPr>
            <w:tcW w:w="2268" w:type="dxa"/>
            <w:tcBorders>
              <w:top w:val="single" w:sz="4" w:space="0" w:color="auto"/>
              <w:left w:val="single" w:sz="4" w:space="0" w:color="auto"/>
              <w:bottom w:val="single" w:sz="4" w:space="0" w:color="auto"/>
              <w:right w:val="single" w:sz="4" w:space="0" w:color="auto"/>
            </w:tcBorders>
            <w:hideMark/>
          </w:tcPr>
          <w:p w14:paraId="617E43AC" w14:textId="77777777" w:rsidR="00EB41D3" w:rsidRDefault="00EB41D3" w:rsidP="00EB41D3">
            <w:pPr>
              <w:rPr>
                <w:szCs w:val="24"/>
              </w:rPr>
            </w:pPr>
            <w:r w:rsidRPr="002C5BFE">
              <w:rPr>
                <w:color w:val="000000"/>
                <w:szCs w:val="24"/>
              </w:rPr>
              <w:t>Panevėžio</w:t>
            </w:r>
            <w:r>
              <w:rPr>
                <w:szCs w:val="24"/>
              </w:rPr>
              <w:t xml:space="preserve"> dailės mokykla </w:t>
            </w:r>
          </w:p>
        </w:tc>
        <w:tc>
          <w:tcPr>
            <w:tcW w:w="1134" w:type="dxa"/>
            <w:tcBorders>
              <w:top w:val="single" w:sz="4" w:space="0" w:color="auto"/>
              <w:left w:val="single" w:sz="4" w:space="0" w:color="auto"/>
              <w:bottom w:val="single" w:sz="4" w:space="0" w:color="auto"/>
              <w:right w:val="single" w:sz="4" w:space="0" w:color="auto"/>
            </w:tcBorders>
          </w:tcPr>
          <w:p w14:paraId="617E43AD" w14:textId="77777777" w:rsidR="00EB41D3" w:rsidRPr="000F2D6E" w:rsidRDefault="00191843" w:rsidP="00EB41D3">
            <w:pPr>
              <w:tabs>
                <w:tab w:val="center" w:pos="4320"/>
                <w:tab w:val="right" w:pos="8640"/>
              </w:tabs>
              <w:jc w:val="center"/>
            </w:pPr>
            <w:r>
              <w:t>24,0</w:t>
            </w:r>
          </w:p>
        </w:tc>
        <w:tc>
          <w:tcPr>
            <w:tcW w:w="1134" w:type="dxa"/>
            <w:tcBorders>
              <w:top w:val="single" w:sz="4" w:space="0" w:color="auto"/>
              <w:left w:val="single" w:sz="4" w:space="0" w:color="auto"/>
              <w:bottom w:val="single" w:sz="4" w:space="0" w:color="auto"/>
              <w:right w:val="single" w:sz="4" w:space="0" w:color="auto"/>
            </w:tcBorders>
          </w:tcPr>
          <w:p w14:paraId="617E43AE" w14:textId="77777777" w:rsidR="00EB41D3" w:rsidRPr="000F2D6E" w:rsidRDefault="00EB41D3" w:rsidP="00EB41D3">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AF" w14:textId="77777777" w:rsidR="00EB41D3" w:rsidRPr="000F2D6E" w:rsidRDefault="00EB41D3" w:rsidP="00EB41D3">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B0" w14:textId="77777777" w:rsidR="00EB41D3" w:rsidRPr="000F2D6E" w:rsidRDefault="00EB41D3" w:rsidP="00EB41D3">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B1" w14:textId="77777777" w:rsidR="00EB41D3" w:rsidRPr="000F2D6E" w:rsidRDefault="00EB41D3" w:rsidP="00EB41D3">
            <w:pPr>
              <w:tabs>
                <w:tab w:val="center" w:pos="4320"/>
                <w:tab w:val="right" w:pos="8640"/>
              </w:tabs>
              <w:jc w:val="center"/>
            </w:pPr>
          </w:p>
        </w:tc>
        <w:tc>
          <w:tcPr>
            <w:tcW w:w="1275" w:type="dxa"/>
            <w:tcBorders>
              <w:top w:val="single" w:sz="4" w:space="0" w:color="auto"/>
              <w:left w:val="single" w:sz="4" w:space="0" w:color="auto"/>
              <w:bottom w:val="single" w:sz="4" w:space="0" w:color="auto"/>
              <w:right w:val="single" w:sz="4" w:space="0" w:color="auto"/>
            </w:tcBorders>
          </w:tcPr>
          <w:p w14:paraId="617E43B2" w14:textId="77777777" w:rsidR="00EB41D3" w:rsidRDefault="00EB41D3" w:rsidP="00EB41D3">
            <w:pPr>
              <w:tabs>
                <w:tab w:val="center" w:pos="4320"/>
                <w:tab w:val="right" w:pos="8640"/>
              </w:tabs>
              <w:jc w:val="center"/>
              <w:rPr>
                <w:szCs w:val="24"/>
              </w:rPr>
            </w:pPr>
            <w:r w:rsidRPr="000F2D6E">
              <w:t>24,00</w:t>
            </w:r>
          </w:p>
        </w:tc>
      </w:tr>
      <w:tr w:rsidR="00EB41D3" w14:paraId="617E43BC" w14:textId="77777777" w:rsidTr="007E7559">
        <w:trPr>
          <w:trHeight w:val="117"/>
        </w:trPr>
        <w:tc>
          <w:tcPr>
            <w:tcW w:w="426" w:type="dxa"/>
            <w:tcBorders>
              <w:top w:val="single" w:sz="4" w:space="0" w:color="auto"/>
              <w:left w:val="single" w:sz="4" w:space="0" w:color="auto"/>
              <w:bottom w:val="single" w:sz="4" w:space="0" w:color="auto"/>
              <w:right w:val="single" w:sz="4" w:space="0" w:color="auto"/>
            </w:tcBorders>
            <w:vAlign w:val="center"/>
          </w:tcPr>
          <w:p w14:paraId="617E43B4" w14:textId="77777777" w:rsidR="00EB41D3" w:rsidRDefault="00EB41D3" w:rsidP="00EB41D3">
            <w:pPr>
              <w:numPr>
                <w:ilvl w:val="0"/>
                <w:numId w:val="2"/>
              </w:numPr>
              <w:tabs>
                <w:tab w:val="center" w:pos="4320"/>
                <w:tab w:val="right" w:pos="8640"/>
              </w:tabs>
              <w:jc w:val="center"/>
              <w:rPr>
                <w:szCs w:val="24"/>
              </w:rPr>
            </w:pPr>
          </w:p>
        </w:tc>
        <w:tc>
          <w:tcPr>
            <w:tcW w:w="2268" w:type="dxa"/>
            <w:tcBorders>
              <w:top w:val="single" w:sz="4" w:space="0" w:color="auto"/>
              <w:left w:val="single" w:sz="4" w:space="0" w:color="auto"/>
              <w:bottom w:val="single" w:sz="4" w:space="0" w:color="auto"/>
              <w:right w:val="single" w:sz="4" w:space="0" w:color="auto"/>
            </w:tcBorders>
            <w:hideMark/>
          </w:tcPr>
          <w:p w14:paraId="617E43B5" w14:textId="77777777" w:rsidR="00EB41D3" w:rsidRDefault="00EB41D3" w:rsidP="00EB41D3">
            <w:pPr>
              <w:rPr>
                <w:szCs w:val="24"/>
              </w:rPr>
            </w:pPr>
            <w:r w:rsidRPr="002C5BFE">
              <w:rPr>
                <w:color w:val="000000"/>
                <w:szCs w:val="24"/>
              </w:rPr>
              <w:t>Panevėžio</w:t>
            </w:r>
            <w:r>
              <w:rPr>
                <w:szCs w:val="24"/>
              </w:rPr>
              <w:t xml:space="preserve"> pedagoginė-psichologinė tarnyba </w:t>
            </w:r>
          </w:p>
        </w:tc>
        <w:tc>
          <w:tcPr>
            <w:tcW w:w="1134" w:type="dxa"/>
            <w:tcBorders>
              <w:top w:val="single" w:sz="4" w:space="0" w:color="auto"/>
              <w:left w:val="single" w:sz="4" w:space="0" w:color="auto"/>
              <w:bottom w:val="single" w:sz="4" w:space="0" w:color="auto"/>
              <w:right w:val="single" w:sz="4" w:space="0" w:color="auto"/>
            </w:tcBorders>
          </w:tcPr>
          <w:p w14:paraId="617E43B6" w14:textId="77777777" w:rsidR="00EB41D3" w:rsidRPr="000F2D6E" w:rsidRDefault="00191843" w:rsidP="00EB41D3">
            <w:pPr>
              <w:tabs>
                <w:tab w:val="center" w:pos="4320"/>
                <w:tab w:val="right" w:pos="8640"/>
              </w:tabs>
              <w:jc w:val="center"/>
            </w:pPr>
            <w:r>
              <w:t>18,00</w:t>
            </w:r>
          </w:p>
        </w:tc>
        <w:tc>
          <w:tcPr>
            <w:tcW w:w="1134" w:type="dxa"/>
            <w:tcBorders>
              <w:top w:val="single" w:sz="4" w:space="0" w:color="auto"/>
              <w:left w:val="single" w:sz="4" w:space="0" w:color="auto"/>
              <w:bottom w:val="single" w:sz="4" w:space="0" w:color="auto"/>
              <w:right w:val="single" w:sz="4" w:space="0" w:color="auto"/>
            </w:tcBorders>
          </w:tcPr>
          <w:p w14:paraId="617E43B7" w14:textId="77777777" w:rsidR="00EB41D3" w:rsidRPr="000F2D6E" w:rsidRDefault="00EB41D3" w:rsidP="00EB41D3">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B8" w14:textId="77777777" w:rsidR="00EB41D3" w:rsidRPr="000F2D6E" w:rsidRDefault="00EB41D3" w:rsidP="00EB41D3">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B9" w14:textId="77777777" w:rsidR="00EB41D3" w:rsidRPr="000F2D6E" w:rsidRDefault="00EB41D3" w:rsidP="00EB41D3">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7E43BA" w14:textId="77777777" w:rsidR="00EB41D3" w:rsidRPr="000F2D6E" w:rsidRDefault="00EB41D3" w:rsidP="00EB41D3">
            <w:pPr>
              <w:tabs>
                <w:tab w:val="center" w:pos="4320"/>
                <w:tab w:val="right" w:pos="8640"/>
              </w:tabs>
              <w:jc w:val="center"/>
            </w:pPr>
          </w:p>
        </w:tc>
        <w:tc>
          <w:tcPr>
            <w:tcW w:w="1275" w:type="dxa"/>
            <w:tcBorders>
              <w:top w:val="single" w:sz="4" w:space="0" w:color="auto"/>
              <w:left w:val="single" w:sz="4" w:space="0" w:color="auto"/>
              <w:bottom w:val="single" w:sz="4" w:space="0" w:color="auto"/>
              <w:right w:val="single" w:sz="4" w:space="0" w:color="auto"/>
            </w:tcBorders>
          </w:tcPr>
          <w:p w14:paraId="617E43BB" w14:textId="77777777" w:rsidR="00EB41D3" w:rsidRDefault="00EB41D3" w:rsidP="00EB41D3">
            <w:pPr>
              <w:tabs>
                <w:tab w:val="center" w:pos="4320"/>
                <w:tab w:val="right" w:pos="8640"/>
              </w:tabs>
              <w:jc w:val="center"/>
              <w:rPr>
                <w:szCs w:val="24"/>
              </w:rPr>
            </w:pPr>
            <w:r w:rsidRPr="000F2D6E">
              <w:t>18,00</w:t>
            </w:r>
          </w:p>
        </w:tc>
      </w:tr>
      <w:tr w:rsidR="00EB41D3" w14:paraId="617E43C5" w14:textId="77777777" w:rsidTr="007E7559">
        <w:trPr>
          <w:trHeight w:val="122"/>
        </w:trPr>
        <w:tc>
          <w:tcPr>
            <w:tcW w:w="426" w:type="dxa"/>
            <w:tcBorders>
              <w:top w:val="single" w:sz="4" w:space="0" w:color="auto"/>
              <w:left w:val="single" w:sz="4" w:space="0" w:color="auto"/>
              <w:bottom w:val="single" w:sz="4" w:space="0" w:color="auto"/>
              <w:right w:val="single" w:sz="4" w:space="0" w:color="auto"/>
            </w:tcBorders>
            <w:vAlign w:val="center"/>
          </w:tcPr>
          <w:p w14:paraId="617E43BD" w14:textId="77777777" w:rsidR="00EB41D3" w:rsidRDefault="00EB41D3" w:rsidP="00EB41D3">
            <w:pPr>
              <w:numPr>
                <w:ilvl w:val="0"/>
                <w:numId w:val="2"/>
              </w:numPr>
              <w:tabs>
                <w:tab w:val="center" w:pos="4320"/>
                <w:tab w:val="right" w:pos="8640"/>
              </w:tabs>
              <w:jc w:val="center"/>
              <w:rPr>
                <w:szCs w:val="24"/>
              </w:rPr>
            </w:pPr>
          </w:p>
        </w:tc>
        <w:tc>
          <w:tcPr>
            <w:tcW w:w="2268" w:type="dxa"/>
            <w:tcBorders>
              <w:top w:val="single" w:sz="4" w:space="0" w:color="auto"/>
              <w:left w:val="single" w:sz="4" w:space="0" w:color="auto"/>
              <w:bottom w:val="single" w:sz="4" w:space="0" w:color="auto"/>
              <w:right w:val="single" w:sz="4" w:space="0" w:color="auto"/>
            </w:tcBorders>
            <w:hideMark/>
          </w:tcPr>
          <w:p w14:paraId="617E43BE" w14:textId="77777777" w:rsidR="00EB41D3" w:rsidRDefault="00EB41D3" w:rsidP="00EB41D3">
            <w:pPr>
              <w:rPr>
                <w:szCs w:val="24"/>
              </w:rPr>
            </w:pPr>
            <w:r w:rsidRPr="002C5BFE">
              <w:rPr>
                <w:color w:val="000000"/>
                <w:szCs w:val="24"/>
              </w:rPr>
              <w:t>Panevėžio</w:t>
            </w:r>
            <w:r>
              <w:rPr>
                <w:szCs w:val="24"/>
              </w:rPr>
              <w:t xml:space="preserve"> švietimo centras </w:t>
            </w:r>
          </w:p>
        </w:tc>
        <w:tc>
          <w:tcPr>
            <w:tcW w:w="1134" w:type="dxa"/>
            <w:tcBorders>
              <w:top w:val="single" w:sz="4" w:space="0" w:color="auto"/>
              <w:left w:val="single" w:sz="4" w:space="0" w:color="auto"/>
              <w:bottom w:val="single" w:sz="4" w:space="0" w:color="auto"/>
              <w:right w:val="single" w:sz="4" w:space="0" w:color="auto"/>
            </w:tcBorders>
          </w:tcPr>
          <w:p w14:paraId="617E43BF" w14:textId="77777777" w:rsidR="00EB41D3" w:rsidRDefault="00191843" w:rsidP="00EB41D3">
            <w:pPr>
              <w:tabs>
                <w:tab w:val="center" w:pos="4320"/>
                <w:tab w:val="right" w:pos="8640"/>
              </w:tabs>
              <w:jc w:val="center"/>
              <w:rPr>
                <w:szCs w:val="24"/>
              </w:rPr>
            </w:pPr>
            <w:r>
              <w:rPr>
                <w:szCs w:val="24"/>
              </w:rPr>
              <w:t>32</w:t>
            </w:r>
          </w:p>
        </w:tc>
        <w:tc>
          <w:tcPr>
            <w:tcW w:w="1134" w:type="dxa"/>
            <w:tcBorders>
              <w:top w:val="single" w:sz="4" w:space="0" w:color="auto"/>
              <w:left w:val="single" w:sz="4" w:space="0" w:color="auto"/>
              <w:bottom w:val="single" w:sz="4" w:space="0" w:color="auto"/>
              <w:right w:val="single" w:sz="4" w:space="0" w:color="auto"/>
            </w:tcBorders>
          </w:tcPr>
          <w:p w14:paraId="617E43C0" w14:textId="77777777" w:rsidR="00EB41D3" w:rsidRDefault="00EB41D3" w:rsidP="00EB41D3">
            <w:pPr>
              <w:tabs>
                <w:tab w:val="center" w:pos="4320"/>
                <w:tab w:val="right" w:pos="8640"/>
              </w:tabs>
              <w:jc w:val="center"/>
              <w:rPr>
                <w:szCs w:val="24"/>
              </w:rPr>
            </w:pPr>
          </w:p>
        </w:tc>
        <w:tc>
          <w:tcPr>
            <w:tcW w:w="1134" w:type="dxa"/>
            <w:tcBorders>
              <w:top w:val="single" w:sz="4" w:space="0" w:color="auto"/>
              <w:left w:val="single" w:sz="4" w:space="0" w:color="auto"/>
              <w:bottom w:val="single" w:sz="4" w:space="0" w:color="auto"/>
              <w:right w:val="single" w:sz="4" w:space="0" w:color="auto"/>
            </w:tcBorders>
          </w:tcPr>
          <w:p w14:paraId="617E43C1" w14:textId="77777777" w:rsidR="00EB41D3" w:rsidRDefault="00EB41D3" w:rsidP="00EB41D3">
            <w:pPr>
              <w:tabs>
                <w:tab w:val="center" w:pos="4320"/>
                <w:tab w:val="right" w:pos="8640"/>
              </w:tabs>
              <w:jc w:val="center"/>
              <w:rPr>
                <w:szCs w:val="24"/>
              </w:rPr>
            </w:pPr>
          </w:p>
        </w:tc>
        <w:tc>
          <w:tcPr>
            <w:tcW w:w="1134" w:type="dxa"/>
            <w:tcBorders>
              <w:top w:val="single" w:sz="4" w:space="0" w:color="auto"/>
              <w:left w:val="single" w:sz="4" w:space="0" w:color="auto"/>
              <w:bottom w:val="single" w:sz="4" w:space="0" w:color="auto"/>
              <w:right w:val="single" w:sz="4" w:space="0" w:color="auto"/>
            </w:tcBorders>
          </w:tcPr>
          <w:p w14:paraId="617E43C2" w14:textId="77777777" w:rsidR="00EB41D3" w:rsidRDefault="00FB57F7" w:rsidP="00EB41D3">
            <w:pPr>
              <w:tabs>
                <w:tab w:val="center" w:pos="4320"/>
                <w:tab w:val="right" w:pos="8640"/>
              </w:tabs>
              <w:jc w:val="center"/>
              <w:rPr>
                <w:szCs w:val="24"/>
              </w:rPr>
            </w:pPr>
            <w:r>
              <w:rPr>
                <w:szCs w:val="24"/>
              </w:rPr>
              <w:t>3,0</w:t>
            </w:r>
            <w:r w:rsidR="00191843">
              <w:rPr>
                <w:szCs w:val="24"/>
              </w:rPr>
              <w:t>0</w:t>
            </w:r>
          </w:p>
        </w:tc>
        <w:tc>
          <w:tcPr>
            <w:tcW w:w="1134" w:type="dxa"/>
            <w:tcBorders>
              <w:top w:val="single" w:sz="4" w:space="0" w:color="auto"/>
              <w:left w:val="single" w:sz="4" w:space="0" w:color="auto"/>
              <w:bottom w:val="single" w:sz="4" w:space="0" w:color="auto"/>
              <w:right w:val="single" w:sz="4" w:space="0" w:color="auto"/>
            </w:tcBorders>
          </w:tcPr>
          <w:p w14:paraId="617E43C3" w14:textId="77777777" w:rsidR="00EB41D3" w:rsidRDefault="00EB41D3" w:rsidP="00EB41D3">
            <w:pPr>
              <w:tabs>
                <w:tab w:val="center" w:pos="4320"/>
                <w:tab w:val="right" w:pos="8640"/>
              </w:tabs>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14:paraId="617E43C4" w14:textId="77777777" w:rsidR="00EB41D3" w:rsidRDefault="00EB41D3" w:rsidP="00FB57F7">
            <w:pPr>
              <w:tabs>
                <w:tab w:val="center" w:pos="4320"/>
                <w:tab w:val="right" w:pos="8640"/>
              </w:tabs>
              <w:jc w:val="center"/>
              <w:rPr>
                <w:szCs w:val="24"/>
              </w:rPr>
            </w:pPr>
            <w:r>
              <w:rPr>
                <w:szCs w:val="24"/>
              </w:rPr>
              <w:t>3</w:t>
            </w:r>
            <w:r w:rsidR="00FB57F7">
              <w:rPr>
                <w:szCs w:val="24"/>
              </w:rPr>
              <w:t>5</w:t>
            </w:r>
            <w:r w:rsidR="00191843">
              <w:rPr>
                <w:szCs w:val="24"/>
              </w:rPr>
              <w:t>,</w:t>
            </w:r>
            <w:r w:rsidR="00FB57F7">
              <w:rPr>
                <w:szCs w:val="24"/>
              </w:rPr>
              <w:t>0</w:t>
            </w:r>
            <w:r w:rsidR="00191843">
              <w:rPr>
                <w:szCs w:val="24"/>
              </w:rPr>
              <w:t>0</w:t>
            </w:r>
          </w:p>
        </w:tc>
      </w:tr>
    </w:tbl>
    <w:p w14:paraId="617E43C6" w14:textId="77777777" w:rsidR="002C5FD7" w:rsidRDefault="007A0618" w:rsidP="002C5FD7">
      <w:r>
        <w:t xml:space="preserve"> </w:t>
      </w:r>
    </w:p>
    <w:tbl>
      <w:tblPr>
        <w:tblStyle w:val="Lentelstinklelis"/>
        <w:tblW w:w="0" w:type="auto"/>
        <w:tblLook w:val="04A0" w:firstRow="1" w:lastRow="0" w:firstColumn="1" w:lastColumn="0" w:noHBand="0" w:noVBand="1"/>
      </w:tblPr>
      <w:tblGrid>
        <w:gridCol w:w="2121"/>
        <w:gridCol w:w="1887"/>
        <w:gridCol w:w="2023"/>
        <w:gridCol w:w="1710"/>
        <w:gridCol w:w="1887"/>
      </w:tblGrid>
      <w:tr w:rsidR="007A0618" w:rsidRPr="000E1F88" w14:paraId="617E43CC" w14:textId="77777777" w:rsidTr="00191938">
        <w:tc>
          <w:tcPr>
            <w:tcW w:w="2121" w:type="dxa"/>
          </w:tcPr>
          <w:p w14:paraId="617E43C7" w14:textId="77777777" w:rsidR="007A0618" w:rsidRPr="000E1F88" w:rsidRDefault="007A0618" w:rsidP="00191938">
            <w:r w:rsidRPr="000E1F88">
              <w:t>Įstaigos pavadinimas</w:t>
            </w:r>
          </w:p>
        </w:tc>
        <w:tc>
          <w:tcPr>
            <w:tcW w:w="1887" w:type="dxa"/>
          </w:tcPr>
          <w:p w14:paraId="617E43C8" w14:textId="77777777" w:rsidR="007A0618" w:rsidRPr="000E1F88" w:rsidRDefault="007A0618" w:rsidP="00191938">
            <w:r w:rsidRPr="000E1F88">
              <w:t>Darbuotojų, dirbančių pagal darbo sutartis, pareigybių skaičius iki 2022-09-01</w:t>
            </w:r>
          </w:p>
        </w:tc>
        <w:tc>
          <w:tcPr>
            <w:tcW w:w="2023" w:type="dxa"/>
          </w:tcPr>
          <w:p w14:paraId="617E43C9" w14:textId="77777777" w:rsidR="007A0618" w:rsidRPr="000E1F88" w:rsidRDefault="007A0618" w:rsidP="00191938">
            <w:r w:rsidRPr="000E1F88">
              <w:t>Padidintos pedagoginių darbuotojų pareigybės</w:t>
            </w:r>
          </w:p>
        </w:tc>
        <w:tc>
          <w:tcPr>
            <w:tcW w:w="1710" w:type="dxa"/>
          </w:tcPr>
          <w:p w14:paraId="617E43CA" w14:textId="77777777" w:rsidR="007A0618" w:rsidRPr="000E1F88" w:rsidRDefault="007A0618" w:rsidP="00191938">
            <w:r w:rsidRPr="000E1F88">
              <w:t>Padidintos švietimo pagalbos pareigybės</w:t>
            </w:r>
          </w:p>
        </w:tc>
        <w:tc>
          <w:tcPr>
            <w:tcW w:w="1887" w:type="dxa"/>
          </w:tcPr>
          <w:p w14:paraId="617E43CB" w14:textId="77777777" w:rsidR="007A0618" w:rsidRPr="000E1F88" w:rsidRDefault="007A0618" w:rsidP="00191938">
            <w:r w:rsidRPr="000E1F88">
              <w:t>Darbuotojų, dirbančių pagal darbo sutartis, pareigybių skaičius nuo 2022-09-01</w:t>
            </w:r>
          </w:p>
        </w:tc>
      </w:tr>
      <w:tr w:rsidR="007A0618" w:rsidRPr="000E1F88" w14:paraId="617E43D2" w14:textId="77777777" w:rsidTr="00191938">
        <w:tc>
          <w:tcPr>
            <w:tcW w:w="2121" w:type="dxa"/>
          </w:tcPr>
          <w:p w14:paraId="617E43CD" w14:textId="77777777" w:rsidR="007A0618" w:rsidRPr="000E1F88" w:rsidRDefault="007A0618" w:rsidP="00191938">
            <w:r w:rsidRPr="000E1F88">
              <w:t>1.Panevėžio lopšelis-darželis „Draugystė“</w:t>
            </w:r>
          </w:p>
        </w:tc>
        <w:tc>
          <w:tcPr>
            <w:tcW w:w="1887" w:type="dxa"/>
          </w:tcPr>
          <w:p w14:paraId="617E43CE" w14:textId="77777777" w:rsidR="007A0618" w:rsidRPr="000E1F88" w:rsidRDefault="007A0618" w:rsidP="00191938">
            <w:r w:rsidRPr="000E1F88">
              <w:t>79,91</w:t>
            </w:r>
          </w:p>
        </w:tc>
        <w:tc>
          <w:tcPr>
            <w:tcW w:w="2023" w:type="dxa"/>
          </w:tcPr>
          <w:p w14:paraId="617E43CF" w14:textId="77777777" w:rsidR="007A0618" w:rsidRPr="000E1F88" w:rsidRDefault="007A0618" w:rsidP="00191938">
            <w:r w:rsidRPr="000E1F88">
              <w:t>0,81</w:t>
            </w:r>
          </w:p>
        </w:tc>
        <w:tc>
          <w:tcPr>
            <w:tcW w:w="1710" w:type="dxa"/>
          </w:tcPr>
          <w:p w14:paraId="617E43D0" w14:textId="77777777" w:rsidR="007A0618" w:rsidRPr="000E1F88" w:rsidRDefault="007A0618" w:rsidP="00191938"/>
        </w:tc>
        <w:tc>
          <w:tcPr>
            <w:tcW w:w="1887" w:type="dxa"/>
          </w:tcPr>
          <w:p w14:paraId="617E43D1" w14:textId="77777777" w:rsidR="007A0618" w:rsidRPr="000E1F88" w:rsidRDefault="007A0618" w:rsidP="00191938">
            <w:r w:rsidRPr="000E1F88">
              <w:t>80,72</w:t>
            </w:r>
          </w:p>
        </w:tc>
      </w:tr>
      <w:tr w:rsidR="007A0618" w:rsidRPr="000E1F88" w14:paraId="617E43D8" w14:textId="77777777" w:rsidTr="00191938">
        <w:tc>
          <w:tcPr>
            <w:tcW w:w="2121" w:type="dxa"/>
          </w:tcPr>
          <w:p w14:paraId="617E43D3" w14:textId="77777777" w:rsidR="007A0618" w:rsidRPr="000E1F88" w:rsidRDefault="007A0618" w:rsidP="00191938">
            <w:r w:rsidRPr="000E1F88">
              <w:t>2. Panevėžio lopšelis-darželis „Pušynėlis“</w:t>
            </w:r>
          </w:p>
        </w:tc>
        <w:tc>
          <w:tcPr>
            <w:tcW w:w="1887" w:type="dxa"/>
          </w:tcPr>
          <w:p w14:paraId="617E43D4" w14:textId="77777777" w:rsidR="007A0618" w:rsidRPr="000E1F88" w:rsidRDefault="007A0618" w:rsidP="00191938">
            <w:r w:rsidRPr="000E1F88">
              <w:t>30,53</w:t>
            </w:r>
          </w:p>
        </w:tc>
        <w:tc>
          <w:tcPr>
            <w:tcW w:w="2023" w:type="dxa"/>
          </w:tcPr>
          <w:p w14:paraId="617E43D5" w14:textId="77777777" w:rsidR="007A0618" w:rsidRPr="000E1F88" w:rsidRDefault="007A0618" w:rsidP="00191938">
            <w:r w:rsidRPr="000E1F88">
              <w:t>0,30</w:t>
            </w:r>
          </w:p>
        </w:tc>
        <w:tc>
          <w:tcPr>
            <w:tcW w:w="1710" w:type="dxa"/>
          </w:tcPr>
          <w:p w14:paraId="617E43D6" w14:textId="77777777" w:rsidR="007A0618" w:rsidRPr="000E1F88" w:rsidRDefault="007A0618" w:rsidP="00191938"/>
        </w:tc>
        <w:tc>
          <w:tcPr>
            <w:tcW w:w="1887" w:type="dxa"/>
          </w:tcPr>
          <w:p w14:paraId="617E43D7" w14:textId="77777777" w:rsidR="007A0618" w:rsidRPr="000E1F88" w:rsidRDefault="007A0618" w:rsidP="00191938">
            <w:r w:rsidRPr="000E1F88">
              <w:t>30,83</w:t>
            </w:r>
          </w:p>
        </w:tc>
      </w:tr>
      <w:tr w:rsidR="007A0618" w:rsidRPr="000E1F88" w14:paraId="617E43DE" w14:textId="77777777" w:rsidTr="00191938">
        <w:tc>
          <w:tcPr>
            <w:tcW w:w="2121" w:type="dxa"/>
          </w:tcPr>
          <w:p w14:paraId="617E43D9" w14:textId="77777777" w:rsidR="007A0618" w:rsidRPr="000E1F88" w:rsidRDefault="007A0618" w:rsidP="00191938">
            <w:r w:rsidRPr="000E1F88">
              <w:t>3. Panevėžio lopšelis-darželis „Jūratė“</w:t>
            </w:r>
          </w:p>
        </w:tc>
        <w:tc>
          <w:tcPr>
            <w:tcW w:w="1887" w:type="dxa"/>
          </w:tcPr>
          <w:p w14:paraId="617E43DA" w14:textId="77777777" w:rsidR="007A0618" w:rsidRPr="000E1F88" w:rsidRDefault="007A0618" w:rsidP="00191938">
            <w:r w:rsidRPr="000E1F88">
              <w:t>62,27</w:t>
            </w:r>
          </w:p>
        </w:tc>
        <w:tc>
          <w:tcPr>
            <w:tcW w:w="2023" w:type="dxa"/>
          </w:tcPr>
          <w:p w14:paraId="617E43DB" w14:textId="77777777" w:rsidR="007A0618" w:rsidRPr="000E1F88" w:rsidRDefault="007A0618" w:rsidP="00191938">
            <w:r w:rsidRPr="000E1F88">
              <w:t>0,40</w:t>
            </w:r>
          </w:p>
        </w:tc>
        <w:tc>
          <w:tcPr>
            <w:tcW w:w="1710" w:type="dxa"/>
          </w:tcPr>
          <w:p w14:paraId="617E43DC" w14:textId="77777777" w:rsidR="007A0618" w:rsidRPr="000E1F88" w:rsidRDefault="007A0618" w:rsidP="00191938">
            <w:r w:rsidRPr="000E1F88">
              <w:t>1,00</w:t>
            </w:r>
          </w:p>
        </w:tc>
        <w:tc>
          <w:tcPr>
            <w:tcW w:w="1887" w:type="dxa"/>
          </w:tcPr>
          <w:p w14:paraId="617E43DD" w14:textId="77777777" w:rsidR="007A0618" w:rsidRPr="000E1F88" w:rsidRDefault="007A0618" w:rsidP="00191938">
            <w:r w:rsidRPr="000E1F88">
              <w:t>63,67</w:t>
            </w:r>
          </w:p>
        </w:tc>
      </w:tr>
      <w:tr w:rsidR="007A0618" w:rsidRPr="000E1F88" w14:paraId="617E43E4" w14:textId="77777777" w:rsidTr="00191938">
        <w:tc>
          <w:tcPr>
            <w:tcW w:w="2121" w:type="dxa"/>
          </w:tcPr>
          <w:p w14:paraId="617E43DF" w14:textId="77777777" w:rsidR="007A0618" w:rsidRPr="000E1F88" w:rsidRDefault="007A0618" w:rsidP="00191938">
            <w:r w:rsidRPr="000E1F88">
              <w:t>4. Panevėžio lopšelis-darželis „Aušra“</w:t>
            </w:r>
          </w:p>
        </w:tc>
        <w:tc>
          <w:tcPr>
            <w:tcW w:w="1887" w:type="dxa"/>
          </w:tcPr>
          <w:p w14:paraId="617E43E0" w14:textId="77777777" w:rsidR="007A0618" w:rsidRPr="000E1F88" w:rsidRDefault="007A0618" w:rsidP="00191938">
            <w:r w:rsidRPr="000E1F88">
              <w:t>47,98</w:t>
            </w:r>
          </w:p>
        </w:tc>
        <w:tc>
          <w:tcPr>
            <w:tcW w:w="2023" w:type="dxa"/>
          </w:tcPr>
          <w:p w14:paraId="617E43E1" w14:textId="77777777" w:rsidR="007A0618" w:rsidRPr="000E1F88" w:rsidRDefault="007A0618" w:rsidP="00191938">
            <w:r w:rsidRPr="000E1F88">
              <w:t>0,55</w:t>
            </w:r>
          </w:p>
        </w:tc>
        <w:tc>
          <w:tcPr>
            <w:tcW w:w="1710" w:type="dxa"/>
          </w:tcPr>
          <w:p w14:paraId="617E43E2" w14:textId="77777777" w:rsidR="007A0618" w:rsidRPr="000E1F88" w:rsidRDefault="007A0618" w:rsidP="00191938">
            <w:r w:rsidRPr="000E1F88">
              <w:t>0,25</w:t>
            </w:r>
          </w:p>
        </w:tc>
        <w:tc>
          <w:tcPr>
            <w:tcW w:w="1887" w:type="dxa"/>
          </w:tcPr>
          <w:p w14:paraId="617E43E3" w14:textId="77777777" w:rsidR="007A0618" w:rsidRPr="000E1F88" w:rsidRDefault="007A0618" w:rsidP="00191938">
            <w:r w:rsidRPr="000E1F88">
              <w:t>48,78</w:t>
            </w:r>
          </w:p>
        </w:tc>
      </w:tr>
      <w:tr w:rsidR="007A0618" w:rsidRPr="000E1F88" w14:paraId="617E43EA" w14:textId="77777777" w:rsidTr="00191938">
        <w:tc>
          <w:tcPr>
            <w:tcW w:w="2121" w:type="dxa"/>
          </w:tcPr>
          <w:p w14:paraId="617E43E5" w14:textId="77777777" w:rsidR="007A0618" w:rsidRPr="000E1F88" w:rsidRDefault="007A0618" w:rsidP="00191938">
            <w:r w:rsidRPr="000E1F88">
              <w:t>5. Panevėžio lopšelis-darželis „Vyturėlis“</w:t>
            </w:r>
          </w:p>
        </w:tc>
        <w:tc>
          <w:tcPr>
            <w:tcW w:w="1887" w:type="dxa"/>
          </w:tcPr>
          <w:p w14:paraId="617E43E6" w14:textId="77777777" w:rsidR="007A0618" w:rsidRPr="000E1F88" w:rsidRDefault="007A0618" w:rsidP="00191938">
            <w:r w:rsidRPr="000E1F88">
              <w:t>52,37</w:t>
            </w:r>
          </w:p>
        </w:tc>
        <w:tc>
          <w:tcPr>
            <w:tcW w:w="2023" w:type="dxa"/>
          </w:tcPr>
          <w:p w14:paraId="617E43E7" w14:textId="77777777" w:rsidR="007A0618" w:rsidRPr="000E1F88" w:rsidRDefault="007A0618" w:rsidP="00191938">
            <w:r w:rsidRPr="000E1F88">
              <w:t>0,60</w:t>
            </w:r>
          </w:p>
        </w:tc>
        <w:tc>
          <w:tcPr>
            <w:tcW w:w="1710" w:type="dxa"/>
          </w:tcPr>
          <w:p w14:paraId="617E43E8" w14:textId="77777777" w:rsidR="007A0618" w:rsidRPr="000E1F88" w:rsidRDefault="007A0618" w:rsidP="00191938"/>
        </w:tc>
        <w:tc>
          <w:tcPr>
            <w:tcW w:w="1887" w:type="dxa"/>
          </w:tcPr>
          <w:p w14:paraId="617E43E9" w14:textId="77777777" w:rsidR="007A0618" w:rsidRPr="000E1F88" w:rsidRDefault="007A0618" w:rsidP="00191938">
            <w:r w:rsidRPr="000E1F88">
              <w:t>52,97</w:t>
            </w:r>
          </w:p>
        </w:tc>
      </w:tr>
      <w:tr w:rsidR="007A0618" w:rsidRPr="000E1F88" w14:paraId="617E43F0" w14:textId="77777777" w:rsidTr="00191938">
        <w:tc>
          <w:tcPr>
            <w:tcW w:w="2121" w:type="dxa"/>
          </w:tcPr>
          <w:p w14:paraId="617E43EB" w14:textId="77777777" w:rsidR="007A0618" w:rsidRPr="000E1F88" w:rsidRDefault="007A0618" w:rsidP="00191938">
            <w:r w:rsidRPr="000E1F88">
              <w:t>6. Panevėžio lopšelis-darželis „Žibutė“</w:t>
            </w:r>
          </w:p>
        </w:tc>
        <w:tc>
          <w:tcPr>
            <w:tcW w:w="1887" w:type="dxa"/>
          </w:tcPr>
          <w:p w14:paraId="617E43EC" w14:textId="77777777" w:rsidR="007A0618" w:rsidRPr="000E1F88" w:rsidRDefault="007A0618" w:rsidP="00191938">
            <w:r w:rsidRPr="000E1F88">
              <w:t>28,31</w:t>
            </w:r>
          </w:p>
        </w:tc>
        <w:tc>
          <w:tcPr>
            <w:tcW w:w="2023" w:type="dxa"/>
          </w:tcPr>
          <w:p w14:paraId="617E43ED" w14:textId="77777777" w:rsidR="007A0618" w:rsidRPr="000E1F88" w:rsidRDefault="007A0618" w:rsidP="00191938">
            <w:r w:rsidRPr="000E1F88">
              <w:t>0,30</w:t>
            </w:r>
          </w:p>
        </w:tc>
        <w:tc>
          <w:tcPr>
            <w:tcW w:w="1710" w:type="dxa"/>
          </w:tcPr>
          <w:p w14:paraId="617E43EE" w14:textId="77777777" w:rsidR="007A0618" w:rsidRPr="000E1F88" w:rsidRDefault="007A0618" w:rsidP="00191938">
            <w:r w:rsidRPr="000E1F88">
              <w:t>0,25</w:t>
            </w:r>
          </w:p>
        </w:tc>
        <w:tc>
          <w:tcPr>
            <w:tcW w:w="1887" w:type="dxa"/>
          </w:tcPr>
          <w:p w14:paraId="617E43EF" w14:textId="77777777" w:rsidR="007A0618" w:rsidRPr="000E1F88" w:rsidRDefault="007A0618" w:rsidP="00191938">
            <w:r w:rsidRPr="000E1F88">
              <w:t>28,86</w:t>
            </w:r>
          </w:p>
        </w:tc>
      </w:tr>
      <w:tr w:rsidR="007A0618" w:rsidRPr="000E1F88" w14:paraId="617E43F6" w14:textId="77777777" w:rsidTr="00191938">
        <w:tc>
          <w:tcPr>
            <w:tcW w:w="2121" w:type="dxa"/>
          </w:tcPr>
          <w:p w14:paraId="617E43F1" w14:textId="77777777" w:rsidR="007A0618" w:rsidRPr="000E1F88" w:rsidRDefault="007A0618" w:rsidP="00191938">
            <w:r w:rsidRPr="000E1F88">
              <w:t>7. Panevėžio lopšelis-darželis „Gintarėlis“</w:t>
            </w:r>
          </w:p>
        </w:tc>
        <w:tc>
          <w:tcPr>
            <w:tcW w:w="1887" w:type="dxa"/>
          </w:tcPr>
          <w:p w14:paraId="617E43F2" w14:textId="77777777" w:rsidR="007A0618" w:rsidRPr="000E1F88" w:rsidRDefault="007A0618" w:rsidP="00191938">
            <w:r w:rsidRPr="000E1F88">
              <w:t>29,31</w:t>
            </w:r>
          </w:p>
        </w:tc>
        <w:tc>
          <w:tcPr>
            <w:tcW w:w="2023" w:type="dxa"/>
          </w:tcPr>
          <w:p w14:paraId="617E43F3" w14:textId="77777777" w:rsidR="007A0618" w:rsidRPr="000E1F88" w:rsidRDefault="007A0618" w:rsidP="00191938">
            <w:r w:rsidRPr="000E1F88">
              <w:t>0,30</w:t>
            </w:r>
          </w:p>
        </w:tc>
        <w:tc>
          <w:tcPr>
            <w:tcW w:w="1710" w:type="dxa"/>
          </w:tcPr>
          <w:p w14:paraId="617E43F4" w14:textId="77777777" w:rsidR="007A0618" w:rsidRPr="000E1F88" w:rsidRDefault="007A0618" w:rsidP="00191938"/>
        </w:tc>
        <w:tc>
          <w:tcPr>
            <w:tcW w:w="1887" w:type="dxa"/>
          </w:tcPr>
          <w:p w14:paraId="617E43F5" w14:textId="77777777" w:rsidR="007A0618" w:rsidRPr="000E1F88" w:rsidRDefault="007A0618" w:rsidP="00191938">
            <w:r w:rsidRPr="000E1F88">
              <w:t>29,61</w:t>
            </w:r>
          </w:p>
        </w:tc>
      </w:tr>
      <w:tr w:rsidR="007A0618" w:rsidRPr="000E1F88" w14:paraId="617E43FC" w14:textId="77777777" w:rsidTr="00191938">
        <w:tc>
          <w:tcPr>
            <w:tcW w:w="2121" w:type="dxa"/>
          </w:tcPr>
          <w:p w14:paraId="617E43F7" w14:textId="77777777" w:rsidR="007A0618" w:rsidRPr="000E1F88" w:rsidRDefault="007A0618" w:rsidP="00191938">
            <w:r w:rsidRPr="000E1F88">
              <w:t>8. Panevėžio lopšelis-darželis „Sigutė“</w:t>
            </w:r>
          </w:p>
        </w:tc>
        <w:tc>
          <w:tcPr>
            <w:tcW w:w="1887" w:type="dxa"/>
          </w:tcPr>
          <w:p w14:paraId="617E43F8" w14:textId="77777777" w:rsidR="007A0618" w:rsidRPr="000E1F88" w:rsidRDefault="007A0618" w:rsidP="00191938">
            <w:r w:rsidRPr="000E1F88">
              <w:t>46,77</w:t>
            </w:r>
          </w:p>
        </w:tc>
        <w:tc>
          <w:tcPr>
            <w:tcW w:w="2023" w:type="dxa"/>
          </w:tcPr>
          <w:p w14:paraId="617E43F9" w14:textId="77777777" w:rsidR="007A0618" w:rsidRPr="000E1F88" w:rsidRDefault="007A0618" w:rsidP="00191938">
            <w:r w:rsidRPr="000E1F88">
              <w:t>0,55</w:t>
            </w:r>
          </w:p>
        </w:tc>
        <w:tc>
          <w:tcPr>
            <w:tcW w:w="1710" w:type="dxa"/>
          </w:tcPr>
          <w:p w14:paraId="617E43FA" w14:textId="77777777" w:rsidR="007A0618" w:rsidRPr="000E1F88" w:rsidRDefault="007A0618" w:rsidP="00191938"/>
        </w:tc>
        <w:tc>
          <w:tcPr>
            <w:tcW w:w="1887" w:type="dxa"/>
          </w:tcPr>
          <w:p w14:paraId="617E43FB" w14:textId="77777777" w:rsidR="007A0618" w:rsidRPr="000E1F88" w:rsidRDefault="007A0618" w:rsidP="00191938">
            <w:r w:rsidRPr="000E1F88">
              <w:t>47,32</w:t>
            </w:r>
          </w:p>
        </w:tc>
      </w:tr>
      <w:tr w:rsidR="007A0618" w:rsidRPr="000E1F88" w14:paraId="617E4402" w14:textId="77777777" w:rsidTr="00191938">
        <w:tc>
          <w:tcPr>
            <w:tcW w:w="2121" w:type="dxa"/>
          </w:tcPr>
          <w:p w14:paraId="617E43FD" w14:textId="77777777" w:rsidR="007A0618" w:rsidRPr="000E1F88" w:rsidRDefault="007A0618" w:rsidP="00191938">
            <w:r w:rsidRPr="000E1F88">
              <w:t>9. Panevėžio Kastyčio Ramanausko lopšelis-darželis</w:t>
            </w:r>
          </w:p>
        </w:tc>
        <w:tc>
          <w:tcPr>
            <w:tcW w:w="1887" w:type="dxa"/>
          </w:tcPr>
          <w:p w14:paraId="617E43FE" w14:textId="77777777" w:rsidR="007A0618" w:rsidRPr="000E1F88" w:rsidRDefault="007A0618" w:rsidP="00191938">
            <w:r w:rsidRPr="000E1F88">
              <w:t>46,94</w:t>
            </w:r>
          </w:p>
        </w:tc>
        <w:tc>
          <w:tcPr>
            <w:tcW w:w="2023" w:type="dxa"/>
          </w:tcPr>
          <w:p w14:paraId="617E43FF" w14:textId="77777777" w:rsidR="007A0618" w:rsidRPr="000E1F88" w:rsidRDefault="007A0618" w:rsidP="00191938">
            <w:r w:rsidRPr="000E1F88">
              <w:t>0,44</w:t>
            </w:r>
          </w:p>
        </w:tc>
        <w:tc>
          <w:tcPr>
            <w:tcW w:w="1710" w:type="dxa"/>
          </w:tcPr>
          <w:p w14:paraId="617E4400" w14:textId="77777777" w:rsidR="007A0618" w:rsidRPr="000E1F88" w:rsidRDefault="007A0618" w:rsidP="00191938"/>
        </w:tc>
        <w:tc>
          <w:tcPr>
            <w:tcW w:w="1887" w:type="dxa"/>
          </w:tcPr>
          <w:p w14:paraId="617E4401" w14:textId="77777777" w:rsidR="007A0618" w:rsidRPr="000E1F88" w:rsidRDefault="007A0618" w:rsidP="00191938">
            <w:r w:rsidRPr="000E1F88">
              <w:t>47,38</w:t>
            </w:r>
          </w:p>
        </w:tc>
      </w:tr>
      <w:tr w:rsidR="007A0618" w:rsidRPr="000E1F88" w14:paraId="617E4408" w14:textId="77777777" w:rsidTr="00191938">
        <w:tc>
          <w:tcPr>
            <w:tcW w:w="2121" w:type="dxa"/>
          </w:tcPr>
          <w:p w14:paraId="617E4403" w14:textId="77777777" w:rsidR="007A0618" w:rsidRPr="000E1F88" w:rsidRDefault="007A0618" w:rsidP="00191938">
            <w:r w:rsidRPr="000E1F88">
              <w:t>10. Panevėžio lopšelis-darželis „Žilvinas“</w:t>
            </w:r>
          </w:p>
        </w:tc>
        <w:tc>
          <w:tcPr>
            <w:tcW w:w="1887" w:type="dxa"/>
          </w:tcPr>
          <w:p w14:paraId="617E4404" w14:textId="77777777" w:rsidR="007A0618" w:rsidRPr="000E1F88" w:rsidRDefault="007A0618" w:rsidP="00191938">
            <w:r w:rsidRPr="000E1F88">
              <w:t>29,81</w:t>
            </w:r>
          </w:p>
        </w:tc>
        <w:tc>
          <w:tcPr>
            <w:tcW w:w="2023" w:type="dxa"/>
          </w:tcPr>
          <w:p w14:paraId="617E4405" w14:textId="77777777" w:rsidR="007A0618" w:rsidRPr="000E1F88" w:rsidRDefault="007A0618" w:rsidP="00191938">
            <w:r w:rsidRPr="000E1F88">
              <w:t>0,30</w:t>
            </w:r>
          </w:p>
        </w:tc>
        <w:tc>
          <w:tcPr>
            <w:tcW w:w="1710" w:type="dxa"/>
          </w:tcPr>
          <w:p w14:paraId="617E4406" w14:textId="77777777" w:rsidR="007A0618" w:rsidRPr="000E1F88" w:rsidRDefault="007A0618" w:rsidP="00191938">
            <w:r w:rsidRPr="000E1F88">
              <w:t>0,25</w:t>
            </w:r>
          </w:p>
        </w:tc>
        <w:tc>
          <w:tcPr>
            <w:tcW w:w="1887" w:type="dxa"/>
          </w:tcPr>
          <w:p w14:paraId="617E4407" w14:textId="77777777" w:rsidR="007A0618" w:rsidRPr="000E1F88" w:rsidRDefault="007A0618" w:rsidP="00191938">
            <w:r w:rsidRPr="000E1F88">
              <w:t>30,36</w:t>
            </w:r>
          </w:p>
        </w:tc>
      </w:tr>
      <w:tr w:rsidR="007A0618" w:rsidRPr="000E1F88" w14:paraId="617E440E" w14:textId="77777777" w:rsidTr="00191938">
        <w:tc>
          <w:tcPr>
            <w:tcW w:w="2121" w:type="dxa"/>
          </w:tcPr>
          <w:p w14:paraId="617E4409" w14:textId="77777777" w:rsidR="007A0618" w:rsidRPr="000E1F88" w:rsidRDefault="007A0618" w:rsidP="00191938">
            <w:r w:rsidRPr="000E1F88">
              <w:t>11. Panevėžio lopšelis-darželis „Nykštukas“</w:t>
            </w:r>
          </w:p>
        </w:tc>
        <w:tc>
          <w:tcPr>
            <w:tcW w:w="1887" w:type="dxa"/>
          </w:tcPr>
          <w:p w14:paraId="617E440A" w14:textId="77777777" w:rsidR="007A0618" w:rsidRPr="000E1F88" w:rsidRDefault="007A0618" w:rsidP="00191938">
            <w:r w:rsidRPr="000E1F88">
              <w:t>28,81</w:t>
            </w:r>
          </w:p>
        </w:tc>
        <w:tc>
          <w:tcPr>
            <w:tcW w:w="2023" w:type="dxa"/>
          </w:tcPr>
          <w:p w14:paraId="617E440B" w14:textId="77777777" w:rsidR="007A0618" w:rsidRPr="000E1F88" w:rsidRDefault="007A0618" w:rsidP="00191938">
            <w:r w:rsidRPr="000E1F88">
              <w:t>0,30</w:t>
            </w:r>
          </w:p>
        </w:tc>
        <w:tc>
          <w:tcPr>
            <w:tcW w:w="1710" w:type="dxa"/>
          </w:tcPr>
          <w:p w14:paraId="617E440C" w14:textId="77777777" w:rsidR="007A0618" w:rsidRPr="000E1F88" w:rsidRDefault="007A0618" w:rsidP="00191938"/>
        </w:tc>
        <w:tc>
          <w:tcPr>
            <w:tcW w:w="1887" w:type="dxa"/>
          </w:tcPr>
          <w:p w14:paraId="617E440D" w14:textId="77777777" w:rsidR="007A0618" w:rsidRPr="000E1F88" w:rsidRDefault="007A0618" w:rsidP="00191938">
            <w:r w:rsidRPr="000E1F88">
              <w:t>29,11</w:t>
            </w:r>
          </w:p>
        </w:tc>
      </w:tr>
      <w:tr w:rsidR="007A0618" w:rsidRPr="000E1F88" w14:paraId="617E4414" w14:textId="77777777" w:rsidTr="00191938">
        <w:tc>
          <w:tcPr>
            <w:tcW w:w="2121" w:type="dxa"/>
          </w:tcPr>
          <w:p w14:paraId="617E440F" w14:textId="77777777" w:rsidR="007A0618" w:rsidRPr="000E1F88" w:rsidRDefault="007A0618" w:rsidP="00191938">
            <w:r w:rsidRPr="000E1F88">
              <w:t>12. Panevėžio lopšelis-darželis „Kastytis“</w:t>
            </w:r>
          </w:p>
        </w:tc>
        <w:tc>
          <w:tcPr>
            <w:tcW w:w="1887" w:type="dxa"/>
          </w:tcPr>
          <w:p w14:paraId="617E4410" w14:textId="77777777" w:rsidR="007A0618" w:rsidRPr="000E1F88" w:rsidRDefault="007A0618" w:rsidP="00191938">
            <w:r w:rsidRPr="000E1F88">
              <w:t>49,37</w:t>
            </w:r>
          </w:p>
        </w:tc>
        <w:tc>
          <w:tcPr>
            <w:tcW w:w="2023" w:type="dxa"/>
          </w:tcPr>
          <w:p w14:paraId="617E4411" w14:textId="77777777" w:rsidR="007A0618" w:rsidRPr="000E1F88" w:rsidRDefault="007A0618" w:rsidP="00191938">
            <w:r w:rsidRPr="000E1F88">
              <w:t>0,60</w:t>
            </w:r>
          </w:p>
        </w:tc>
        <w:tc>
          <w:tcPr>
            <w:tcW w:w="1710" w:type="dxa"/>
          </w:tcPr>
          <w:p w14:paraId="617E4412" w14:textId="77777777" w:rsidR="007A0618" w:rsidRPr="000E1F88" w:rsidRDefault="007A0618" w:rsidP="00191938"/>
        </w:tc>
        <w:tc>
          <w:tcPr>
            <w:tcW w:w="1887" w:type="dxa"/>
          </w:tcPr>
          <w:p w14:paraId="617E4413" w14:textId="77777777" w:rsidR="007A0618" w:rsidRPr="000E1F88" w:rsidRDefault="007A0618" w:rsidP="00191938">
            <w:r w:rsidRPr="000E1F88">
              <w:t>49,97</w:t>
            </w:r>
          </w:p>
        </w:tc>
      </w:tr>
      <w:tr w:rsidR="007A0618" w:rsidRPr="000E1F88" w14:paraId="617E441A" w14:textId="77777777" w:rsidTr="00191938">
        <w:tc>
          <w:tcPr>
            <w:tcW w:w="2121" w:type="dxa"/>
          </w:tcPr>
          <w:p w14:paraId="617E4415" w14:textId="77777777" w:rsidR="007A0618" w:rsidRPr="000E1F88" w:rsidRDefault="007A0618" w:rsidP="00191938">
            <w:r w:rsidRPr="000E1F88">
              <w:t>13. Panevėžio lopšelis-darželis „Varpelis“</w:t>
            </w:r>
          </w:p>
        </w:tc>
        <w:tc>
          <w:tcPr>
            <w:tcW w:w="1887" w:type="dxa"/>
          </w:tcPr>
          <w:p w14:paraId="617E4416" w14:textId="77777777" w:rsidR="007A0618" w:rsidRPr="000E1F88" w:rsidRDefault="007A0618" w:rsidP="00191938">
            <w:r w:rsidRPr="000E1F88">
              <w:t>28,86</w:t>
            </w:r>
          </w:p>
        </w:tc>
        <w:tc>
          <w:tcPr>
            <w:tcW w:w="2023" w:type="dxa"/>
          </w:tcPr>
          <w:p w14:paraId="617E4417" w14:textId="77777777" w:rsidR="007A0618" w:rsidRPr="000E1F88" w:rsidRDefault="007A0618" w:rsidP="00191938">
            <w:r w:rsidRPr="000E1F88">
              <w:t>0,30</w:t>
            </w:r>
          </w:p>
        </w:tc>
        <w:tc>
          <w:tcPr>
            <w:tcW w:w="1710" w:type="dxa"/>
          </w:tcPr>
          <w:p w14:paraId="617E4418" w14:textId="77777777" w:rsidR="007A0618" w:rsidRPr="000E1F88" w:rsidRDefault="007A0618" w:rsidP="00191938">
            <w:r w:rsidRPr="000E1F88">
              <w:t>0,5</w:t>
            </w:r>
          </w:p>
        </w:tc>
        <w:tc>
          <w:tcPr>
            <w:tcW w:w="1887" w:type="dxa"/>
          </w:tcPr>
          <w:p w14:paraId="617E4419" w14:textId="77777777" w:rsidR="007A0618" w:rsidRPr="000E1F88" w:rsidRDefault="007A0618" w:rsidP="00191938">
            <w:r w:rsidRPr="000E1F88">
              <w:t>29,66</w:t>
            </w:r>
          </w:p>
        </w:tc>
      </w:tr>
      <w:tr w:rsidR="007A0618" w:rsidRPr="000E1F88" w14:paraId="617E4420" w14:textId="77777777" w:rsidTr="00191938">
        <w:tc>
          <w:tcPr>
            <w:tcW w:w="2121" w:type="dxa"/>
          </w:tcPr>
          <w:p w14:paraId="617E441B" w14:textId="77777777" w:rsidR="007A0618" w:rsidRPr="000E1F88" w:rsidRDefault="007A0618" w:rsidP="00191938">
            <w:r w:rsidRPr="000E1F88">
              <w:t>14. Panevėžio lopšelis-darželis „Kregždutė“</w:t>
            </w:r>
          </w:p>
        </w:tc>
        <w:tc>
          <w:tcPr>
            <w:tcW w:w="1887" w:type="dxa"/>
          </w:tcPr>
          <w:p w14:paraId="617E441C" w14:textId="77777777" w:rsidR="007A0618" w:rsidRPr="000E1F88" w:rsidRDefault="007A0618" w:rsidP="00191938">
            <w:r w:rsidRPr="000E1F88">
              <w:t>36,33</w:t>
            </w:r>
          </w:p>
        </w:tc>
        <w:tc>
          <w:tcPr>
            <w:tcW w:w="2023" w:type="dxa"/>
          </w:tcPr>
          <w:p w14:paraId="617E441D" w14:textId="77777777" w:rsidR="007A0618" w:rsidRPr="000E1F88" w:rsidRDefault="007A0618" w:rsidP="00191938">
            <w:r w:rsidRPr="000E1F88">
              <w:t>0,40</w:t>
            </w:r>
          </w:p>
        </w:tc>
        <w:tc>
          <w:tcPr>
            <w:tcW w:w="1710" w:type="dxa"/>
          </w:tcPr>
          <w:p w14:paraId="617E441E" w14:textId="77777777" w:rsidR="007A0618" w:rsidRPr="000E1F88" w:rsidRDefault="007A0618" w:rsidP="00191938"/>
        </w:tc>
        <w:tc>
          <w:tcPr>
            <w:tcW w:w="1887" w:type="dxa"/>
          </w:tcPr>
          <w:p w14:paraId="617E441F" w14:textId="77777777" w:rsidR="007A0618" w:rsidRPr="000E1F88" w:rsidRDefault="007A0618" w:rsidP="00191938">
            <w:r w:rsidRPr="000E1F88">
              <w:t>36,73</w:t>
            </w:r>
          </w:p>
        </w:tc>
      </w:tr>
      <w:tr w:rsidR="007A0618" w:rsidRPr="000E1F88" w14:paraId="617E4426" w14:textId="77777777" w:rsidTr="00191938">
        <w:tc>
          <w:tcPr>
            <w:tcW w:w="2121" w:type="dxa"/>
          </w:tcPr>
          <w:p w14:paraId="617E4421" w14:textId="77777777" w:rsidR="007A0618" w:rsidRPr="000E1F88" w:rsidRDefault="007A0618" w:rsidP="00191938">
            <w:r w:rsidRPr="000E1F88">
              <w:t>15. Panevėžio lopšelis-darželis „Pasaka“</w:t>
            </w:r>
          </w:p>
        </w:tc>
        <w:tc>
          <w:tcPr>
            <w:tcW w:w="1887" w:type="dxa"/>
          </w:tcPr>
          <w:p w14:paraId="617E4422" w14:textId="77777777" w:rsidR="007A0618" w:rsidRPr="000E1F88" w:rsidRDefault="007A0618" w:rsidP="00191938">
            <w:r w:rsidRPr="000E1F88">
              <w:t>53,76</w:t>
            </w:r>
          </w:p>
        </w:tc>
        <w:tc>
          <w:tcPr>
            <w:tcW w:w="2023" w:type="dxa"/>
          </w:tcPr>
          <w:p w14:paraId="617E4423" w14:textId="77777777" w:rsidR="007A0618" w:rsidRPr="000E1F88" w:rsidRDefault="007A0618" w:rsidP="00191938">
            <w:r w:rsidRPr="000E1F88">
              <w:t>0,20</w:t>
            </w:r>
          </w:p>
        </w:tc>
        <w:tc>
          <w:tcPr>
            <w:tcW w:w="1710" w:type="dxa"/>
          </w:tcPr>
          <w:p w14:paraId="617E4424" w14:textId="77777777" w:rsidR="007A0618" w:rsidRPr="000E1F88" w:rsidRDefault="007A0618" w:rsidP="00191938"/>
        </w:tc>
        <w:tc>
          <w:tcPr>
            <w:tcW w:w="1887" w:type="dxa"/>
          </w:tcPr>
          <w:p w14:paraId="617E4425" w14:textId="77777777" w:rsidR="007A0618" w:rsidRPr="000E1F88" w:rsidRDefault="007A0618" w:rsidP="00191938">
            <w:r w:rsidRPr="000E1F88">
              <w:t>53,96</w:t>
            </w:r>
          </w:p>
        </w:tc>
      </w:tr>
      <w:tr w:rsidR="007A0618" w:rsidRPr="000E1F88" w14:paraId="617E442C" w14:textId="77777777" w:rsidTr="00191938">
        <w:tc>
          <w:tcPr>
            <w:tcW w:w="2121" w:type="dxa"/>
          </w:tcPr>
          <w:p w14:paraId="617E4427" w14:textId="77777777" w:rsidR="007A0618" w:rsidRPr="000E1F88" w:rsidRDefault="007A0618" w:rsidP="00191938">
            <w:r w:rsidRPr="000E1F88">
              <w:t>16. Panevėžio lopšelis-darželis „Žvaigždutė“</w:t>
            </w:r>
          </w:p>
        </w:tc>
        <w:tc>
          <w:tcPr>
            <w:tcW w:w="1887" w:type="dxa"/>
          </w:tcPr>
          <w:p w14:paraId="617E4428" w14:textId="77777777" w:rsidR="007A0618" w:rsidRPr="000E1F88" w:rsidRDefault="007A0618" w:rsidP="00191938">
            <w:r w:rsidRPr="000E1F88">
              <w:t>48,52</w:t>
            </w:r>
          </w:p>
        </w:tc>
        <w:tc>
          <w:tcPr>
            <w:tcW w:w="2023" w:type="dxa"/>
          </w:tcPr>
          <w:p w14:paraId="617E4429" w14:textId="77777777" w:rsidR="007A0618" w:rsidRPr="000E1F88" w:rsidRDefault="007A0618" w:rsidP="00191938">
            <w:r w:rsidRPr="000E1F88">
              <w:t>0,60</w:t>
            </w:r>
          </w:p>
        </w:tc>
        <w:tc>
          <w:tcPr>
            <w:tcW w:w="1710" w:type="dxa"/>
          </w:tcPr>
          <w:p w14:paraId="617E442A" w14:textId="77777777" w:rsidR="007A0618" w:rsidRPr="000E1F88" w:rsidRDefault="007A0618" w:rsidP="00191938"/>
        </w:tc>
        <w:tc>
          <w:tcPr>
            <w:tcW w:w="1887" w:type="dxa"/>
          </w:tcPr>
          <w:p w14:paraId="617E442B" w14:textId="77777777" w:rsidR="007A0618" w:rsidRPr="000E1F88" w:rsidRDefault="007A0618" w:rsidP="00191938">
            <w:r w:rsidRPr="000E1F88">
              <w:t>49,12</w:t>
            </w:r>
          </w:p>
        </w:tc>
      </w:tr>
      <w:tr w:rsidR="007A0618" w:rsidRPr="000E1F88" w14:paraId="617E4432" w14:textId="77777777" w:rsidTr="00191938">
        <w:tc>
          <w:tcPr>
            <w:tcW w:w="2121" w:type="dxa"/>
          </w:tcPr>
          <w:p w14:paraId="617E442D" w14:textId="77777777" w:rsidR="007A0618" w:rsidRPr="000E1F88" w:rsidRDefault="007A0618" w:rsidP="00191938">
            <w:r w:rsidRPr="000E1F88">
              <w:t>17. Panevėžio lopšelis-darželis „Riešutėlis“</w:t>
            </w:r>
          </w:p>
        </w:tc>
        <w:tc>
          <w:tcPr>
            <w:tcW w:w="1887" w:type="dxa"/>
          </w:tcPr>
          <w:p w14:paraId="617E442E" w14:textId="77777777" w:rsidR="007A0618" w:rsidRPr="000E1F88" w:rsidRDefault="007A0618" w:rsidP="00191938">
            <w:r w:rsidRPr="000E1F88">
              <w:t>39,46</w:t>
            </w:r>
          </w:p>
        </w:tc>
        <w:tc>
          <w:tcPr>
            <w:tcW w:w="2023" w:type="dxa"/>
          </w:tcPr>
          <w:p w14:paraId="617E442F" w14:textId="77777777" w:rsidR="007A0618" w:rsidRPr="000E1F88" w:rsidRDefault="007A0618" w:rsidP="00191938">
            <w:r w:rsidRPr="000E1F88">
              <w:t>0,46</w:t>
            </w:r>
          </w:p>
        </w:tc>
        <w:tc>
          <w:tcPr>
            <w:tcW w:w="1710" w:type="dxa"/>
          </w:tcPr>
          <w:p w14:paraId="617E4430" w14:textId="77777777" w:rsidR="007A0618" w:rsidRPr="000E1F88" w:rsidRDefault="007A0618" w:rsidP="00191938"/>
        </w:tc>
        <w:tc>
          <w:tcPr>
            <w:tcW w:w="1887" w:type="dxa"/>
          </w:tcPr>
          <w:p w14:paraId="617E4431" w14:textId="77777777" w:rsidR="007A0618" w:rsidRPr="000E1F88" w:rsidRDefault="007A0618" w:rsidP="00191938">
            <w:r w:rsidRPr="000E1F88">
              <w:t>39,92</w:t>
            </w:r>
          </w:p>
        </w:tc>
      </w:tr>
      <w:tr w:rsidR="007A0618" w:rsidRPr="000E1F88" w14:paraId="617E4438" w14:textId="77777777" w:rsidTr="00191938">
        <w:tc>
          <w:tcPr>
            <w:tcW w:w="2121" w:type="dxa"/>
          </w:tcPr>
          <w:p w14:paraId="617E4433" w14:textId="77777777" w:rsidR="007A0618" w:rsidRPr="000E1F88" w:rsidRDefault="007A0618" w:rsidP="00191938">
            <w:r w:rsidRPr="000E1F88">
              <w:t>18. Panevėžio lopšelis-darželis „Rugelis“</w:t>
            </w:r>
          </w:p>
        </w:tc>
        <w:tc>
          <w:tcPr>
            <w:tcW w:w="1887" w:type="dxa"/>
          </w:tcPr>
          <w:p w14:paraId="617E4434" w14:textId="77777777" w:rsidR="007A0618" w:rsidRPr="000E1F88" w:rsidRDefault="007A0618" w:rsidP="00191938">
            <w:r w:rsidRPr="000E1F88">
              <w:t>43,10</w:t>
            </w:r>
          </w:p>
        </w:tc>
        <w:tc>
          <w:tcPr>
            <w:tcW w:w="2023" w:type="dxa"/>
          </w:tcPr>
          <w:p w14:paraId="617E4435" w14:textId="77777777" w:rsidR="007A0618" w:rsidRPr="000E1F88" w:rsidRDefault="007A0618" w:rsidP="00191938">
            <w:r w:rsidRPr="000E1F88">
              <w:t>0,51</w:t>
            </w:r>
          </w:p>
        </w:tc>
        <w:tc>
          <w:tcPr>
            <w:tcW w:w="1710" w:type="dxa"/>
          </w:tcPr>
          <w:p w14:paraId="617E4436" w14:textId="77777777" w:rsidR="007A0618" w:rsidRPr="000E1F88" w:rsidRDefault="007A0618" w:rsidP="00191938">
            <w:r w:rsidRPr="000E1F88">
              <w:t>1,5</w:t>
            </w:r>
          </w:p>
        </w:tc>
        <w:tc>
          <w:tcPr>
            <w:tcW w:w="1887" w:type="dxa"/>
          </w:tcPr>
          <w:p w14:paraId="617E4437" w14:textId="77777777" w:rsidR="007A0618" w:rsidRPr="000E1F88" w:rsidRDefault="007A0618" w:rsidP="00191938">
            <w:r w:rsidRPr="000E1F88">
              <w:t>45,11</w:t>
            </w:r>
          </w:p>
        </w:tc>
      </w:tr>
      <w:tr w:rsidR="007A0618" w:rsidRPr="000E1F88" w14:paraId="617E443E" w14:textId="77777777" w:rsidTr="00191938">
        <w:tc>
          <w:tcPr>
            <w:tcW w:w="2121" w:type="dxa"/>
          </w:tcPr>
          <w:p w14:paraId="617E4439" w14:textId="77777777" w:rsidR="007A0618" w:rsidRPr="000E1F88" w:rsidRDefault="007A0618" w:rsidP="00191938">
            <w:r w:rsidRPr="000E1F88">
              <w:t>19. Panevėžio lopšelis-darželis „Dobilas“</w:t>
            </w:r>
          </w:p>
        </w:tc>
        <w:tc>
          <w:tcPr>
            <w:tcW w:w="1887" w:type="dxa"/>
          </w:tcPr>
          <w:p w14:paraId="617E443A" w14:textId="77777777" w:rsidR="007A0618" w:rsidRPr="000E1F88" w:rsidRDefault="007A0618" w:rsidP="00191938">
            <w:r w:rsidRPr="000E1F88">
              <w:t>45,25</w:t>
            </w:r>
          </w:p>
        </w:tc>
        <w:tc>
          <w:tcPr>
            <w:tcW w:w="2023" w:type="dxa"/>
          </w:tcPr>
          <w:p w14:paraId="617E443B" w14:textId="77777777" w:rsidR="007A0618" w:rsidRPr="000E1F88" w:rsidRDefault="007A0618" w:rsidP="00191938">
            <w:r w:rsidRPr="000E1F88">
              <w:t>0,49</w:t>
            </w:r>
          </w:p>
        </w:tc>
        <w:tc>
          <w:tcPr>
            <w:tcW w:w="1710" w:type="dxa"/>
          </w:tcPr>
          <w:p w14:paraId="617E443C" w14:textId="77777777" w:rsidR="007A0618" w:rsidRPr="000E1F88" w:rsidRDefault="007A0618" w:rsidP="00191938"/>
        </w:tc>
        <w:tc>
          <w:tcPr>
            <w:tcW w:w="1887" w:type="dxa"/>
          </w:tcPr>
          <w:p w14:paraId="617E443D" w14:textId="77777777" w:rsidR="007A0618" w:rsidRPr="000E1F88" w:rsidRDefault="007A0618" w:rsidP="00191938">
            <w:r w:rsidRPr="000E1F88">
              <w:t>45,74</w:t>
            </w:r>
          </w:p>
        </w:tc>
      </w:tr>
      <w:tr w:rsidR="007A0618" w:rsidRPr="000E1F88" w14:paraId="617E4444" w14:textId="77777777" w:rsidTr="00191938">
        <w:tc>
          <w:tcPr>
            <w:tcW w:w="2121" w:type="dxa"/>
          </w:tcPr>
          <w:p w14:paraId="617E443F" w14:textId="77777777" w:rsidR="007A0618" w:rsidRPr="000E1F88" w:rsidRDefault="007A0618" w:rsidP="00191938">
            <w:r w:rsidRPr="000E1F88">
              <w:t>20. Panevėžio lopšelis-darželis „Vaivorykštė</w:t>
            </w:r>
          </w:p>
        </w:tc>
        <w:tc>
          <w:tcPr>
            <w:tcW w:w="1887" w:type="dxa"/>
          </w:tcPr>
          <w:p w14:paraId="617E4440" w14:textId="77777777" w:rsidR="007A0618" w:rsidRPr="000E1F88" w:rsidRDefault="007A0618" w:rsidP="00191938">
            <w:r w:rsidRPr="000E1F88">
              <w:t>38,81</w:t>
            </w:r>
          </w:p>
        </w:tc>
        <w:tc>
          <w:tcPr>
            <w:tcW w:w="2023" w:type="dxa"/>
          </w:tcPr>
          <w:p w14:paraId="617E4441" w14:textId="77777777" w:rsidR="007A0618" w:rsidRPr="000E1F88" w:rsidRDefault="007A0618" w:rsidP="00191938">
            <w:r w:rsidRPr="000E1F88">
              <w:t>0,46</w:t>
            </w:r>
          </w:p>
        </w:tc>
        <w:tc>
          <w:tcPr>
            <w:tcW w:w="1710" w:type="dxa"/>
          </w:tcPr>
          <w:p w14:paraId="617E4442" w14:textId="77777777" w:rsidR="007A0618" w:rsidRPr="000E1F88" w:rsidRDefault="007A0618" w:rsidP="00191938">
            <w:r w:rsidRPr="000E1F88">
              <w:t>0,25</w:t>
            </w:r>
          </w:p>
        </w:tc>
        <w:tc>
          <w:tcPr>
            <w:tcW w:w="1887" w:type="dxa"/>
          </w:tcPr>
          <w:p w14:paraId="617E4443" w14:textId="77777777" w:rsidR="007A0618" w:rsidRPr="000E1F88" w:rsidRDefault="007A0618" w:rsidP="00191938">
            <w:r w:rsidRPr="000E1F88">
              <w:t>39,52</w:t>
            </w:r>
          </w:p>
        </w:tc>
      </w:tr>
      <w:tr w:rsidR="007A0618" w:rsidRPr="000E1F88" w14:paraId="617E444A" w14:textId="77777777" w:rsidTr="00191938">
        <w:tc>
          <w:tcPr>
            <w:tcW w:w="2121" w:type="dxa"/>
          </w:tcPr>
          <w:p w14:paraId="617E4445" w14:textId="77777777" w:rsidR="007A0618" w:rsidRPr="000E1F88" w:rsidRDefault="007A0618" w:rsidP="00191938">
            <w:r w:rsidRPr="000E1F88">
              <w:t>21. Panevėžio lopšelis-darželis „Vaikystė“</w:t>
            </w:r>
          </w:p>
        </w:tc>
        <w:tc>
          <w:tcPr>
            <w:tcW w:w="1887" w:type="dxa"/>
          </w:tcPr>
          <w:p w14:paraId="617E4446" w14:textId="77777777" w:rsidR="007A0618" w:rsidRPr="000E1F88" w:rsidRDefault="007A0618" w:rsidP="00191938">
            <w:r w:rsidRPr="000E1F88">
              <w:t>55,31</w:t>
            </w:r>
          </w:p>
        </w:tc>
        <w:tc>
          <w:tcPr>
            <w:tcW w:w="2023" w:type="dxa"/>
          </w:tcPr>
          <w:p w14:paraId="617E4447" w14:textId="77777777" w:rsidR="007A0618" w:rsidRPr="000E1F88" w:rsidRDefault="007A0618" w:rsidP="00191938">
            <w:r w:rsidRPr="000E1F88">
              <w:t xml:space="preserve">-0,53+0,46 </w:t>
            </w:r>
          </w:p>
        </w:tc>
        <w:tc>
          <w:tcPr>
            <w:tcW w:w="1710" w:type="dxa"/>
          </w:tcPr>
          <w:p w14:paraId="617E4448" w14:textId="77777777" w:rsidR="007A0618" w:rsidRPr="000E1F88" w:rsidRDefault="007A0618" w:rsidP="00191938"/>
        </w:tc>
        <w:tc>
          <w:tcPr>
            <w:tcW w:w="1887" w:type="dxa"/>
          </w:tcPr>
          <w:p w14:paraId="617E4449" w14:textId="77777777" w:rsidR="007A0618" w:rsidRPr="000E1F88" w:rsidRDefault="007A0618" w:rsidP="00191938">
            <w:r w:rsidRPr="000E1F88">
              <w:t>55,24</w:t>
            </w:r>
          </w:p>
        </w:tc>
      </w:tr>
      <w:tr w:rsidR="007A0618" w:rsidRPr="000E1F88" w14:paraId="617E4450" w14:textId="77777777" w:rsidTr="00191938">
        <w:tc>
          <w:tcPr>
            <w:tcW w:w="2121" w:type="dxa"/>
          </w:tcPr>
          <w:p w14:paraId="617E444B" w14:textId="77777777" w:rsidR="007A0618" w:rsidRPr="000E1F88" w:rsidRDefault="007A0618" w:rsidP="00191938">
            <w:r w:rsidRPr="000E1F88">
              <w:t>22. Panevėžio lopšelis-darželis „Papartis“</w:t>
            </w:r>
          </w:p>
        </w:tc>
        <w:tc>
          <w:tcPr>
            <w:tcW w:w="1887" w:type="dxa"/>
          </w:tcPr>
          <w:p w14:paraId="617E444C" w14:textId="77777777" w:rsidR="007A0618" w:rsidRPr="000E1F88" w:rsidRDefault="007A0618" w:rsidP="00191938">
            <w:r w:rsidRPr="000E1F88">
              <w:t>46,23</w:t>
            </w:r>
          </w:p>
        </w:tc>
        <w:tc>
          <w:tcPr>
            <w:tcW w:w="2023" w:type="dxa"/>
          </w:tcPr>
          <w:p w14:paraId="617E444D" w14:textId="77777777" w:rsidR="007A0618" w:rsidRPr="000E1F88" w:rsidRDefault="007A0618" w:rsidP="00191938">
            <w:r w:rsidRPr="000E1F88">
              <w:t>0,55</w:t>
            </w:r>
          </w:p>
        </w:tc>
        <w:tc>
          <w:tcPr>
            <w:tcW w:w="1710" w:type="dxa"/>
          </w:tcPr>
          <w:p w14:paraId="617E444E" w14:textId="77777777" w:rsidR="007A0618" w:rsidRPr="000E1F88" w:rsidRDefault="007A0618" w:rsidP="00191938"/>
        </w:tc>
        <w:tc>
          <w:tcPr>
            <w:tcW w:w="1887" w:type="dxa"/>
          </w:tcPr>
          <w:p w14:paraId="617E444F" w14:textId="77777777" w:rsidR="007A0618" w:rsidRPr="000E1F88" w:rsidRDefault="007A0618" w:rsidP="00191938">
            <w:r w:rsidRPr="000E1F88">
              <w:t>46,78</w:t>
            </w:r>
          </w:p>
        </w:tc>
      </w:tr>
      <w:tr w:rsidR="007A0618" w:rsidRPr="000E1F88" w14:paraId="617E4456" w14:textId="77777777" w:rsidTr="00191938">
        <w:tc>
          <w:tcPr>
            <w:tcW w:w="2121" w:type="dxa"/>
          </w:tcPr>
          <w:p w14:paraId="617E4451" w14:textId="77777777" w:rsidR="007A0618" w:rsidRPr="000E1F88" w:rsidRDefault="007A0618" w:rsidP="00191938">
            <w:r w:rsidRPr="000E1F88">
              <w:t>23. Panevėžio lopšelis-darželis „Žilvitis“</w:t>
            </w:r>
          </w:p>
        </w:tc>
        <w:tc>
          <w:tcPr>
            <w:tcW w:w="1887" w:type="dxa"/>
          </w:tcPr>
          <w:p w14:paraId="617E4452" w14:textId="77777777" w:rsidR="007A0618" w:rsidRPr="000E1F88" w:rsidRDefault="007A0618" w:rsidP="00191938">
            <w:r w:rsidRPr="000E1F88">
              <w:t>46,36</w:t>
            </w:r>
          </w:p>
        </w:tc>
        <w:tc>
          <w:tcPr>
            <w:tcW w:w="2023" w:type="dxa"/>
          </w:tcPr>
          <w:p w14:paraId="617E4453" w14:textId="77777777" w:rsidR="007A0618" w:rsidRPr="000E1F88" w:rsidRDefault="007A0618" w:rsidP="00191938">
            <w:r w:rsidRPr="000E1F88">
              <w:t>0,56</w:t>
            </w:r>
          </w:p>
        </w:tc>
        <w:tc>
          <w:tcPr>
            <w:tcW w:w="1710" w:type="dxa"/>
          </w:tcPr>
          <w:p w14:paraId="617E4454" w14:textId="77777777" w:rsidR="007A0618" w:rsidRPr="000E1F88" w:rsidRDefault="007A0618" w:rsidP="00191938"/>
        </w:tc>
        <w:tc>
          <w:tcPr>
            <w:tcW w:w="1887" w:type="dxa"/>
          </w:tcPr>
          <w:p w14:paraId="617E4455" w14:textId="77777777" w:rsidR="007A0618" w:rsidRPr="000E1F88" w:rsidRDefault="007A0618" w:rsidP="00191938">
            <w:r w:rsidRPr="000E1F88">
              <w:t>46,92</w:t>
            </w:r>
          </w:p>
        </w:tc>
      </w:tr>
      <w:tr w:rsidR="007A0618" w:rsidRPr="000E1F88" w14:paraId="617E445C" w14:textId="77777777" w:rsidTr="00191938">
        <w:tc>
          <w:tcPr>
            <w:tcW w:w="2121" w:type="dxa"/>
          </w:tcPr>
          <w:p w14:paraId="617E4457" w14:textId="77777777" w:rsidR="007A0618" w:rsidRPr="000E1F88" w:rsidRDefault="007A0618" w:rsidP="00191938">
            <w:r w:rsidRPr="000E1F88">
              <w:t>24. Panevėžio lopšelis-darželis „Puriena“</w:t>
            </w:r>
          </w:p>
        </w:tc>
        <w:tc>
          <w:tcPr>
            <w:tcW w:w="1887" w:type="dxa"/>
          </w:tcPr>
          <w:p w14:paraId="617E4458" w14:textId="77777777" w:rsidR="007A0618" w:rsidRPr="000E1F88" w:rsidRDefault="007A0618" w:rsidP="00191938">
            <w:r w:rsidRPr="000E1F88">
              <w:t>50,37</w:t>
            </w:r>
          </w:p>
        </w:tc>
        <w:tc>
          <w:tcPr>
            <w:tcW w:w="2023" w:type="dxa"/>
          </w:tcPr>
          <w:p w14:paraId="617E4459" w14:textId="77777777" w:rsidR="007A0618" w:rsidRPr="000E1F88" w:rsidRDefault="007A0618" w:rsidP="00191938">
            <w:r w:rsidRPr="000E1F88">
              <w:t>0,60</w:t>
            </w:r>
          </w:p>
        </w:tc>
        <w:tc>
          <w:tcPr>
            <w:tcW w:w="1710" w:type="dxa"/>
          </w:tcPr>
          <w:p w14:paraId="617E445A" w14:textId="77777777" w:rsidR="007A0618" w:rsidRPr="000E1F88" w:rsidRDefault="007A0618" w:rsidP="00191938"/>
        </w:tc>
        <w:tc>
          <w:tcPr>
            <w:tcW w:w="1887" w:type="dxa"/>
          </w:tcPr>
          <w:p w14:paraId="617E445B" w14:textId="77777777" w:rsidR="007A0618" w:rsidRPr="000E1F88" w:rsidRDefault="007A0618" w:rsidP="00191938">
            <w:r w:rsidRPr="000E1F88">
              <w:t>50,97</w:t>
            </w:r>
          </w:p>
        </w:tc>
      </w:tr>
      <w:tr w:rsidR="007A0618" w:rsidRPr="000E1F88" w14:paraId="617E4462" w14:textId="77777777" w:rsidTr="00191938">
        <w:tc>
          <w:tcPr>
            <w:tcW w:w="2121" w:type="dxa"/>
          </w:tcPr>
          <w:p w14:paraId="617E445D" w14:textId="77777777" w:rsidR="007A0618" w:rsidRPr="000E1F88" w:rsidRDefault="007A0618" w:rsidP="00191938">
            <w:r w:rsidRPr="000E1F88">
              <w:t>25. Panevėžio lopšelis-darželis „Voveraitė“</w:t>
            </w:r>
          </w:p>
        </w:tc>
        <w:tc>
          <w:tcPr>
            <w:tcW w:w="1887" w:type="dxa"/>
          </w:tcPr>
          <w:p w14:paraId="617E445E" w14:textId="77777777" w:rsidR="007A0618" w:rsidRPr="000E1F88" w:rsidRDefault="007A0618" w:rsidP="00191938">
            <w:r w:rsidRPr="000E1F88">
              <w:t>42,10</w:t>
            </w:r>
          </w:p>
        </w:tc>
        <w:tc>
          <w:tcPr>
            <w:tcW w:w="2023" w:type="dxa"/>
          </w:tcPr>
          <w:p w14:paraId="617E445F" w14:textId="77777777" w:rsidR="007A0618" w:rsidRPr="000E1F88" w:rsidRDefault="007A0618" w:rsidP="00191938">
            <w:r w:rsidRPr="000E1F88">
              <w:t>0,51</w:t>
            </w:r>
          </w:p>
        </w:tc>
        <w:tc>
          <w:tcPr>
            <w:tcW w:w="1710" w:type="dxa"/>
          </w:tcPr>
          <w:p w14:paraId="617E4460" w14:textId="77777777" w:rsidR="007A0618" w:rsidRPr="000E1F88" w:rsidRDefault="007A0618" w:rsidP="00191938"/>
        </w:tc>
        <w:tc>
          <w:tcPr>
            <w:tcW w:w="1887" w:type="dxa"/>
          </w:tcPr>
          <w:p w14:paraId="617E4461" w14:textId="77777777" w:rsidR="007A0618" w:rsidRPr="000E1F88" w:rsidRDefault="007A0618" w:rsidP="00191938">
            <w:r w:rsidRPr="000E1F88">
              <w:t>42,61</w:t>
            </w:r>
          </w:p>
        </w:tc>
      </w:tr>
      <w:tr w:rsidR="007A0618" w:rsidRPr="000E1F88" w14:paraId="617E4468" w14:textId="77777777" w:rsidTr="00191938">
        <w:tc>
          <w:tcPr>
            <w:tcW w:w="2121" w:type="dxa"/>
          </w:tcPr>
          <w:p w14:paraId="617E4463" w14:textId="77777777" w:rsidR="007A0618" w:rsidRPr="000E1F88" w:rsidRDefault="007A0618" w:rsidP="00191938">
            <w:r w:rsidRPr="000E1F88">
              <w:t>26. Panevėžio lopšelis-darželis „Rūta“</w:t>
            </w:r>
          </w:p>
        </w:tc>
        <w:tc>
          <w:tcPr>
            <w:tcW w:w="1887" w:type="dxa"/>
          </w:tcPr>
          <w:p w14:paraId="617E4464" w14:textId="77777777" w:rsidR="007A0618" w:rsidRPr="000E1F88" w:rsidRDefault="007A0618" w:rsidP="00191938">
            <w:r w:rsidRPr="000E1F88">
              <w:t>37,56</w:t>
            </w:r>
          </w:p>
        </w:tc>
        <w:tc>
          <w:tcPr>
            <w:tcW w:w="2023" w:type="dxa"/>
          </w:tcPr>
          <w:p w14:paraId="617E4465" w14:textId="77777777" w:rsidR="007A0618" w:rsidRPr="000E1F88" w:rsidRDefault="007A0618" w:rsidP="00191938">
            <w:r w:rsidRPr="000E1F88">
              <w:t>0,40</w:t>
            </w:r>
          </w:p>
        </w:tc>
        <w:tc>
          <w:tcPr>
            <w:tcW w:w="1710" w:type="dxa"/>
          </w:tcPr>
          <w:p w14:paraId="617E4466" w14:textId="77777777" w:rsidR="007A0618" w:rsidRPr="000E1F88" w:rsidRDefault="007A0618" w:rsidP="00191938"/>
        </w:tc>
        <w:tc>
          <w:tcPr>
            <w:tcW w:w="1887" w:type="dxa"/>
          </w:tcPr>
          <w:p w14:paraId="617E4467" w14:textId="77777777" w:rsidR="007A0618" w:rsidRPr="000E1F88" w:rsidRDefault="007A0618" w:rsidP="00191938">
            <w:r w:rsidRPr="000E1F88">
              <w:t>37,96</w:t>
            </w:r>
          </w:p>
        </w:tc>
      </w:tr>
      <w:tr w:rsidR="007A0618" w:rsidRPr="000E1F88" w14:paraId="617E446E" w14:textId="77777777" w:rsidTr="00191938">
        <w:tc>
          <w:tcPr>
            <w:tcW w:w="2121" w:type="dxa"/>
          </w:tcPr>
          <w:p w14:paraId="617E4469" w14:textId="77777777" w:rsidR="007A0618" w:rsidRPr="000E1F88" w:rsidRDefault="007A0618" w:rsidP="00191938">
            <w:r w:rsidRPr="000E1F88">
              <w:t>27. Panevėžio lopšelis-darželis „Taika“</w:t>
            </w:r>
          </w:p>
        </w:tc>
        <w:tc>
          <w:tcPr>
            <w:tcW w:w="1887" w:type="dxa"/>
          </w:tcPr>
          <w:p w14:paraId="617E446A" w14:textId="77777777" w:rsidR="007A0618" w:rsidRPr="000E1F88" w:rsidRDefault="007A0618" w:rsidP="00191938">
            <w:r w:rsidRPr="000E1F88">
              <w:t>38,21</w:t>
            </w:r>
          </w:p>
        </w:tc>
        <w:tc>
          <w:tcPr>
            <w:tcW w:w="2023" w:type="dxa"/>
          </w:tcPr>
          <w:p w14:paraId="617E446B" w14:textId="77777777" w:rsidR="007A0618" w:rsidRPr="000E1F88" w:rsidRDefault="007A0618" w:rsidP="00191938">
            <w:r w:rsidRPr="000E1F88">
              <w:t>0,46</w:t>
            </w:r>
          </w:p>
        </w:tc>
        <w:tc>
          <w:tcPr>
            <w:tcW w:w="1710" w:type="dxa"/>
          </w:tcPr>
          <w:p w14:paraId="617E446C" w14:textId="77777777" w:rsidR="007A0618" w:rsidRPr="000E1F88" w:rsidRDefault="007A0618" w:rsidP="00191938"/>
        </w:tc>
        <w:tc>
          <w:tcPr>
            <w:tcW w:w="1887" w:type="dxa"/>
          </w:tcPr>
          <w:p w14:paraId="617E446D" w14:textId="77777777" w:rsidR="007A0618" w:rsidRPr="000E1F88" w:rsidRDefault="007A0618" w:rsidP="00191938">
            <w:r w:rsidRPr="000E1F88">
              <w:t>38,67</w:t>
            </w:r>
          </w:p>
        </w:tc>
      </w:tr>
      <w:tr w:rsidR="007A0618" w:rsidRPr="000E1F88" w14:paraId="617E4474" w14:textId="77777777" w:rsidTr="00191938">
        <w:tc>
          <w:tcPr>
            <w:tcW w:w="2121" w:type="dxa"/>
          </w:tcPr>
          <w:p w14:paraId="617E446F" w14:textId="77777777" w:rsidR="007A0618" w:rsidRPr="000E1F88" w:rsidRDefault="007A0618" w:rsidP="00191938">
            <w:r w:rsidRPr="000E1F88">
              <w:t>28. Panevėžio lopšelis-darželis „Diemedis“</w:t>
            </w:r>
          </w:p>
        </w:tc>
        <w:tc>
          <w:tcPr>
            <w:tcW w:w="1887" w:type="dxa"/>
          </w:tcPr>
          <w:p w14:paraId="617E4470" w14:textId="77777777" w:rsidR="007A0618" w:rsidRPr="000E1F88" w:rsidRDefault="007A0618" w:rsidP="00191938">
            <w:r w:rsidRPr="000E1F88">
              <w:t>45,48</w:t>
            </w:r>
          </w:p>
        </w:tc>
        <w:tc>
          <w:tcPr>
            <w:tcW w:w="2023" w:type="dxa"/>
          </w:tcPr>
          <w:p w14:paraId="617E4471" w14:textId="77777777" w:rsidR="007A0618" w:rsidRPr="000E1F88" w:rsidRDefault="007A0618" w:rsidP="00191938">
            <w:r w:rsidRPr="000E1F88">
              <w:t>0,55</w:t>
            </w:r>
          </w:p>
        </w:tc>
        <w:tc>
          <w:tcPr>
            <w:tcW w:w="1710" w:type="dxa"/>
          </w:tcPr>
          <w:p w14:paraId="617E4472" w14:textId="77777777" w:rsidR="007A0618" w:rsidRPr="000E1F88" w:rsidRDefault="007A0618" w:rsidP="00191938">
            <w:r w:rsidRPr="000E1F88">
              <w:t>1,00</w:t>
            </w:r>
          </w:p>
        </w:tc>
        <w:tc>
          <w:tcPr>
            <w:tcW w:w="1887" w:type="dxa"/>
          </w:tcPr>
          <w:p w14:paraId="617E4473" w14:textId="77777777" w:rsidR="007A0618" w:rsidRPr="000E1F88" w:rsidRDefault="007A0618" w:rsidP="00191938">
            <w:r w:rsidRPr="000E1F88">
              <w:t>47,03</w:t>
            </w:r>
          </w:p>
        </w:tc>
      </w:tr>
      <w:tr w:rsidR="007A0618" w:rsidRPr="000E1F88" w14:paraId="617E447A" w14:textId="77777777" w:rsidTr="00191938">
        <w:tc>
          <w:tcPr>
            <w:tcW w:w="2121" w:type="dxa"/>
          </w:tcPr>
          <w:p w14:paraId="617E4475" w14:textId="77777777" w:rsidR="007A0618" w:rsidRPr="000E1F88" w:rsidRDefault="007A0618" w:rsidP="00191938">
            <w:r w:rsidRPr="000E1F88">
              <w:t>29. Panevėžio regos centras „Linelis“</w:t>
            </w:r>
          </w:p>
        </w:tc>
        <w:tc>
          <w:tcPr>
            <w:tcW w:w="1887" w:type="dxa"/>
          </w:tcPr>
          <w:p w14:paraId="617E4476" w14:textId="77777777" w:rsidR="007A0618" w:rsidRPr="000E1F88" w:rsidRDefault="007A0618" w:rsidP="00191938">
            <w:r w:rsidRPr="000E1F88">
              <w:t>46,03</w:t>
            </w:r>
          </w:p>
        </w:tc>
        <w:tc>
          <w:tcPr>
            <w:tcW w:w="2023" w:type="dxa"/>
          </w:tcPr>
          <w:p w14:paraId="617E4477" w14:textId="77777777" w:rsidR="007A0618" w:rsidRPr="000E1F88" w:rsidRDefault="007A0618" w:rsidP="00191938">
            <w:r w:rsidRPr="000E1F88">
              <w:t>0,41</w:t>
            </w:r>
          </w:p>
        </w:tc>
        <w:tc>
          <w:tcPr>
            <w:tcW w:w="1710" w:type="dxa"/>
          </w:tcPr>
          <w:p w14:paraId="617E4478" w14:textId="77777777" w:rsidR="007A0618" w:rsidRPr="000E1F88" w:rsidRDefault="007A0618" w:rsidP="00191938"/>
        </w:tc>
        <w:tc>
          <w:tcPr>
            <w:tcW w:w="1887" w:type="dxa"/>
          </w:tcPr>
          <w:p w14:paraId="617E4479" w14:textId="77777777" w:rsidR="007A0618" w:rsidRPr="000E1F88" w:rsidRDefault="007A0618" w:rsidP="00191938">
            <w:r w:rsidRPr="000E1F88">
              <w:t>46,44</w:t>
            </w:r>
          </w:p>
        </w:tc>
      </w:tr>
    </w:tbl>
    <w:p w14:paraId="617E447B" w14:textId="77777777" w:rsidR="007A0618" w:rsidRPr="000E1F88" w:rsidRDefault="007A0618" w:rsidP="007A0618"/>
    <w:p w14:paraId="617E447C" w14:textId="77777777" w:rsidR="007A0618" w:rsidRPr="000E1F88" w:rsidRDefault="007A0618" w:rsidP="007A0618"/>
    <w:p w14:paraId="617E447D" w14:textId="77777777" w:rsidR="007A0618" w:rsidRPr="000E1F88" w:rsidRDefault="007A0618" w:rsidP="007A0618">
      <w:r w:rsidRPr="000E1F88">
        <w:t xml:space="preserve">Lopšelis-darželis „Vaikystė“ 1 spec. grupė nuo 2022-09-01 performuojama į bendrąją grupę dėl nesurenkamo vaikų skaičiaus. </w:t>
      </w:r>
    </w:p>
    <w:p w14:paraId="617E447E" w14:textId="77777777" w:rsidR="002C5FD7" w:rsidRPr="00465B7B" w:rsidRDefault="002C5FD7" w:rsidP="002C5FD7">
      <w:pPr>
        <w:pStyle w:val="Pagrindinistekstas"/>
        <w:tabs>
          <w:tab w:val="left" w:pos="7365"/>
        </w:tabs>
        <w:spacing w:line="276" w:lineRule="auto"/>
        <w:ind w:left="1002"/>
        <w:jc w:val="both"/>
        <w:rPr>
          <w:sz w:val="24"/>
          <w:szCs w:val="24"/>
        </w:rPr>
      </w:pPr>
    </w:p>
    <w:p w14:paraId="617E447F" w14:textId="77777777" w:rsidR="000F2D05" w:rsidRPr="00E97C15" w:rsidRDefault="000F2D05" w:rsidP="000F2D05">
      <w:pPr>
        <w:pStyle w:val="Pagrindinistekstas"/>
        <w:tabs>
          <w:tab w:val="left" w:pos="7365"/>
        </w:tabs>
        <w:spacing w:line="276" w:lineRule="auto"/>
        <w:ind w:firstLine="567"/>
        <w:jc w:val="both"/>
        <w:rPr>
          <w:sz w:val="24"/>
          <w:szCs w:val="24"/>
        </w:rPr>
      </w:pPr>
      <w:r w:rsidRPr="00AF05BB">
        <w:rPr>
          <w:b/>
          <w:sz w:val="24"/>
          <w:szCs w:val="24"/>
        </w:rPr>
        <w:t>2. Kaip</w:t>
      </w:r>
      <w:r w:rsidRPr="00E97C15">
        <w:rPr>
          <w:b/>
          <w:sz w:val="24"/>
          <w:szCs w:val="24"/>
        </w:rPr>
        <w:t xml:space="preserve"> šiuo metu sprendžiami sprendimo projekte aptarti klausimai:</w:t>
      </w:r>
      <w:r w:rsidRPr="00E97C15">
        <w:rPr>
          <w:sz w:val="24"/>
          <w:szCs w:val="24"/>
        </w:rPr>
        <w:t xml:space="preserve"> Parengtas Tarybos sprendimo projektas.</w:t>
      </w:r>
    </w:p>
    <w:p w14:paraId="617E4480" w14:textId="77777777" w:rsidR="000F2D05" w:rsidRPr="00BB765E" w:rsidRDefault="000F2D05" w:rsidP="000F2D05">
      <w:pPr>
        <w:spacing w:line="276" w:lineRule="auto"/>
        <w:ind w:firstLine="567"/>
        <w:jc w:val="both"/>
        <w:rPr>
          <w:sz w:val="24"/>
          <w:szCs w:val="24"/>
        </w:rPr>
      </w:pPr>
      <w:r w:rsidRPr="00BC70AD">
        <w:rPr>
          <w:b/>
          <w:sz w:val="24"/>
          <w:szCs w:val="24"/>
        </w:rPr>
        <w:t>3. Sprendimo priėmimo</w:t>
      </w:r>
      <w:r w:rsidRPr="00BB765E">
        <w:rPr>
          <w:b/>
          <w:sz w:val="24"/>
          <w:szCs w:val="24"/>
        </w:rPr>
        <w:t xml:space="preserve"> būtinumo pagrindimas, kokių pozityvių rezultatų laukiama:</w:t>
      </w:r>
      <w:r w:rsidRPr="00BB765E">
        <w:rPr>
          <w:sz w:val="24"/>
          <w:szCs w:val="24"/>
        </w:rPr>
        <w:t xml:space="preserve"> </w:t>
      </w:r>
      <w:r>
        <w:rPr>
          <w:sz w:val="24"/>
          <w:szCs w:val="24"/>
        </w:rPr>
        <w:t xml:space="preserve">Mokyklų vadovai tvirtindami pareigybių sąrašus vadovaujasi nustatytu didžiausiu leistinu pareigybių skaičiumi. </w:t>
      </w:r>
    </w:p>
    <w:p w14:paraId="617E4481" w14:textId="77777777" w:rsidR="000F2D05" w:rsidRDefault="000F2D05" w:rsidP="000F2D05">
      <w:pPr>
        <w:spacing w:line="276" w:lineRule="auto"/>
        <w:ind w:firstLine="567"/>
        <w:jc w:val="both"/>
        <w:rPr>
          <w:b/>
          <w:sz w:val="24"/>
          <w:szCs w:val="24"/>
        </w:rPr>
      </w:pPr>
      <w:r w:rsidRPr="00BB765E">
        <w:rPr>
          <w:b/>
          <w:sz w:val="24"/>
          <w:szCs w:val="24"/>
        </w:rPr>
        <w:t xml:space="preserve">4. </w:t>
      </w:r>
      <w:r w:rsidRPr="009606B7">
        <w:rPr>
          <w:b/>
          <w:sz w:val="24"/>
          <w:szCs w:val="24"/>
        </w:rPr>
        <w:t>Skaičiavimai, išlaidų sąmatos, finansavimo šaltiniai:</w:t>
      </w:r>
      <w:r w:rsidR="004F1FAE">
        <w:rPr>
          <w:b/>
          <w:sz w:val="24"/>
          <w:szCs w:val="24"/>
        </w:rPr>
        <w:t xml:space="preserve"> </w:t>
      </w:r>
      <w:r w:rsidRPr="000F2D05">
        <w:rPr>
          <w:sz w:val="24"/>
          <w:szCs w:val="24"/>
        </w:rPr>
        <w:t>bendrojo ugdymo mokykloms lėš</w:t>
      </w:r>
      <w:r w:rsidR="00284283">
        <w:rPr>
          <w:sz w:val="24"/>
          <w:szCs w:val="24"/>
        </w:rPr>
        <w:t>os</w:t>
      </w:r>
      <w:r w:rsidRPr="000F2D05">
        <w:rPr>
          <w:sz w:val="24"/>
          <w:szCs w:val="24"/>
        </w:rPr>
        <w:t xml:space="preserve"> </w:t>
      </w:r>
      <w:r w:rsidR="00284283">
        <w:rPr>
          <w:sz w:val="24"/>
          <w:szCs w:val="24"/>
        </w:rPr>
        <w:t>švietimo pagalbos specialistų pareigybėms bus skiriamos iš MK, karjeros speciali</w:t>
      </w:r>
      <w:r w:rsidR="005676CD">
        <w:rPr>
          <w:sz w:val="24"/>
          <w:szCs w:val="24"/>
        </w:rPr>
        <w:t>stų pareigybės finansuojamos įgyvendinant 2021-2030 m. plėtros programos valdytojos LR ŠMSM švietimo plėtros programos pažangos priemonę „Įdiegti vieną langelį karjerai planuoti ir įgūdžiams taikyti“. Profesinio orientavimo paslaugoms teikti lėšos apskaičiuojamos rem</w:t>
      </w:r>
      <w:r w:rsidR="00633518">
        <w:rPr>
          <w:sz w:val="24"/>
          <w:szCs w:val="24"/>
        </w:rPr>
        <w:t>ia</w:t>
      </w:r>
      <w:r w:rsidR="005676CD">
        <w:rPr>
          <w:sz w:val="24"/>
          <w:szCs w:val="24"/>
        </w:rPr>
        <w:t>ntis 2022-01-01 mokinių registro duomenimis, Panevėžio m. skirta 12,5</w:t>
      </w:r>
      <w:r w:rsidR="0084490E">
        <w:rPr>
          <w:sz w:val="24"/>
          <w:szCs w:val="24"/>
        </w:rPr>
        <w:t xml:space="preserve"> karjeros specialistų pareigybių.</w:t>
      </w:r>
      <w:r w:rsidR="00633518">
        <w:rPr>
          <w:sz w:val="24"/>
          <w:szCs w:val="24"/>
        </w:rPr>
        <w:t xml:space="preserve"> </w:t>
      </w:r>
      <w:r w:rsidRPr="000F2D05">
        <w:rPr>
          <w:sz w:val="24"/>
          <w:szCs w:val="24"/>
        </w:rPr>
        <w:t>Ikimokyklinio ugdymo mokykloms švietimo pagalbos specialistų pareigybės įsteigiamos iš 2022-iems metams įstaigoms skirtų darbo užmokesčio lėšų</w:t>
      </w:r>
      <w:r w:rsidRPr="00BB765E">
        <w:rPr>
          <w:b/>
          <w:sz w:val="24"/>
          <w:szCs w:val="24"/>
        </w:rPr>
        <w:t xml:space="preserve"> </w:t>
      </w:r>
    </w:p>
    <w:p w14:paraId="617E4482" w14:textId="77777777" w:rsidR="000F2D05" w:rsidRPr="00BB765E" w:rsidRDefault="000F2D05" w:rsidP="000F2D05">
      <w:pPr>
        <w:spacing w:line="276" w:lineRule="auto"/>
        <w:ind w:firstLine="567"/>
        <w:jc w:val="both"/>
        <w:rPr>
          <w:sz w:val="24"/>
          <w:szCs w:val="24"/>
        </w:rPr>
      </w:pPr>
      <w:r w:rsidRPr="00BB765E">
        <w:rPr>
          <w:b/>
          <w:sz w:val="24"/>
          <w:szCs w:val="24"/>
        </w:rPr>
        <w:t>5. Galimos neigiamos pasekmės priėmus sprendimą, kokių priemonių reikėtų imtis, kad tokių pasekmių būtų išvengta:</w:t>
      </w:r>
      <w:r w:rsidRPr="00BB765E">
        <w:rPr>
          <w:sz w:val="24"/>
          <w:szCs w:val="24"/>
        </w:rPr>
        <w:t xml:space="preserve"> Neigiamų pasekmių nebus.</w:t>
      </w:r>
    </w:p>
    <w:p w14:paraId="617E4483" w14:textId="77777777" w:rsidR="000F2D05" w:rsidRPr="00AE5A0D" w:rsidRDefault="000F2D05" w:rsidP="000F2D05">
      <w:pPr>
        <w:spacing w:line="276" w:lineRule="auto"/>
        <w:ind w:firstLine="567"/>
        <w:jc w:val="both"/>
        <w:rPr>
          <w:sz w:val="24"/>
          <w:szCs w:val="24"/>
        </w:rPr>
      </w:pPr>
      <w:r w:rsidRPr="00BB765E">
        <w:rPr>
          <w:b/>
          <w:sz w:val="24"/>
          <w:szCs w:val="24"/>
        </w:rPr>
        <w:t>6. Kieno iniciatyva parengtas sprendimo projektas:</w:t>
      </w:r>
      <w:r w:rsidRPr="00BB765E">
        <w:rPr>
          <w:sz w:val="24"/>
          <w:szCs w:val="24"/>
        </w:rPr>
        <w:t xml:space="preserve"> Projektas </w:t>
      </w:r>
      <w:r w:rsidRPr="00AE5A0D">
        <w:rPr>
          <w:sz w:val="24"/>
          <w:szCs w:val="24"/>
        </w:rPr>
        <w:t xml:space="preserve">parengtas </w:t>
      </w:r>
      <w:r>
        <w:rPr>
          <w:sz w:val="24"/>
          <w:szCs w:val="24"/>
        </w:rPr>
        <w:t>Savivaldybės administracijos</w:t>
      </w:r>
      <w:r w:rsidRPr="00AE5A0D">
        <w:rPr>
          <w:sz w:val="24"/>
          <w:szCs w:val="24"/>
        </w:rPr>
        <w:t xml:space="preserve"> iniciatyva.</w:t>
      </w:r>
    </w:p>
    <w:p w14:paraId="617E4484" w14:textId="77777777" w:rsidR="000F2D05" w:rsidRDefault="000F2D05" w:rsidP="000F2D05">
      <w:pPr>
        <w:spacing w:line="276" w:lineRule="auto"/>
        <w:ind w:firstLine="567"/>
        <w:jc w:val="both"/>
        <w:rPr>
          <w:sz w:val="24"/>
          <w:szCs w:val="24"/>
        </w:rPr>
      </w:pPr>
      <w:r>
        <w:rPr>
          <w:sz w:val="24"/>
          <w:szCs w:val="24"/>
        </w:rPr>
        <w:t xml:space="preserve">PRIDEDAMA: </w:t>
      </w:r>
    </w:p>
    <w:p w14:paraId="617E4485" w14:textId="77777777" w:rsidR="000F2D05" w:rsidRDefault="000F2D05" w:rsidP="000F2D05">
      <w:pPr>
        <w:spacing w:line="276" w:lineRule="auto"/>
        <w:ind w:firstLine="567"/>
        <w:jc w:val="both"/>
        <w:rPr>
          <w:sz w:val="24"/>
          <w:szCs w:val="24"/>
        </w:rPr>
      </w:pPr>
      <w:r>
        <w:rPr>
          <w:sz w:val="24"/>
          <w:szCs w:val="24"/>
        </w:rPr>
        <w:t>Lyginamasis variantas, 2 lapai.</w:t>
      </w:r>
    </w:p>
    <w:p w14:paraId="617E4486" w14:textId="77777777" w:rsidR="000F2D05" w:rsidRDefault="000F2D05" w:rsidP="000F2D05">
      <w:pPr>
        <w:spacing w:line="360" w:lineRule="auto"/>
        <w:rPr>
          <w:sz w:val="24"/>
          <w:szCs w:val="24"/>
        </w:rPr>
      </w:pPr>
    </w:p>
    <w:p w14:paraId="617E4487" w14:textId="77777777" w:rsidR="00D73E95" w:rsidRDefault="000F2D05" w:rsidP="000F2D05">
      <w:pPr>
        <w:spacing w:line="360" w:lineRule="auto"/>
      </w:pPr>
      <w:r>
        <w:rPr>
          <w:sz w:val="24"/>
          <w:szCs w:val="24"/>
        </w:rPr>
        <w:t xml:space="preserve">Švietimo  skyriaus vedėja                                           </w:t>
      </w:r>
      <w:r>
        <w:rPr>
          <w:sz w:val="24"/>
          <w:szCs w:val="24"/>
        </w:rPr>
        <w:tab/>
      </w:r>
      <w:r>
        <w:rPr>
          <w:sz w:val="24"/>
          <w:szCs w:val="24"/>
        </w:rPr>
        <w:tab/>
        <w:t xml:space="preserve">       Silvija Sėrikovienė</w:t>
      </w:r>
    </w:p>
    <w:sectPr w:rsidR="00D73E9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83FE1"/>
    <w:multiLevelType w:val="hybridMultilevel"/>
    <w:tmpl w:val="8A6E2ABA"/>
    <w:lvl w:ilvl="0" w:tplc="2634FC10">
      <w:start w:val="1"/>
      <w:numFmt w:val="decimal"/>
      <w:lvlText w:val="%1."/>
      <w:lvlJc w:val="left"/>
      <w:pPr>
        <w:ind w:left="1002" w:hanging="375"/>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D05"/>
    <w:rsid w:val="00062B6E"/>
    <w:rsid w:val="00072446"/>
    <w:rsid w:val="00080E6F"/>
    <w:rsid w:val="00082E16"/>
    <w:rsid w:val="000C4B1D"/>
    <w:rsid w:val="000F2D05"/>
    <w:rsid w:val="001832AB"/>
    <w:rsid w:val="00191843"/>
    <w:rsid w:val="00214504"/>
    <w:rsid w:val="0023172D"/>
    <w:rsid w:val="00284283"/>
    <w:rsid w:val="002C5FD7"/>
    <w:rsid w:val="0033462D"/>
    <w:rsid w:val="0039524A"/>
    <w:rsid w:val="003A6D73"/>
    <w:rsid w:val="00465B7B"/>
    <w:rsid w:val="00495F6D"/>
    <w:rsid w:val="004F1FAE"/>
    <w:rsid w:val="005676CD"/>
    <w:rsid w:val="00576B7A"/>
    <w:rsid w:val="005A368A"/>
    <w:rsid w:val="00633518"/>
    <w:rsid w:val="006367B9"/>
    <w:rsid w:val="00660E9B"/>
    <w:rsid w:val="00724892"/>
    <w:rsid w:val="00752D31"/>
    <w:rsid w:val="007734EA"/>
    <w:rsid w:val="007A0618"/>
    <w:rsid w:val="007C19C6"/>
    <w:rsid w:val="007E7559"/>
    <w:rsid w:val="0084490E"/>
    <w:rsid w:val="008F49E2"/>
    <w:rsid w:val="009426F7"/>
    <w:rsid w:val="00A14CA7"/>
    <w:rsid w:val="00AA2E73"/>
    <w:rsid w:val="00B23C83"/>
    <w:rsid w:val="00B72BD3"/>
    <w:rsid w:val="00B91A50"/>
    <w:rsid w:val="00BA51D2"/>
    <w:rsid w:val="00BD3568"/>
    <w:rsid w:val="00C5328D"/>
    <w:rsid w:val="00CC0893"/>
    <w:rsid w:val="00CE3BCF"/>
    <w:rsid w:val="00D73E95"/>
    <w:rsid w:val="00DA494F"/>
    <w:rsid w:val="00DB0E6B"/>
    <w:rsid w:val="00E951FE"/>
    <w:rsid w:val="00EB41D3"/>
    <w:rsid w:val="00ED0B13"/>
    <w:rsid w:val="00EF56F0"/>
    <w:rsid w:val="00F3668F"/>
    <w:rsid w:val="00FA276A"/>
    <w:rsid w:val="00FB1706"/>
    <w:rsid w:val="00FB57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E42C3"/>
  <w15:chartTrackingRefBased/>
  <w15:docId w15:val="{3D46B4D0-AB5B-4B97-BB6C-115F6B88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2D05"/>
    <w:pPr>
      <w:spacing w:after="0" w:line="240" w:lineRule="auto"/>
    </w:pPr>
    <w:rPr>
      <w:rFonts w:ascii="Times New Roman" w:eastAsia="Times New Roman" w:hAnsi="Times New Roman" w:cs="Times New Roman"/>
      <w:sz w:val="20"/>
      <w:szCs w:val="20"/>
    </w:rPr>
  </w:style>
  <w:style w:type="paragraph" w:styleId="Antrat2">
    <w:name w:val="heading 2"/>
    <w:basedOn w:val="prastasis"/>
    <w:next w:val="prastasis"/>
    <w:link w:val="Antrat2Diagrama"/>
    <w:qFormat/>
    <w:rsid w:val="000F2D05"/>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0F2D05"/>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0F2D05"/>
    <w:pPr>
      <w:jc w:val="right"/>
    </w:pPr>
    <w:rPr>
      <w:sz w:val="22"/>
      <w:lang w:eastAsia="lt-LT"/>
    </w:rPr>
  </w:style>
  <w:style w:type="character" w:customStyle="1" w:styleId="PagrindinistekstasDiagrama">
    <w:name w:val="Pagrindinis tekstas Diagrama"/>
    <w:basedOn w:val="Numatytasispastraiposriftas"/>
    <w:link w:val="Pagrindinistekstas"/>
    <w:rsid w:val="000F2D05"/>
    <w:rPr>
      <w:rFonts w:ascii="Times New Roman" w:eastAsia="Times New Roman" w:hAnsi="Times New Roman" w:cs="Times New Roman"/>
      <w:szCs w:val="20"/>
      <w:lang w:eastAsia="lt-LT"/>
    </w:rPr>
  </w:style>
  <w:style w:type="paragraph" w:styleId="Debesliotekstas">
    <w:name w:val="Balloon Text"/>
    <w:basedOn w:val="prastasis"/>
    <w:link w:val="DebesliotekstasDiagrama"/>
    <w:uiPriority w:val="99"/>
    <w:semiHidden/>
    <w:unhideWhenUsed/>
    <w:rsid w:val="00FA27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276A"/>
    <w:rPr>
      <w:rFonts w:ascii="Segoe UI" w:eastAsia="Times New Roman" w:hAnsi="Segoe UI" w:cs="Segoe UI"/>
      <w:sz w:val="18"/>
      <w:szCs w:val="18"/>
    </w:rPr>
  </w:style>
  <w:style w:type="table" w:styleId="Lentelstinklelis">
    <w:name w:val="Table Grid"/>
    <w:basedOn w:val="prastojilentel"/>
    <w:uiPriority w:val="39"/>
    <w:rsid w:val="007A061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14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5382</Words>
  <Characters>3068</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Gabrėnienė</dc:creator>
  <cp:keywords/>
  <dc:description/>
  <cp:lastModifiedBy>Diana Brazdžiunienė</cp:lastModifiedBy>
  <cp:revision>2</cp:revision>
  <cp:lastPrinted>2022-08-11T06:48:00Z</cp:lastPrinted>
  <dcterms:created xsi:type="dcterms:W3CDTF">2022-08-26T08:48:00Z</dcterms:created>
  <dcterms:modified xsi:type="dcterms:W3CDTF">2022-08-26T08:48:00Z</dcterms:modified>
</cp:coreProperties>
</file>