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C4551" w14:textId="77777777" w:rsidR="006B757F" w:rsidRPr="006B757F" w:rsidRDefault="006B757F" w:rsidP="00485736">
      <w:pPr>
        <w:tabs>
          <w:tab w:val="left" w:pos="6521"/>
        </w:tabs>
        <w:suppressAutoHyphens w:val="0"/>
        <w:ind w:firstLine="4678"/>
        <w:rPr>
          <w:bCs/>
          <w:sz w:val="24"/>
          <w:lang w:eastAsia="en-US"/>
        </w:rPr>
      </w:pPr>
      <w:bookmarkStart w:id="0" w:name="_GoBack"/>
      <w:bookmarkEnd w:id="0"/>
      <w:r w:rsidRPr="006B757F">
        <w:rPr>
          <w:bCs/>
          <w:sz w:val="24"/>
          <w:lang w:eastAsia="en-US"/>
        </w:rPr>
        <w:t xml:space="preserve">Panevėžio miesto savivaldybės tarybos </w:t>
      </w:r>
    </w:p>
    <w:p w14:paraId="6D4BF1CA" w14:textId="5D598AA6" w:rsidR="006B757F" w:rsidRPr="006B757F" w:rsidRDefault="00485736" w:rsidP="00485736">
      <w:pPr>
        <w:tabs>
          <w:tab w:val="left" w:pos="6521"/>
        </w:tabs>
        <w:suppressAutoHyphens w:val="0"/>
        <w:ind w:firstLine="4678"/>
        <w:rPr>
          <w:bCs/>
          <w:sz w:val="24"/>
          <w:lang w:eastAsia="en-US"/>
        </w:rPr>
      </w:pPr>
      <w:r>
        <w:rPr>
          <w:bCs/>
          <w:sz w:val="24"/>
          <w:lang w:eastAsia="en-US"/>
        </w:rPr>
        <w:t xml:space="preserve">                                </w:t>
      </w:r>
      <w:r w:rsidR="006B757F" w:rsidRPr="006B757F">
        <w:rPr>
          <w:bCs/>
          <w:sz w:val="24"/>
          <w:lang w:eastAsia="en-US"/>
        </w:rPr>
        <w:t xml:space="preserve">sprendimo Nr. </w:t>
      </w:r>
    </w:p>
    <w:p w14:paraId="1587C986" w14:textId="77777777" w:rsidR="006B757F" w:rsidRPr="006B757F" w:rsidRDefault="006B757F" w:rsidP="00485736">
      <w:pPr>
        <w:tabs>
          <w:tab w:val="left" w:pos="6521"/>
        </w:tabs>
        <w:suppressAutoHyphens w:val="0"/>
        <w:ind w:firstLine="4678"/>
        <w:rPr>
          <w:bCs/>
          <w:sz w:val="24"/>
          <w:lang w:eastAsia="en-US"/>
        </w:rPr>
      </w:pPr>
      <w:r w:rsidRPr="006B757F">
        <w:rPr>
          <w:bCs/>
          <w:sz w:val="24"/>
          <w:lang w:eastAsia="en-US"/>
        </w:rPr>
        <w:t>priedas</w:t>
      </w:r>
    </w:p>
    <w:p w14:paraId="79218515" w14:textId="77777777" w:rsidR="00907A02" w:rsidRDefault="00907A02" w:rsidP="00485736">
      <w:pPr>
        <w:tabs>
          <w:tab w:val="left" w:pos="6521"/>
        </w:tabs>
        <w:ind w:firstLine="4678"/>
        <w:rPr>
          <w:bCs/>
          <w:sz w:val="24"/>
          <w:lang w:eastAsia="en-US"/>
        </w:rPr>
      </w:pPr>
    </w:p>
    <w:p w14:paraId="2C634748" w14:textId="2C1963B9" w:rsidR="006B757F" w:rsidRPr="00F345AD" w:rsidRDefault="006B757F" w:rsidP="000D4FCA">
      <w:pPr>
        <w:tabs>
          <w:tab w:val="left" w:pos="6521"/>
        </w:tabs>
        <w:jc w:val="right"/>
        <w:rPr>
          <w:b/>
          <w:sz w:val="24"/>
        </w:rPr>
      </w:pP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095B84CF" w:rsidR="0030053C" w:rsidRPr="006B757F" w:rsidRDefault="001F3B19" w:rsidP="006D5263">
      <w:pPr>
        <w:ind w:firstLine="720"/>
        <w:jc w:val="both"/>
        <w:rPr>
          <w:sz w:val="24"/>
          <w:lang w:eastAsia="zh-CN"/>
        </w:rPr>
      </w:pPr>
      <w:r w:rsidRPr="006B757F">
        <w:rPr>
          <w:rFonts w:ascii="Times New Roman LT" w:hAnsi="Times New Roman LT"/>
          <w:sz w:val="24"/>
        </w:rPr>
        <w:t>Lietuvos valstybė, atstovaujama</w:t>
      </w:r>
      <w:r w:rsidR="002E478B" w:rsidRPr="006B757F">
        <w:rPr>
          <w:sz w:val="24"/>
        </w:rPr>
        <w:t xml:space="preserve"> Panevėžio miesto savivaldybės administracijos direktoriaus </w:t>
      </w:r>
      <w:r w:rsidR="00D631B2">
        <w:rPr>
          <w:sz w:val="24"/>
          <w:szCs w:val="24"/>
          <w:lang w:eastAsia="lt-LT"/>
        </w:rPr>
        <w:t xml:space="preserve">T. J. </w:t>
      </w:r>
      <w:r w:rsidR="00D631B2">
        <w:rPr>
          <w:i/>
          <w:iCs/>
          <w:sz w:val="24"/>
          <w:szCs w:val="24"/>
          <w:lang w:eastAsia="lt-LT"/>
        </w:rPr>
        <w:t>(duomenys neskelbtini)</w:t>
      </w:r>
      <w:r w:rsidR="002E478B" w:rsidRPr="006B757F">
        <w:rPr>
          <w:sz w:val="24"/>
        </w:rPr>
        <w:t xml:space="preserve">, veikiančio pagal </w:t>
      </w:r>
      <w:r w:rsidR="00F84608" w:rsidRPr="006B757F">
        <w:rPr>
          <w:sz w:val="24"/>
          <w:lang w:eastAsia="lt-LT"/>
        </w:rPr>
        <w:t>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w:t>
      </w:r>
      <w:r w:rsidR="002E478B" w:rsidRPr="006B757F">
        <w:rPr>
          <w:sz w:val="24"/>
        </w:rPr>
        <w:t xml:space="preserve"> ir Panevėžio miesto savivaldybės mero 2024 m. sausio 25 d. potvark</w:t>
      </w:r>
      <w:r w:rsidR="00C977A0" w:rsidRPr="006B757F">
        <w:rPr>
          <w:sz w:val="24"/>
        </w:rPr>
        <w:t>į</w:t>
      </w:r>
      <w:r w:rsidR="002E478B" w:rsidRPr="006B757F">
        <w:rPr>
          <w:sz w:val="24"/>
        </w:rPr>
        <w:t xml:space="preserve"> Nr. M-62 „Dėl įgaliojimų suteikimo </w:t>
      </w:r>
      <w:r w:rsidR="00F84608" w:rsidRPr="006B757F">
        <w:rPr>
          <w:sz w:val="24"/>
        </w:rPr>
        <w:t>S</w:t>
      </w:r>
      <w:r w:rsidR="002E478B" w:rsidRPr="006B757F">
        <w:rPr>
          <w:sz w:val="24"/>
        </w:rPr>
        <w:t>avivaldybės administracijos direktoriui“,</w:t>
      </w:r>
      <w:r w:rsidR="00FF6BAA" w:rsidRPr="006B757F">
        <w:rPr>
          <w:sz w:val="24"/>
          <w:szCs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D6300">
        <w:rPr>
          <w:sz w:val="24"/>
          <w:szCs w:val="24"/>
        </w:rPr>
        <w:t>,</w:t>
      </w:r>
      <w:r w:rsidR="00EE14E7" w:rsidRPr="006B757F">
        <w:rPr>
          <w:sz w:val="24"/>
          <w:szCs w:val="24"/>
        </w:rPr>
        <w:t xml:space="preserve"> </w:t>
      </w:r>
      <w:r w:rsidR="00407982" w:rsidRPr="006B757F">
        <w:rPr>
          <w:sz w:val="24"/>
        </w:rPr>
        <w:t xml:space="preserve">ir </w:t>
      </w:r>
      <w:r w:rsidR="00C643B5" w:rsidRPr="00FD6300">
        <w:rPr>
          <w:sz w:val="24"/>
        </w:rPr>
        <w:t xml:space="preserve">UAB HELUX NT (juridinio asmens kodas 306657632, buveinės adresas: Panevėžys, Laisvės a. 16), toliau vadinama nuomininku, atstovaujama direktoriaus </w:t>
      </w:r>
      <w:r w:rsidR="00D631B2">
        <w:rPr>
          <w:sz w:val="24"/>
          <w:szCs w:val="24"/>
          <w:lang w:eastAsia="lt-LT"/>
        </w:rPr>
        <w:t xml:space="preserve">D. K. </w:t>
      </w:r>
      <w:r w:rsidR="00D631B2">
        <w:rPr>
          <w:i/>
          <w:iCs/>
          <w:sz w:val="24"/>
          <w:szCs w:val="24"/>
          <w:lang w:eastAsia="lt-LT"/>
        </w:rPr>
        <w:t>(duomenys neskelbtini)</w:t>
      </w:r>
      <w:r w:rsidR="00C643B5" w:rsidRPr="00FD6300">
        <w:rPr>
          <w:sz w:val="24"/>
        </w:rPr>
        <w:t>, veikiančio pagal įstatus</w:t>
      </w:r>
      <w:r w:rsidR="0030053C" w:rsidRPr="006B757F">
        <w:rPr>
          <w:sz w:val="24"/>
          <w:lang w:eastAsia="zh-CN"/>
        </w:rPr>
        <w:t>, s u d a r ė šią sutartį:</w:t>
      </w:r>
    </w:p>
    <w:p w14:paraId="4BDFF8C7" w14:textId="44AE42FA" w:rsidR="00C643B5" w:rsidRPr="0030053C" w:rsidRDefault="0030053C" w:rsidP="00C643B5">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w:t>
      </w:r>
      <w:r w:rsidR="00C643B5" w:rsidRPr="0030053C">
        <w:rPr>
          <w:sz w:val="24"/>
          <w:szCs w:val="24"/>
          <w:lang w:eastAsia="zh-CN"/>
        </w:rPr>
        <w:t xml:space="preserve">Nuomotojas išnuomoja, o </w:t>
      </w:r>
      <w:r w:rsidR="00C643B5">
        <w:rPr>
          <w:sz w:val="24"/>
          <w:szCs w:val="24"/>
          <w:lang w:eastAsia="zh-CN"/>
        </w:rPr>
        <w:t>n</w:t>
      </w:r>
      <w:r w:rsidR="00C643B5" w:rsidRPr="0030053C">
        <w:rPr>
          <w:sz w:val="24"/>
          <w:szCs w:val="24"/>
          <w:lang w:eastAsia="zh-CN"/>
        </w:rPr>
        <w:t>uominin</w:t>
      </w:r>
      <w:r w:rsidR="00C643B5">
        <w:rPr>
          <w:sz w:val="24"/>
          <w:szCs w:val="24"/>
          <w:lang w:eastAsia="zh-CN"/>
        </w:rPr>
        <w:t xml:space="preserve">kas </w:t>
      </w:r>
      <w:r w:rsidR="00C643B5" w:rsidRPr="0030053C">
        <w:rPr>
          <w:sz w:val="24"/>
          <w:szCs w:val="24"/>
          <w:lang w:eastAsia="zh-CN"/>
        </w:rPr>
        <w:t xml:space="preserve">išsinuomoja </w:t>
      </w:r>
      <w:r w:rsidR="00C643B5" w:rsidRPr="008015CF">
        <w:rPr>
          <w:sz w:val="24"/>
          <w:szCs w:val="24"/>
          <w:lang w:eastAsia="zh-CN"/>
        </w:rPr>
        <w:t>0,0749 ha žemės sklypo, kadastro Nr. 2701/0020:366 Panevėžio m. k. v., unikalus Nr. 2701-0020-0366, esančio Panevėžyje, Laisvės a. 16, 0,0397 ha ploto dalį, reikalingą 13/25 dal</w:t>
      </w:r>
      <w:r w:rsidR="008015CF" w:rsidRPr="008015CF">
        <w:rPr>
          <w:sz w:val="24"/>
          <w:szCs w:val="24"/>
          <w:lang w:eastAsia="zh-CN"/>
        </w:rPr>
        <w:t>ies</w:t>
      </w:r>
      <w:r w:rsidR="00C643B5" w:rsidRPr="008015CF">
        <w:rPr>
          <w:sz w:val="24"/>
          <w:szCs w:val="24"/>
          <w:lang w:eastAsia="zh-CN"/>
        </w:rPr>
        <w:t xml:space="preserve"> pastat</w:t>
      </w:r>
      <w:r w:rsidR="00FD6300" w:rsidRPr="008015CF">
        <w:rPr>
          <w:sz w:val="24"/>
          <w:szCs w:val="24"/>
          <w:lang w:eastAsia="zh-CN"/>
        </w:rPr>
        <w:t>ui</w:t>
      </w:r>
      <w:r w:rsidR="00C643B5" w:rsidRPr="008015CF">
        <w:rPr>
          <w:sz w:val="24"/>
          <w:szCs w:val="24"/>
          <w:lang w:eastAsia="zh-CN"/>
        </w:rPr>
        <w:t xml:space="preserve"> – vaistin</w:t>
      </w:r>
      <w:r w:rsidR="00FD6300" w:rsidRPr="008015CF">
        <w:rPr>
          <w:sz w:val="24"/>
          <w:szCs w:val="24"/>
          <w:lang w:eastAsia="zh-CN"/>
        </w:rPr>
        <w:t>ei</w:t>
      </w:r>
      <w:r w:rsidR="00C643B5" w:rsidRPr="008015CF">
        <w:rPr>
          <w:sz w:val="24"/>
          <w:szCs w:val="24"/>
          <w:lang w:eastAsia="zh-CN"/>
        </w:rPr>
        <w:t xml:space="preserve"> (unikalus Nr. 2793-2002-9017) eksploatuoti.</w:t>
      </w:r>
    </w:p>
    <w:p w14:paraId="4B9F7EAA" w14:textId="039BBDF6"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2. Žemės sklypo dalis </w:t>
      </w:r>
      <w:r w:rsidRPr="008015CF">
        <w:rPr>
          <w:sz w:val="24"/>
          <w:szCs w:val="24"/>
          <w:lang w:eastAsia="zh-CN"/>
        </w:rPr>
        <w:t xml:space="preserve">išnuomojama </w:t>
      </w:r>
      <w:r w:rsidR="00C643B5" w:rsidRPr="008015CF">
        <w:rPr>
          <w:i/>
          <w:iCs/>
          <w:sz w:val="24"/>
          <w:szCs w:val="24"/>
          <w:lang w:eastAsia="zh-CN"/>
        </w:rPr>
        <w:t>55 metams</w:t>
      </w:r>
      <w:r w:rsidRPr="008015CF">
        <w:rPr>
          <w:i/>
          <w:iCs/>
          <w:sz w:val="24"/>
          <w:szCs w:val="24"/>
          <w:lang w:eastAsia="zh-CN"/>
        </w:rPr>
        <w:t>,</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7702F153" w14:textId="77777777" w:rsidR="00C643B5" w:rsidRPr="00454EE0" w:rsidRDefault="0030053C" w:rsidP="00C643B5">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bookmarkStart w:id="2" w:name="_Hlk159308431"/>
      <w:r w:rsidR="00C643B5">
        <w:rPr>
          <w:sz w:val="24"/>
          <w:szCs w:val="24"/>
          <w:lang w:eastAsia="zh-CN"/>
        </w:rPr>
        <w:t>i</w:t>
      </w:r>
      <w:r w:rsidR="005D0F68" w:rsidRPr="006B757F">
        <w:rPr>
          <w:i/>
          <w:iCs/>
          <w:sz w:val="24"/>
          <w:szCs w:val="24"/>
          <w:lang w:eastAsia="zh-CN"/>
        </w:rPr>
        <w:t xml:space="preserve"> </w:t>
      </w:r>
      <w:r w:rsidR="00891883" w:rsidRPr="006B757F">
        <w:rPr>
          <w:i/>
          <w:iCs/>
          <w:sz w:val="24"/>
          <w:szCs w:val="24"/>
          <w:lang w:eastAsia="zh-CN"/>
        </w:rPr>
        <w:t xml:space="preserve">– </w:t>
      </w:r>
      <w:r w:rsidR="00C643B5" w:rsidRPr="008015CF">
        <w:rPr>
          <w:i/>
          <w:iCs/>
          <w:sz w:val="24"/>
          <w:szCs w:val="24"/>
          <w:lang w:eastAsia="zh-CN"/>
        </w:rPr>
        <w:t>gyvenamosios teritorijos; komercinės paskirties objektų teritorijos</w:t>
      </w:r>
      <w:r w:rsidR="00C643B5" w:rsidRPr="008015CF">
        <w:rPr>
          <w:sz w:val="24"/>
          <w:szCs w:val="24"/>
          <w:lang w:eastAsia="zh-CN"/>
        </w:rPr>
        <w:t xml:space="preserve"> </w:t>
      </w:r>
      <w:r w:rsidR="00C643B5" w:rsidRPr="008015CF">
        <w:rPr>
          <w:i/>
          <w:iCs/>
          <w:sz w:val="24"/>
          <w:szCs w:val="24"/>
          <w:lang w:eastAsia="zh-CN"/>
        </w:rPr>
        <w:t>(išnuomojamos dalies naudojimo būdas – komercinės paskirties objektų teritorijos).</w:t>
      </w:r>
    </w:p>
    <w:bookmarkEnd w:id="2"/>
    <w:p w14:paraId="48884C70" w14:textId="1C8CF6BD"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6B757F">
        <w:rPr>
          <w:i/>
          <w:iCs/>
          <w:sz w:val="24"/>
          <w:szCs w:val="24"/>
          <w:lang w:eastAsia="zh-CN"/>
        </w:rPr>
        <w:t>Numatoma</w:t>
      </w:r>
      <w:r w:rsidRPr="006B757F">
        <w:rPr>
          <w:sz w:val="24"/>
          <w:szCs w:val="24"/>
          <w:lang w:eastAsia="zh-CN"/>
        </w:rPr>
        <w:t xml:space="preserve"> </w:t>
      </w:r>
      <w:r w:rsidRPr="006B757F">
        <w:rPr>
          <w:i/>
          <w:iCs/>
          <w:sz w:val="24"/>
          <w:szCs w:val="24"/>
          <w:lang w:eastAsia="zh-CN"/>
        </w:rPr>
        <w:t>galimybė teisės aktų nustatyta tvarka keisti išnuomojamo žemės sklypo naudojimo būd</w:t>
      </w:r>
      <w:bookmarkStart w:id="3" w:name="_Hlk102560300"/>
      <w:r w:rsidR="00FE632D" w:rsidRPr="006B757F">
        <w:rPr>
          <w:i/>
          <w:iCs/>
          <w:sz w:val="24"/>
          <w:szCs w:val="24"/>
          <w:lang w:eastAsia="zh-CN"/>
        </w:rPr>
        <w:t>us</w:t>
      </w:r>
      <w:r w:rsidRPr="006B757F">
        <w:rPr>
          <w:i/>
          <w:iCs/>
          <w:sz w:val="24"/>
          <w:szCs w:val="24"/>
          <w:lang w:eastAsia="zh-CN"/>
        </w:rPr>
        <w:t xml:space="preserve"> </w:t>
      </w:r>
      <w:bookmarkEnd w:id="3"/>
      <w:r w:rsidRPr="006B757F">
        <w:rPr>
          <w:i/>
          <w:iCs/>
          <w:sz w:val="24"/>
          <w:szCs w:val="24"/>
          <w:lang w:eastAsia="zh-CN"/>
        </w:rPr>
        <w:t>į Panevėžio miesto bendrajame plane nurodytus galimus žemės naudojimo būdus.</w:t>
      </w:r>
    </w:p>
    <w:p w14:paraId="2FE94173" w14:textId="3BF99050" w:rsidR="0030053C" w:rsidRPr="006B757F" w:rsidRDefault="0030053C" w:rsidP="0030053C">
      <w:pPr>
        <w:suppressAutoHyphens w:val="0"/>
        <w:ind w:firstLine="720"/>
        <w:jc w:val="both"/>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32890" w:rsidRPr="006B757F">
        <w:rPr>
          <w:i/>
          <w:iCs/>
          <w:sz w:val="24"/>
          <w:szCs w:val="24"/>
          <w:lang w:eastAsia="en-US"/>
        </w:rPr>
        <w:t>as</w:t>
      </w:r>
      <w:r w:rsidRPr="006B757F">
        <w:rPr>
          <w:i/>
          <w:iCs/>
          <w:sz w:val="24"/>
          <w:szCs w:val="24"/>
          <w:lang w:eastAsia="en-US"/>
        </w:rPr>
        <w:t xml:space="preserve"> privalo nugriauti ir sutvarkyti žemės sklypą. Pasibaigus nuomos sutarties terminui, nuomininkas privalo nugriauti pastatytus laikinus statinius, sutvarkyti žemės sklypą.</w:t>
      </w:r>
    </w:p>
    <w:p w14:paraId="7BEDC1CE" w14:textId="15CFC3FF" w:rsidR="00C643B5" w:rsidRPr="00891883" w:rsidRDefault="0030053C" w:rsidP="00C643B5">
      <w:pPr>
        <w:suppressAutoHyphens w:val="0"/>
        <w:ind w:firstLine="720"/>
        <w:jc w:val="both"/>
        <w:rPr>
          <w:i/>
          <w:iCs/>
          <w:sz w:val="24"/>
          <w:szCs w:val="24"/>
          <w:lang w:eastAsia="en-US"/>
        </w:rPr>
      </w:pPr>
      <w:bookmarkStart w:id="4" w:name="part_e308d8cccb304025a9f690eafbceeb93"/>
      <w:bookmarkEnd w:id="4"/>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C643B5" w:rsidRPr="008015CF">
        <w:rPr>
          <w:i/>
          <w:iCs/>
          <w:sz w:val="24"/>
          <w:szCs w:val="24"/>
          <w:lang w:eastAsia="en-US"/>
        </w:rPr>
        <w:t xml:space="preserve">statyti </w:t>
      </w:r>
      <w:r w:rsidR="00C643B5" w:rsidRPr="008015CF">
        <w:rPr>
          <w:i/>
          <w:iCs/>
          <w:sz w:val="24"/>
          <w:szCs w:val="24"/>
          <w:lang w:eastAsia="en-US"/>
        </w:rPr>
        <w:lastRenderedPageBreak/>
        <w:t>naujus</w:t>
      </w:r>
      <w:r w:rsidR="00C643B5" w:rsidRPr="008015CF">
        <w:rPr>
          <w:i/>
          <w:iCs/>
          <w:sz w:val="24"/>
          <w:szCs w:val="24"/>
          <w:lang w:val="af-ZA" w:eastAsia="en-US"/>
        </w:rPr>
        <w:t xml:space="preserve"> statinius ar įrenginius</w:t>
      </w:r>
      <w:r w:rsidR="00C643B5" w:rsidRPr="008015CF">
        <w:rPr>
          <w:i/>
          <w:iCs/>
          <w:sz w:val="24"/>
          <w:szCs w:val="24"/>
          <w:lang w:eastAsia="en-US"/>
        </w:rPr>
        <w:t xml:space="preserve"> ir (ar) rekonstruoti esamus statinius ar įrenginius galima tuo atveju, </w:t>
      </w:r>
      <w:r w:rsidR="00C643B5" w:rsidRPr="008015CF">
        <w:rPr>
          <w:i/>
          <w:iCs/>
          <w:sz w:val="24"/>
          <w:szCs w:val="24"/>
          <w:lang w:val="af-ZA" w:eastAsia="en-US"/>
        </w:rPr>
        <w:t>jeigu tokia statyba ir (ar) rekonstravimas numatyta galiojančiuose teritorijų planavimo dokumentų sprendiniuose ir atitinka valstybin</w:t>
      </w:r>
      <w:r w:rsidR="00C643B5" w:rsidRPr="008015CF">
        <w:rPr>
          <w:i/>
          <w:iCs/>
          <w:sz w:val="24"/>
          <w:szCs w:val="24"/>
          <w:lang w:eastAsia="en-US"/>
        </w:rPr>
        <w:t xml:space="preserve">ės žemės </w:t>
      </w:r>
      <w:r w:rsidR="00C643B5" w:rsidRPr="008015CF">
        <w:rPr>
          <w:i/>
          <w:iCs/>
          <w:sz w:val="24"/>
          <w:szCs w:val="24"/>
          <w:lang w:val="af-ZA" w:eastAsia="en-US"/>
        </w:rPr>
        <w:t>nuomos sutartyje nurodytą žemės sklypo pagrindinę žemės naudojimo paskirtį ir būdą.</w:t>
      </w:r>
      <w:r w:rsidR="00C643B5" w:rsidRPr="00891883">
        <w:rPr>
          <w:i/>
          <w:iCs/>
          <w:sz w:val="24"/>
          <w:szCs w:val="24"/>
          <w:lang w:val="af-ZA" w:eastAsia="en-US"/>
        </w:rPr>
        <w:t xml:space="preserve"> </w:t>
      </w:r>
    </w:p>
    <w:p w14:paraId="623D93F8" w14:textId="77777777" w:rsidR="00C643B5" w:rsidRPr="00C123BA" w:rsidRDefault="00C643B5" w:rsidP="00C643B5">
      <w:pPr>
        <w:widowControl w:val="0"/>
        <w:ind w:firstLine="567"/>
        <w:jc w:val="both"/>
        <w:rPr>
          <w:color w:val="000000"/>
          <w:sz w:val="24"/>
          <w:lang w:eastAsia="en-US"/>
        </w:rPr>
      </w:pPr>
      <w:bookmarkStart w:id="5" w:name="part_99e5e30cc5ca4df38307ba992da9a367"/>
      <w:bookmarkStart w:id="6" w:name="part_0cfcfaafd0de4467962fda1247b4d1f9"/>
      <w:bookmarkEnd w:id="5"/>
      <w:bookmarkEnd w:id="6"/>
      <w:r w:rsidRPr="0030053C">
        <w:rPr>
          <w:sz w:val="24"/>
          <w:szCs w:val="24"/>
          <w:lang w:eastAsia="en-US"/>
        </w:rPr>
        <w:t xml:space="preserve">7. </w:t>
      </w:r>
      <w:r w:rsidRPr="00891883">
        <w:rPr>
          <w:color w:val="000000"/>
          <w:sz w:val="24"/>
          <w:lang w:eastAsia="en-US"/>
        </w:rPr>
        <w:t>Žemės sklypo nuomininka</w:t>
      </w:r>
      <w:r>
        <w:rPr>
          <w:color w:val="000000"/>
          <w:sz w:val="24"/>
          <w:lang w:eastAsia="en-US"/>
        </w:rPr>
        <w:t>s</w:t>
      </w:r>
      <w:r w:rsidRPr="00891883">
        <w:rPr>
          <w:color w:val="000000"/>
          <w:sz w:val="24"/>
          <w:lang w:eastAsia="en-US"/>
        </w:rPr>
        <w:t xml:space="preserve"> galimybę statyti ir (ar) rekonstruoti statinius įgyja tik sumokėję</w:t>
      </w:r>
      <w:r>
        <w:rPr>
          <w:color w:val="000000"/>
          <w:sz w:val="24"/>
          <w:lang w:eastAsia="en-US"/>
        </w:rPr>
        <w:t xml:space="preserve">s </w:t>
      </w:r>
      <w:r w:rsidRPr="00891883">
        <w:rPr>
          <w:color w:val="000000"/>
          <w:sz w:val="24"/>
          <w:lang w:eastAsia="en-US"/>
        </w:rPr>
        <w:t>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7903C772" w:rsidR="0030053C" w:rsidRPr="006B757F" w:rsidRDefault="0030053C" w:rsidP="0030053C">
      <w:pPr>
        <w:suppressAutoHyphens w:val="0"/>
        <w:ind w:firstLine="720"/>
        <w:jc w:val="both"/>
        <w:rPr>
          <w:sz w:val="24"/>
          <w:szCs w:val="24"/>
          <w:lang w:eastAsia="en-US"/>
        </w:rPr>
      </w:pPr>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3B58336D" w14:textId="77777777" w:rsidR="00C643B5" w:rsidRPr="0030053C" w:rsidRDefault="00C643B5" w:rsidP="00C643B5">
      <w:pPr>
        <w:suppressAutoHyphens w:val="0"/>
        <w:overflowPunct w:val="0"/>
        <w:autoSpaceDE w:val="0"/>
        <w:autoSpaceDN w:val="0"/>
        <w:adjustRightInd w:val="0"/>
        <w:ind w:firstLine="720"/>
        <w:jc w:val="both"/>
        <w:textAlignment w:val="baseline"/>
        <w:rPr>
          <w:sz w:val="24"/>
          <w:szCs w:val="24"/>
          <w:lang w:eastAsia="zh-CN"/>
        </w:rPr>
      </w:pPr>
      <w:r w:rsidRPr="0030053C">
        <w:rPr>
          <w:sz w:val="24"/>
          <w:szCs w:val="24"/>
          <w:lang w:eastAsia="zh-CN"/>
        </w:rPr>
        <w:t xml:space="preserve">9. Specialiosios žemės naudojimo sąlygos: </w:t>
      </w:r>
      <w:r w:rsidRPr="0030053C">
        <w:rPr>
          <w:i/>
          <w:iCs/>
          <w:sz w:val="24"/>
          <w:szCs w:val="24"/>
          <w:lang w:eastAsia="zh-CN"/>
        </w:rPr>
        <w:t>žemės sklyp</w:t>
      </w:r>
      <w:r>
        <w:rPr>
          <w:i/>
          <w:iCs/>
          <w:sz w:val="24"/>
          <w:szCs w:val="24"/>
          <w:lang w:eastAsia="zh-CN"/>
        </w:rPr>
        <w:t xml:space="preserve">ui </w:t>
      </w:r>
      <w:r w:rsidRPr="0030053C">
        <w:rPr>
          <w:i/>
          <w:iCs/>
          <w:sz w:val="24"/>
          <w:szCs w:val="24"/>
          <w:lang w:eastAsia="zh-CN"/>
        </w:rPr>
        <w:t xml:space="preserve">taikomos specialiosios žemės naudojimo sąlygos, nurodytos Nekilnojamojo turto registro duomenų bazės išrašo skiltyse </w:t>
      </w:r>
      <w:r>
        <w:rPr>
          <w:i/>
          <w:iCs/>
          <w:sz w:val="24"/>
          <w:szCs w:val="24"/>
          <w:lang w:eastAsia="zh-CN"/>
        </w:rPr>
        <w:t>„</w:t>
      </w:r>
      <w:r w:rsidRPr="0030053C">
        <w:rPr>
          <w:i/>
          <w:iCs/>
          <w:sz w:val="24"/>
          <w:szCs w:val="24"/>
          <w:lang w:eastAsia="zh-CN"/>
        </w:rPr>
        <w:t xml:space="preserve">Žymos“ ir </w:t>
      </w:r>
      <w:r>
        <w:rPr>
          <w:i/>
          <w:iCs/>
          <w:sz w:val="24"/>
          <w:szCs w:val="24"/>
          <w:lang w:eastAsia="zh-CN"/>
        </w:rPr>
        <w:t>„</w:t>
      </w:r>
      <w:r w:rsidRPr="0030053C">
        <w:rPr>
          <w:i/>
          <w:iCs/>
          <w:sz w:val="24"/>
          <w:szCs w:val="24"/>
          <w:lang w:eastAsia="zh-CN"/>
        </w:rPr>
        <w:t>Duomenys apie įregistruotas teritorijas, kuriose taikomos specialiosios žemės naudojimo sąlygos“.</w:t>
      </w:r>
      <w:r w:rsidRPr="0030053C">
        <w:rPr>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52A9739F"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11. Žemės servitutai ir kitos daiktinės teisės: </w:t>
      </w:r>
      <w:r w:rsidR="00C643B5">
        <w:rPr>
          <w:i/>
          <w:iCs/>
          <w:sz w:val="24"/>
          <w:szCs w:val="24"/>
          <w:lang w:eastAsia="zh-CN"/>
        </w:rPr>
        <w:t>nėra.</w:t>
      </w:r>
    </w:p>
    <w:p w14:paraId="44148D43" w14:textId="49F6A6F5" w:rsidR="00C643B5" w:rsidRDefault="0030053C" w:rsidP="00C643B5">
      <w:pPr>
        <w:suppressAutoHyphens w:val="0"/>
        <w:overflowPunct w:val="0"/>
        <w:autoSpaceDE w:val="0"/>
        <w:autoSpaceDN w:val="0"/>
        <w:adjustRightInd w:val="0"/>
        <w:ind w:firstLine="720"/>
        <w:jc w:val="both"/>
        <w:textAlignment w:val="baseline"/>
        <w:rPr>
          <w:i/>
          <w:sz w:val="24"/>
          <w:szCs w:val="24"/>
          <w:lang w:eastAsia="zh-CN"/>
        </w:rPr>
      </w:pPr>
      <w:r w:rsidRPr="006B757F">
        <w:rPr>
          <w:sz w:val="24"/>
          <w:szCs w:val="24"/>
          <w:lang w:eastAsia="zh-CN"/>
        </w:rPr>
        <w:t xml:space="preserve">12. Žemės sklypo dalies </w:t>
      </w:r>
      <w:r w:rsidRPr="008015CF">
        <w:rPr>
          <w:sz w:val="24"/>
          <w:szCs w:val="24"/>
          <w:lang w:eastAsia="zh-CN"/>
        </w:rPr>
        <w:t xml:space="preserve">vertė </w:t>
      </w:r>
      <w:r w:rsidR="00C643B5" w:rsidRPr="008015CF">
        <w:rPr>
          <w:i/>
          <w:iCs/>
          <w:sz w:val="24"/>
          <w:szCs w:val="24"/>
          <w:lang w:eastAsia="zh-CN"/>
        </w:rPr>
        <w:t>(pagal komercinės paskirties žemės grupę)</w:t>
      </w:r>
      <w:r w:rsidR="00C643B5" w:rsidRPr="008015CF">
        <w:rPr>
          <w:sz w:val="24"/>
          <w:szCs w:val="24"/>
          <w:lang w:eastAsia="zh-CN"/>
        </w:rPr>
        <w:t xml:space="preserve"> – </w:t>
      </w:r>
      <w:r w:rsidR="00C643B5" w:rsidRPr="008015CF">
        <w:rPr>
          <w:i/>
          <w:sz w:val="24"/>
          <w:szCs w:val="24"/>
          <w:lang w:eastAsia="zh-CN"/>
        </w:rPr>
        <w:t>19 770,00 Eur (devyniolika tūkstančių septyni šimtai septyniasdešimt eurų), apskaičiuota pagal 2024 m. sausio 1 d. taikytus žemės verčių žemėlapius, patvirtintus Nacionalinės žemės tarnybos prie Aplinkos ministerijos direktoriaus 2023 m. gruodžio 21 d. įsakymu Nr. 1P-667-(1.3 E.) „Dėl masinio žemės vertinimo dokumentų patvirtinimo“.</w:t>
      </w:r>
    </w:p>
    <w:p w14:paraId="77551827" w14:textId="29BC7231"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68C770C" w14:textId="7BA0C964"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kiekvienais metais iki lapkričio 15 d. Nuomininkui praleidus mokesčio ar jo dalies mokėjimo terminą, už kiekvieną pradelstą dieną moka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115377FF"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6985E168"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lastRenderedPageBreak/>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77777777"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p>
    <w:p w14:paraId="1135E04D" w14:textId="5AE2865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nuomininkas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0E9BEAD6"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18. Kiti su nuomojamo žemės sklypo naudojimu ir grąžinimu, pasibaigus nuomos sutarčiai, susiję nuomotojo ir nuomininko įsipareigojimai: </w:t>
      </w:r>
      <w:r w:rsidRPr="00516238">
        <w:rPr>
          <w:i/>
          <w:sz w:val="24"/>
          <w:szCs w:val="24"/>
          <w:lang w:eastAsia="zh-CN"/>
        </w:rPr>
        <w:t>p</w:t>
      </w:r>
      <w:r w:rsidRPr="006B757F">
        <w:rPr>
          <w:i/>
          <w:iCs/>
          <w:sz w:val="24"/>
          <w:szCs w:val="24"/>
          <w:lang w:eastAsia="zh-CN"/>
        </w:rPr>
        <w:t xml:space="preserve">asibaigus nuomos sutarčiai ir gavus nuomininko prašymą, nuomotojas įsipareigoja žemės nuomos sutarties atnaujinimo klausimą spręsti įstatymų nustatyta tvarka. </w:t>
      </w:r>
    </w:p>
    <w:p w14:paraId="0C437861" w14:textId="5A0280DF"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 xml:space="preserve">jeigu nuomininkas nesilaiko </w:t>
      </w:r>
      <w:r w:rsidR="00516238">
        <w:rPr>
          <w:i/>
          <w:iCs/>
          <w:sz w:val="24"/>
          <w:szCs w:val="24"/>
          <w:lang w:eastAsia="zh-CN"/>
        </w:rPr>
        <w:t>s</w:t>
      </w:r>
      <w:r w:rsidRPr="006B757F">
        <w:rPr>
          <w:i/>
          <w:iCs/>
          <w:sz w:val="24"/>
          <w:szCs w:val="24"/>
          <w:lang w:eastAsia="zh-CN"/>
        </w:rPr>
        <w:t xml:space="preserve">utartyje numatytų žemės naudojimo sąlygų ir kitų apribojimų, nuomotojas turi teisę nutraukti nuomos sutartį prieš terminą. Nuomininkas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04A6D7A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20. Nuomininkas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76A04C7F" w14:textId="77777777" w:rsidR="007E3632" w:rsidRPr="006B757F" w:rsidRDefault="007E3632" w:rsidP="007E3632">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6B757F">
        <w:rPr>
          <w:i/>
          <w:iCs/>
          <w:sz w:val="24"/>
          <w:szCs w:val="24"/>
          <w:lang w:eastAsia="zh-CN"/>
        </w:rPr>
        <w:t>papildomam terminui, kiekvieną kartą ne ilgesniam nei viena dešimtoji dalis nustatytos statinio ar įrenginio ekonomiškai pagrįstos naudojimo trukmės.</w:t>
      </w:r>
    </w:p>
    <w:p w14:paraId="7EA3944D" w14:textId="25DD638A"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22. Nuomininko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nuomininkas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6ED8E18A" w:rsidR="007E3632" w:rsidRPr="006B757F" w:rsidRDefault="007E3632" w:rsidP="007E3632">
      <w:pPr>
        <w:widowControl w:val="0"/>
        <w:suppressAutoHyphens w:val="0"/>
        <w:ind w:firstLine="720"/>
        <w:jc w:val="both"/>
        <w:rPr>
          <w:sz w:val="24"/>
          <w:lang w:eastAsia="lt-LT"/>
        </w:rPr>
      </w:pPr>
      <w:r w:rsidRPr="006B757F">
        <w:rPr>
          <w:sz w:val="24"/>
          <w:lang w:eastAsia="lt-LT"/>
        </w:rPr>
        <w:t>23.1. nuomininkui neįvykdžius sutarties 28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09FBFC21"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61F1D7A9"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2B9C931E"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nuomininkas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F1911DB"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341778">
        <w:rPr>
          <w:color w:val="000000"/>
          <w:sz w:val="24"/>
          <w:lang w:eastAsia="en-US"/>
        </w:rPr>
        <w:t>s</w:t>
      </w:r>
      <w:r w:rsidRPr="006B757F">
        <w:rPr>
          <w:color w:val="000000"/>
          <w:sz w:val="24"/>
          <w:lang w:eastAsia="en-US"/>
        </w:rPr>
        <w:t xml:space="preserve"> atsisako pakeisti sutartį, jeigu joje nebuvo numatyta galimybė statyti ar nuomininka</w:t>
      </w:r>
      <w:r w:rsidR="00341778">
        <w:rPr>
          <w:color w:val="000000"/>
          <w:sz w:val="24"/>
          <w:lang w:eastAsia="en-US"/>
        </w:rPr>
        <w:t>s</w:t>
      </w:r>
      <w:r w:rsidRPr="006B757F">
        <w:rPr>
          <w:color w:val="000000"/>
          <w:sz w:val="24"/>
          <w:lang w:eastAsia="en-US"/>
        </w:rPr>
        <w:t xml:space="preserve"> nėra sumokėjęs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77777777"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7777777"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1B083978" w:rsidR="007E3632" w:rsidRPr="006B757F" w:rsidRDefault="007E3632" w:rsidP="007E3632">
      <w:pPr>
        <w:widowControl w:val="0"/>
        <w:suppressAutoHyphens w:val="0"/>
        <w:ind w:firstLine="720"/>
        <w:jc w:val="both"/>
        <w:rPr>
          <w:sz w:val="24"/>
          <w:lang w:eastAsia="en-US"/>
        </w:rPr>
      </w:pPr>
      <w:r w:rsidRPr="006B757F">
        <w:rPr>
          <w:sz w:val="24"/>
          <w:lang w:eastAsia="en-US"/>
        </w:rPr>
        <w:t>25.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2810EC88" w14:textId="77777777" w:rsidR="007E3632" w:rsidRPr="006B757F" w:rsidRDefault="007E3632" w:rsidP="007E3632">
      <w:pPr>
        <w:widowControl w:val="0"/>
        <w:suppressAutoHyphens w:val="0"/>
        <w:ind w:firstLine="720"/>
        <w:jc w:val="both"/>
        <w:rPr>
          <w:sz w:val="24"/>
          <w:lang w:eastAsia="en-US"/>
        </w:rPr>
      </w:pPr>
      <w:r w:rsidRPr="006B757F">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25916439" w:rsidR="007E3632" w:rsidRPr="006B757F" w:rsidRDefault="007E3632" w:rsidP="007E3632">
      <w:pPr>
        <w:widowControl w:val="0"/>
        <w:suppressAutoHyphens w:val="0"/>
        <w:ind w:firstLine="720"/>
        <w:jc w:val="both"/>
        <w:rPr>
          <w:sz w:val="24"/>
          <w:lang w:eastAsia="en-US"/>
        </w:rPr>
      </w:pPr>
      <w:r w:rsidRPr="006B757F">
        <w:rPr>
          <w:sz w:val="24"/>
          <w:lang w:eastAsia="en-US"/>
        </w:rPr>
        <w:t>27. Prie šios sutarties pridedamas išnuomojamo žemės sklypo planas M 1:500 kaip neatskiriama sudedamoji šios sutarties dalis.</w:t>
      </w:r>
    </w:p>
    <w:p w14:paraId="6BB24617" w14:textId="77777777" w:rsidR="007E3632" w:rsidRPr="006B757F" w:rsidRDefault="007E3632" w:rsidP="007E3632">
      <w:pPr>
        <w:widowControl w:val="0"/>
        <w:suppressAutoHyphens w:val="0"/>
        <w:ind w:firstLine="720"/>
        <w:jc w:val="both"/>
        <w:rPr>
          <w:sz w:val="24"/>
          <w:lang w:eastAsia="en-US"/>
        </w:rPr>
      </w:pPr>
      <w:r w:rsidRPr="006B757F">
        <w:rPr>
          <w:sz w:val="24"/>
          <w:lang w:eastAsia="en-US"/>
        </w:rPr>
        <w:t>28. Juridinį faktą apie sudarytą sutartį nuomininkas savo lėšomis per 3 mėnesius įregistruoja Nekilnojamojo turto registre.</w:t>
      </w:r>
    </w:p>
    <w:p w14:paraId="3137E38E" w14:textId="02E82084"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29.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1 egzempliorius įteikiamas</w:t>
      </w:r>
      <w:r w:rsidR="00EB27EE" w:rsidRPr="009E197A">
        <w:rPr>
          <w:sz w:val="24"/>
          <w:lang w:eastAsia="en-US"/>
        </w:rPr>
        <w:t xml:space="preserve"> </w:t>
      </w:r>
      <w:r w:rsidR="00D631B2">
        <w:rPr>
          <w:sz w:val="24"/>
          <w:szCs w:val="24"/>
          <w:lang w:eastAsia="lt-LT"/>
        </w:rPr>
        <w:t xml:space="preserve">D. K. </w:t>
      </w:r>
      <w:r w:rsidR="00D631B2">
        <w:rPr>
          <w:i/>
          <w:iCs/>
          <w:sz w:val="24"/>
          <w:szCs w:val="24"/>
          <w:lang w:eastAsia="lt-LT"/>
        </w:rPr>
        <w:t>(duomenys neskelbtini)</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444CB83D" w14:textId="77777777" w:rsidR="0098470C" w:rsidRDefault="0098470C" w:rsidP="00CA0DDA">
      <w:pPr>
        <w:suppressAutoHyphens w:val="0"/>
        <w:overflowPunct w:val="0"/>
        <w:autoSpaceDE w:val="0"/>
        <w:autoSpaceDN w:val="0"/>
        <w:adjustRightInd w:val="0"/>
        <w:ind w:firstLine="720"/>
        <w:jc w:val="both"/>
        <w:textAlignment w:val="baseline"/>
        <w:rPr>
          <w:sz w:val="24"/>
        </w:rPr>
      </w:pPr>
    </w:p>
    <w:p w14:paraId="2AA22AF9" w14:textId="77777777" w:rsidR="00117502" w:rsidRPr="006B757F" w:rsidRDefault="00117502" w:rsidP="00CA0DDA">
      <w:pPr>
        <w:suppressAutoHyphens w:val="0"/>
        <w:overflowPunct w:val="0"/>
        <w:autoSpaceDE w:val="0"/>
        <w:autoSpaceDN w:val="0"/>
        <w:adjustRightInd w:val="0"/>
        <w:ind w:firstLine="720"/>
        <w:jc w:val="both"/>
        <w:textAlignment w:val="baseline"/>
        <w:rPr>
          <w:sz w:val="24"/>
        </w:rPr>
      </w:pPr>
    </w:p>
    <w:p w14:paraId="5E158141" w14:textId="528DBF07"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D631B2">
        <w:rPr>
          <w:sz w:val="24"/>
          <w:szCs w:val="24"/>
          <w:lang w:eastAsia="lt-LT"/>
        </w:rPr>
        <w:t xml:space="preserve">T. J. </w:t>
      </w:r>
      <w:r w:rsidR="00D631B2">
        <w:rPr>
          <w:i/>
          <w:iCs/>
          <w:sz w:val="24"/>
          <w:szCs w:val="24"/>
          <w:lang w:eastAsia="lt-LT"/>
        </w:rPr>
        <w:t>(duomenys neskelbtini)</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14D6C603" w14:textId="7C8115CF" w:rsidR="00CA0DDA" w:rsidRPr="006B757F" w:rsidRDefault="009229ED" w:rsidP="008F574C">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0CF4A6F7"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142B1C6D" w:rsidR="008F574C" w:rsidRPr="006B757F" w:rsidRDefault="008F574C" w:rsidP="008F574C">
      <w:pPr>
        <w:suppressAutoHyphens w:val="0"/>
        <w:jc w:val="both"/>
        <w:rPr>
          <w:sz w:val="24"/>
          <w:szCs w:val="24"/>
          <w:lang w:eastAsia="en-US"/>
        </w:rPr>
      </w:pPr>
      <w:bookmarkStart w:id="7" w:name="_Hlk52353357"/>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D631B2">
        <w:rPr>
          <w:sz w:val="24"/>
          <w:szCs w:val="24"/>
          <w:lang w:eastAsia="lt-LT"/>
        </w:rPr>
        <w:t xml:space="preserve">D. K. </w:t>
      </w:r>
      <w:r w:rsidR="00D631B2">
        <w:rPr>
          <w:i/>
          <w:iCs/>
          <w:sz w:val="24"/>
          <w:szCs w:val="24"/>
          <w:lang w:eastAsia="lt-LT"/>
        </w:rPr>
        <w:t>(duomenys neskelbtini)</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10397B35" w14:textId="77777777" w:rsidR="008F574C" w:rsidRPr="006B757F" w:rsidRDefault="008F574C" w:rsidP="008F574C">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08384D70" w14:textId="77777777" w:rsidR="008F574C" w:rsidRPr="006B757F" w:rsidRDefault="008F574C" w:rsidP="008F574C">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72FF8977" w14:textId="77777777" w:rsidR="008F574C" w:rsidRPr="008F574C" w:rsidRDefault="008F574C" w:rsidP="008F574C">
      <w:pPr>
        <w:tabs>
          <w:tab w:val="left" w:pos="1418"/>
        </w:tabs>
        <w:suppressAutoHyphens w:val="0"/>
        <w:ind w:left="720"/>
        <w:jc w:val="both"/>
        <w:rPr>
          <w:sz w:val="16"/>
          <w:szCs w:val="16"/>
          <w:lang w:eastAsia="en-US"/>
        </w:rPr>
      </w:pPr>
      <w:r w:rsidRPr="006B757F">
        <w:rPr>
          <w:sz w:val="24"/>
          <w:szCs w:val="24"/>
          <w:lang w:eastAsia="en-US"/>
        </w:rPr>
        <w:t>asmens steigimo dokumentuose)</w:t>
      </w:r>
      <w:bookmarkEnd w:id="7"/>
    </w:p>
    <w:sectPr w:rsidR="008F574C" w:rsidRPr="008F574C" w:rsidSect="00D26882">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FFA10" w14:textId="77777777" w:rsidR="00D26882" w:rsidRPr="006B757F" w:rsidRDefault="00D26882">
      <w:r w:rsidRPr="006B757F">
        <w:separator/>
      </w:r>
    </w:p>
  </w:endnote>
  <w:endnote w:type="continuationSeparator" w:id="0">
    <w:p w14:paraId="1BFC2DC0" w14:textId="77777777" w:rsidR="00D26882" w:rsidRPr="006B757F" w:rsidRDefault="00D26882">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800D5" w14:textId="77777777" w:rsidR="00D26882" w:rsidRPr="006B757F" w:rsidRDefault="00D26882">
      <w:r w:rsidRPr="006B757F">
        <w:separator/>
      </w:r>
    </w:p>
  </w:footnote>
  <w:footnote w:type="continuationSeparator" w:id="0">
    <w:p w14:paraId="7F2E9740" w14:textId="77777777" w:rsidR="00D26882" w:rsidRPr="006B757F" w:rsidRDefault="00D26882">
      <w:r w:rsidRPr="006B757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895CC6">
      <w:rPr>
        <w:noProof/>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5536"/>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90508"/>
    <w:rsid w:val="0039212B"/>
    <w:rsid w:val="00397DA5"/>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4D00"/>
    <w:rsid w:val="005B5882"/>
    <w:rsid w:val="005B59BB"/>
    <w:rsid w:val="005B6D87"/>
    <w:rsid w:val="005C1B2A"/>
    <w:rsid w:val="005C33A3"/>
    <w:rsid w:val="005C440B"/>
    <w:rsid w:val="005D0F68"/>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2568B"/>
    <w:rsid w:val="00631C8C"/>
    <w:rsid w:val="00633FB0"/>
    <w:rsid w:val="00636660"/>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757F"/>
    <w:rsid w:val="006C024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3807"/>
    <w:rsid w:val="00793E8C"/>
    <w:rsid w:val="007962E2"/>
    <w:rsid w:val="00797870"/>
    <w:rsid w:val="007A2717"/>
    <w:rsid w:val="007B1C11"/>
    <w:rsid w:val="007B32CE"/>
    <w:rsid w:val="007B67A4"/>
    <w:rsid w:val="007B6A95"/>
    <w:rsid w:val="007B7383"/>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4F27"/>
    <w:rsid w:val="007F690D"/>
    <w:rsid w:val="008015CF"/>
    <w:rsid w:val="00802C7E"/>
    <w:rsid w:val="0080343C"/>
    <w:rsid w:val="008076EC"/>
    <w:rsid w:val="00807CBA"/>
    <w:rsid w:val="00822DCE"/>
    <w:rsid w:val="008232C9"/>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CD7"/>
    <w:rsid w:val="008829E0"/>
    <w:rsid w:val="00883582"/>
    <w:rsid w:val="00885402"/>
    <w:rsid w:val="008854EC"/>
    <w:rsid w:val="00886548"/>
    <w:rsid w:val="00890106"/>
    <w:rsid w:val="00890495"/>
    <w:rsid w:val="00891883"/>
    <w:rsid w:val="00895CC6"/>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82C"/>
    <w:rsid w:val="00B32EAF"/>
    <w:rsid w:val="00B44320"/>
    <w:rsid w:val="00B46AC0"/>
    <w:rsid w:val="00B46C22"/>
    <w:rsid w:val="00B4767E"/>
    <w:rsid w:val="00B4783B"/>
    <w:rsid w:val="00B51115"/>
    <w:rsid w:val="00B602CF"/>
    <w:rsid w:val="00B6257E"/>
    <w:rsid w:val="00B64C21"/>
    <w:rsid w:val="00B64EBF"/>
    <w:rsid w:val="00B726E8"/>
    <w:rsid w:val="00B75382"/>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43B5"/>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26882"/>
    <w:rsid w:val="00D30312"/>
    <w:rsid w:val="00D30485"/>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1B2"/>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1515"/>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64C4"/>
    <w:rsid w:val="00F16D3A"/>
    <w:rsid w:val="00F1775E"/>
    <w:rsid w:val="00F2438C"/>
    <w:rsid w:val="00F3068F"/>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900"/>
    <w:rsid w:val="00F64CFF"/>
    <w:rsid w:val="00F64D97"/>
    <w:rsid w:val="00F703FE"/>
    <w:rsid w:val="00F738F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C4DD4"/>
    <w:rsid w:val="00FD333E"/>
    <w:rsid w:val="00FD60BE"/>
    <w:rsid w:val="00FD6300"/>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E5676425-2937-4DF3-B26E-229FEAC5A4B7}">
  <ds:schemaRefs>
    <ds:schemaRef ds:uri="http://purl.org/dc/dcmitype/"/>
    <ds:schemaRef ds:uri="http://www.w3.org/XML/1998/namespace"/>
    <ds:schemaRef ds:uri="2d4b52e3-d30b-44a0-a8e1-1efde94fc7cd"/>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e847d82d-b97e-4716-b8cd-9ca8cf006b80"/>
    <ds:schemaRef ds:uri="http://purl.org/dc/terms/"/>
  </ds:schemaRefs>
</ds:datastoreItem>
</file>

<file path=customXml/itemProps4.xml><?xml version="1.0" encoding="utf-8"?>
<ds:datastoreItem xmlns:ds="http://schemas.openxmlformats.org/officeDocument/2006/customXml" ds:itemID="{158F260A-D381-42C9-B59A-BDAAE07D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9877</Words>
  <Characters>5630</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2024-05-09T11:02:00Z</dcterms:created>
  <dcterms:modified xsi:type="dcterms:W3CDTF">2024-05-09T11:02:00Z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